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4E99" w:rsidRPr="00E44E99" w:rsidRDefault="00E44E99" w:rsidP="00E44E99">
      <w:pPr>
        <w:pBdr>
          <w:bottom w:val="single" w:sz="4" w:space="1" w:color="000000"/>
        </w:pBdr>
        <w:spacing w:line="240" w:lineRule="auto"/>
        <w:ind w:firstLine="0"/>
        <w:jc w:val="center"/>
        <w:rPr>
          <w:rFonts w:eastAsia="Times New Roman"/>
          <w:szCs w:val="28"/>
          <w:lang w:val="uk-UA"/>
        </w:rPr>
      </w:pPr>
      <w:r w:rsidRPr="00E44E99">
        <w:rPr>
          <w:rFonts w:eastAsia="Times New Roman"/>
          <w:szCs w:val="28"/>
          <w:lang w:val="uk-UA"/>
        </w:rPr>
        <w:t>ОДЕСЬКИЙ НАЦІОНАЛЬНИЙ УНІВЕРСИТЕТ ІМЕНІ І. І. МЕЧНИКОВА</w:t>
      </w:r>
    </w:p>
    <w:p w:rsidR="00E44E99" w:rsidRPr="00E44E99" w:rsidRDefault="00E44E99" w:rsidP="00924966">
      <w:pPr>
        <w:spacing w:line="240" w:lineRule="auto"/>
        <w:ind w:firstLine="0"/>
        <w:rPr>
          <w:rFonts w:eastAsia="Times New Roman"/>
          <w:sz w:val="20"/>
          <w:lang w:val="uk-UA"/>
        </w:rPr>
      </w:pPr>
    </w:p>
    <w:p w:rsidR="00E44E99" w:rsidRPr="00E44E99" w:rsidRDefault="00E44E99" w:rsidP="00E44E99">
      <w:pPr>
        <w:pBdr>
          <w:bottom w:val="single" w:sz="4" w:space="1" w:color="000000"/>
        </w:pBdr>
        <w:tabs>
          <w:tab w:val="center" w:pos="4677"/>
        </w:tabs>
        <w:spacing w:before="240" w:line="240" w:lineRule="auto"/>
        <w:ind w:firstLine="0"/>
        <w:rPr>
          <w:rFonts w:eastAsia="Times New Roman"/>
          <w:szCs w:val="28"/>
          <w:lang w:val="uk-UA"/>
        </w:rPr>
      </w:pPr>
      <w:r w:rsidRPr="00E44E99">
        <w:rPr>
          <w:rFonts w:eastAsia="Times New Roman"/>
          <w:szCs w:val="28"/>
          <w:lang w:val="uk-UA"/>
        </w:rPr>
        <w:tab/>
        <w:t>Факультет журналістики, реклами та видавничої справи</w:t>
      </w:r>
    </w:p>
    <w:p w:rsidR="00E44E99" w:rsidRPr="00E44E99" w:rsidRDefault="00E44E99" w:rsidP="00E44E99">
      <w:pPr>
        <w:spacing w:line="240" w:lineRule="auto"/>
        <w:ind w:firstLine="0"/>
        <w:jc w:val="center"/>
        <w:rPr>
          <w:rFonts w:eastAsia="Times New Roman"/>
          <w:sz w:val="18"/>
          <w:szCs w:val="18"/>
          <w:lang w:val="uk-UA"/>
        </w:rPr>
      </w:pPr>
    </w:p>
    <w:p w:rsidR="00E44E99" w:rsidRPr="00E44E99" w:rsidRDefault="00E44E99" w:rsidP="00E44E99">
      <w:pPr>
        <w:pBdr>
          <w:bottom w:val="single" w:sz="4" w:space="1" w:color="000000"/>
        </w:pBdr>
        <w:spacing w:before="240" w:line="240" w:lineRule="auto"/>
        <w:ind w:firstLine="0"/>
        <w:jc w:val="center"/>
        <w:rPr>
          <w:rFonts w:eastAsia="Times New Roman"/>
          <w:szCs w:val="28"/>
          <w:lang w:val="uk-UA"/>
        </w:rPr>
      </w:pPr>
      <w:r w:rsidRPr="00E44E99">
        <w:rPr>
          <w:rFonts w:eastAsia="Times New Roman"/>
          <w:szCs w:val="28"/>
          <w:lang w:val="uk-UA"/>
        </w:rPr>
        <w:t>Кафедра журналістики, реклами та медіакомунікацій</w:t>
      </w:r>
    </w:p>
    <w:p w:rsidR="00E44E99" w:rsidRPr="00E44E99" w:rsidRDefault="00E44E99" w:rsidP="00E44E99">
      <w:pPr>
        <w:spacing w:line="240" w:lineRule="auto"/>
        <w:ind w:firstLine="0"/>
        <w:jc w:val="center"/>
        <w:rPr>
          <w:rFonts w:eastAsia="Times New Roman"/>
          <w:sz w:val="18"/>
          <w:szCs w:val="18"/>
          <w:lang w:val="uk-UA"/>
        </w:rPr>
      </w:pPr>
    </w:p>
    <w:p w:rsidR="00E44E99" w:rsidRPr="00E44E99" w:rsidRDefault="00E44E99" w:rsidP="00E44E99">
      <w:pPr>
        <w:spacing w:line="240" w:lineRule="auto"/>
        <w:ind w:firstLine="0"/>
        <w:rPr>
          <w:rFonts w:eastAsia="Times New Roman"/>
          <w:b/>
          <w:sz w:val="40"/>
          <w:szCs w:val="40"/>
          <w:lang w:val="uk-UA"/>
        </w:rPr>
      </w:pPr>
    </w:p>
    <w:p w:rsidR="00E44E99" w:rsidRPr="00E44E99" w:rsidRDefault="00E44E99" w:rsidP="00E44E99">
      <w:pPr>
        <w:spacing w:line="240" w:lineRule="auto"/>
        <w:ind w:firstLine="0"/>
        <w:jc w:val="center"/>
        <w:rPr>
          <w:rFonts w:eastAsia="Times New Roman"/>
          <w:b/>
          <w:sz w:val="32"/>
          <w:szCs w:val="32"/>
          <w:lang w:val="uk-UA"/>
        </w:rPr>
      </w:pPr>
      <w:r w:rsidRPr="00E44E99">
        <w:rPr>
          <w:rFonts w:eastAsia="Times New Roman"/>
          <w:b/>
          <w:sz w:val="32"/>
          <w:szCs w:val="32"/>
          <w:lang w:val="uk-UA"/>
        </w:rPr>
        <w:t>Кваліфікаційна робота</w:t>
      </w:r>
    </w:p>
    <w:p w:rsidR="00E44E99" w:rsidRPr="00E44E99" w:rsidRDefault="00E44E99" w:rsidP="00E44E99">
      <w:pPr>
        <w:pBdr>
          <w:bottom w:val="single" w:sz="4" w:space="1" w:color="000000"/>
        </w:pBdr>
        <w:tabs>
          <w:tab w:val="center" w:pos="4819"/>
          <w:tab w:val="right" w:pos="8505"/>
        </w:tabs>
        <w:spacing w:before="240" w:line="240" w:lineRule="auto"/>
        <w:ind w:left="1134" w:right="850" w:firstLine="0"/>
        <w:jc w:val="center"/>
        <w:rPr>
          <w:rFonts w:eastAsia="Times New Roman"/>
          <w:szCs w:val="28"/>
          <w:lang w:val="uk-UA"/>
        </w:rPr>
      </w:pPr>
      <w:r w:rsidRPr="00E44E99">
        <w:rPr>
          <w:rFonts w:eastAsia="Times New Roman"/>
          <w:szCs w:val="28"/>
          <w:lang w:val="uk-UA"/>
        </w:rPr>
        <w:t>на здобуття ступеня вищої освіти «бакалавр»</w:t>
      </w:r>
    </w:p>
    <w:p w:rsidR="00E44E99" w:rsidRPr="00E44E99" w:rsidRDefault="00E44E99" w:rsidP="00E44E99">
      <w:pPr>
        <w:tabs>
          <w:tab w:val="right" w:pos="9355"/>
        </w:tabs>
        <w:spacing w:line="240" w:lineRule="auto"/>
        <w:ind w:firstLine="0"/>
        <w:jc w:val="center"/>
        <w:rPr>
          <w:rFonts w:eastAsia="Times New Roman"/>
          <w:b/>
          <w:szCs w:val="28"/>
          <w:lang w:val="uk-UA"/>
        </w:rPr>
      </w:pPr>
    </w:p>
    <w:p w:rsidR="00E44E99" w:rsidRPr="00E44E99" w:rsidRDefault="00E44E99" w:rsidP="00CB6E60">
      <w:pPr>
        <w:tabs>
          <w:tab w:val="right" w:pos="9355"/>
        </w:tabs>
        <w:ind w:firstLine="0"/>
        <w:jc w:val="center"/>
        <w:rPr>
          <w:rFonts w:eastAsia="Times New Roman"/>
          <w:b/>
          <w:szCs w:val="28"/>
          <w:lang w:val="uk-UA"/>
        </w:rPr>
      </w:pPr>
      <w:r w:rsidRPr="00E44E99">
        <w:rPr>
          <w:rFonts w:eastAsia="Times New Roman"/>
          <w:b/>
          <w:szCs w:val="28"/>
          <w:lang w:val="uk-UA"/>
        </w:rPr>
        <w:t>«Пес Патрон як медіафеномен</w:t>
      </w:r>
      <w:r w:rsidRPr="00E44E99">
        <w:rPr>
          <w:rFonts w:eastAsia="Times New Roman"/>
          <w:b/>
          <w:szCs w:val="28"/>
        </w:rPr>
        <w:t xml:space="preserve"> </w:t>
      </w:r>
      <w:r w:rsidRPr="00E44E99">
        <w:rPr>
          <w:rFonts w:eastAsia="Times New Roman"/>
          <w:b/>
          <w:szCs w:val="28"/>
          <w:lang w:val="uk-UA"/>
        </w:rPr>
        <w:t>(серія</w:t>
      </w:r>
      <w:r w:rsidRPr="00E44E99">
        <w:rPr>
          <w:rFonts w:eastAsia="Times New Roman"/>
          <w:b/>
          <w:spacing w:val="-2"/>
          <w:szCs w:val="28"/>
          <w:lang w:val="uk-UA"/>
        </w:rPr>
        <w:t xml:space="preserve">  </w:t>
      </w:r>
      <w:r w:rsidRPr="00E44E99">
        <w:rPr>
          <w:rFonts w:eastAsia="Times New Roman"/>
          <w:b/>
          <w:szCs w:val="28"/>
          <w:lang w:val="uk-UA"/>
        </w:rPr>
        <w:t xml:space="preserve">журналістських </w:t>
      </w:r>
      <w:r w:rsidRPr="00E44E99">
        <w:rPr>
          <w:rFonts w:eastAsia="Times New Roman"/>
          <w:szCs w:val="28"/>
          <w:lang w:val="uk-UA"/>
        </w:rPr>
        <w:t> </w:t>
      </w:r>
      <w:r w:rsidRPr="00E44E99">
        <w:rPr>
          <w:rFonts w:eastAsia="Times New Roman"/>
          <w:b/>
          <w:szCs w:val="28"/>
          <w:lang w:val="uk-UA"/>
        </w:rPr>
        <w:t>матеріалів)»</w:t>
      </w:r>
    </w:p>
    <w:p w:rsidR="00E44E99" w:rsidRPr="00E44E99" w:rsidRDefault="00E44E99" w:rsidP="00CB6E60">
      <w:pPr>
        <w:tabs>
          <w:tab w:val="right" w:pos="9355"/>
        </w:tabs>
        <w:ind w:firstLine="0"/>
        <w:jc w:val="center"/>
        <w:rPr>
          <w:rFonts w:eastAsia="Times New Roman"/>
          <w:b/>
          <w:szCs w:val="28"/>
          <w:lang w:val="uk-UA"/>
        </w:rPr>
      </w:pPr>
      <w:r w:rsidRPr="00E44E99">
        <w:rPr>
          <w:rFonts w:eastAsia="Times New Roman"/>
          <w:b/>
          <w:szCs w:val="28"/>
          <w:lang w:val="uk-UA"/>
        </w:rPr>
        <w:t>«</w:t>
      </w:r>
      <w:r w:rsidRPr="00E44E99">
        <w:rPr>
          <w:rFonts w:eastAsia="Times New Roman"/>
          <w:b/>
          <w:spacing w:val="-2"/>
          <w:szCs w:val="28"/>
          <w:lang w:val="en-US"/>
        </w:rPr>
        <w:t xml:space="preserve">Patron the dog as a media phenomenon </w:t>
      </w:r>
      <w:r w:rsidRPr="00E44E99">
        <w:rPr>
          <w:rFonts w:eastAsia="Times New Roman"/>
          <w:b/>
          <w:spacing w:val="-67"/>
          <w:szCs w:val="28"/>
          <w:lang w:val="uk-UA"/>
        </w:rPr>
        <w:t xml:space="preserve"> </w:t>
      </w:r>
      <w:r w:rsidRPr="00E44E99">
        <w:rPr>
          <w:rFonts w:eastAsia="Times New Roman"/>
          <w:b/>
          <w:szCs w:val="28"/>
          <w:lang w:val="uk-UA"/>
        </w:rPr>
        <w:t>(</w:t>
      </w:r>
      <w:r w:rsidR="00B419B0">
        <w:rPr>
          <w:rFonts w:eastAsia="Times New Roman"/>
          <w:b/>
          <w:szCs w:val="28"/>
          <w:lang w:val="en-US"/>
        </w:rPr>
        <w:t xml:space="preserve">a </w:t>
      </w:r>
      <w:r w:rsidRPr="00E44E99">
        <w:rPr>
          <w:rFonts w:eastAsia="Times New Roman"/>
          <w:b/>
          <w:szCs w:val="28"/>
          <w:lang w:val="uk-UA"/>
        </w:rPr>
        <w:t>series</w:t>
      </w:r>
      <w:r w:rsidRPr="00E44E99">
        <w:rPr>
          <w:rFonts w:eastAsia="Times New Roman"/>
          <w:b/>
          <w:spacing w:val="-1"/>
          <w:szCs w:val="28"/>
          <w:lang w:val="uk-UA"/>
        </w:rPr>
        <w:t xml:space="preserve"> </w:t>
      </w:r>
      <w:r w:rsidRPr="00E44E99">
        <w:rPr>
          <w:rFonts w:eastAsia="Times New Roman"/>
          <w:b/>
          <w:szCs w:val="28"/>
          <w:lang w:val="uk-UA"/>
        </w:rPr>
        <w:t>of journalistic</w:t>
      </w:r>
      <w:r w:rsidRPr="00E44E99">
        <w:rPr>
          <w:rFonts w:eastAsia="Times New Roman"/>
          <w:b/>
          <w:spacing w:val="-1"/>
          <w:szCs w:val="28"/>
          <w:lang w:val="uk-UA"/>
        </w:rPr>
        <w:t xml:space="preserve"> </w:t>
      </w:r>
      <w:r w:rsidRPr="00E44E99">
        <w:rPr>
          <w:rFonts w:eastAsia="Times New Roman"/>
          <w:b/>
          <w:szCs w:val="28"/>
          <w:lang w:val="uk-UA"/>
        </w:rPr>
        <w:t>materials)»</w:t>
      </w:r>
    </w:p>
    <w:p w:rsidR="00E44E99" w:rsidRPr="00E44E99" w:rsidRDefault="00E44E99" w:rsidP="00E44E99">
      <w:pPr>
        <w:tabs>
          <w:tab w:val="left" w:pos="2445"/>
        </w:tabs>
        <w:spacing w:line="240" w:lineRule="auto"/>
        <w:ind w:firstLine="0"/>
        <w:jc w:val="center"/>
        <w:rPr>
          <w:rFonts w:eastAsia="Times New Roman"/>
          <w:szCs w:val="28"/>
          <w:lang w:val="uk-UA"/>
        </w:rPr>
      </w:pPr>
    </w:p>
    <w:p w:rsidR="00E44E99" w:rsidRPr="00E44E99" w:rsidRDefault="00E44E99" w:rsidP="00E44E99">
      <w:pPr>
        <w:tabs>
          <w:tab w:val="right" w:pos="9355"/>
        </w:tabs>
        <w:spacing w:line="240" w:lineRule="auto"/>
        <w:ind w:firstLine="0"/>
        <w:jc w:val="center"/>
        <w:rPr>
          <w:rFonts w:eastAsia="Times New Roman"/>
          <w:sz w:val="24"/>
          <w:szCs w:val="24"/>
          <w:lang w:val="uk-UA"/>
        </w:rPr>
      </w:pPr>
    </w:p>
    <w:p w:rsidR="00E44E99" w:rsidRPr="00E44E99" w:rsidRDefault="00E44E99" w:rsidP="00E44E99">
      <w:pPr>
        <w:tabs>
          <w:tab w:val="right" w:pos="9355"/>
        </w:tabs>
        <w:spacing w:line="240" w:lineRule="auto"/>
        <w:ind w:firstLine="0"/>
        <w:rPr>
          <w:rFonts w:eastAsia="Times New Roman"/>
          <w:szCs w:val="28"/>
          <w:u w:val="single"/>
          <w:lang w:val="uk-UA"/>
        </w:rPr>
      </w:pPr>
    </w:p>
    <w:p w:rsidR="00E44E99" w:rsidRPr="00E44E99" w:rsidRDefault="00E44E99" w:rsidP="00F37573">
      <w:pPr>
        <w:ind w:left="2977" w:firstLine="0"/>
        <w:rPr>
          <w:rFonts w:eastAsia="Times New Roman"/>
          <w:szCs w:val="28"/>
          <w:lang w:val="uk-UA"/>
        </w:rPr>
      </w:pPr>
      <w:r w:rsidRPr="00E44E99">
        <w:rPr>
          <w:rFonts w:eastAsia="Times New Roman"/>
          <w:szCs w:val="28"/>
          <w:lang w:val="uk-UA"/>
        </w:rPr>
        <w:t>Виконала: здобувачка денної форми навчання</w:t>
      </w:r>
    </w:p>
    <w:p w:rsidR="00E44E99" w:rsidRPr="00CB6E60" w:rsidRDefault="00E44E99" w:rsidP="00F37573">
      <w:pPr>
        <w:ind w:left="2977" w:firstLine="0"/>
        <w:rPr>
          <w:rFonts w:eastAsia="Times New Roman"/>
          <w:szCs w:val="28"/>
          <w:lang w:val="uk-UA"/>
        </w:rPr>
      </w:pPr>
      <w:r w:rsidRPr="00E44E99">
        <w:rPr>
          <w:rFonts w:eastAsia="Times New Roman"/>
          <w:szCs w:val="28"/>
          <w:lang w:val="uk-UA"/>
        </w:rPr>
        <w:t xml:space="preserve">спеціальності 061 </w:t>
      </w:r>
      <w:r w:rsidR="00CB6E60">
        <w:rPr>
          <w:rFonts w:eastAsia="Times New Roman"/>
          <w:szCs w:val="28"/>
          <w:lang w:val="uk-UA"/>
        </w:rPr>
        <w:t>«Ж</w:t>
      </w:r>
      <w:r w:rsidRPr="00E44E99">
        <w:rPr>
          <w:rFonts w:eastAsia="Times New Roman"/>
          <w:szCs w:val="28"/>
          <w:lang w:val="uk-UA"/>
        </w:rPr>
        <w:t>урналістика</w:t>
      </w:r>
      <w:r w:rsidR="00CB6E60">
        <w:rPr>
          <w:rFonts w:eastAsia="Times New Roman"/>
          <w:szCs w:val="28"/>
          <w:lang w:val="uk-UA"/>
        </w:rPr>
        <w:t>»</w:t>
      </w:r>
      <w:r w:rsidRPr="00E44E99">
        <w:rPr>
          <w:rFonts w:eastAsia="Times New Roman"/>
          <w:sz w:val="20"/>
          <w:lang w:val="uk-UA"/>
        </w:rPr>
        <w:t xml:space="preserve">                                                                     </w:t>
      </w:r>
    </w:p>
    <w:p w:rsidR="00F37573" w:rsidRDefault="00F37573" w:rsidP="00F37573">
      <w:pPr>
        <w:spacing w:line="240" w:lineRule="auto"/>
        <w:ind w:left="2977" w:firstLine="0"/>
        <w:rPr>
          <w:rFonts w:eastAsia="Times New Roman"/>
          <w:szCs w:val="28"/>
          <w:lang w:val="uk-UA"/>
        </w:rPr>
      </w:pPr>
    </w:p>
    <w:p w:rsidR="00E44E99" w:rsidRPr="00CB6E60" w:rsidRDefault="00E44E99" w:rsidP="00F37573">
      <w:pPr>
        <w:spacing w:line="240" w:lineRule="auto"/>
        <w:ind w:left="2977" w:firstLine="0"/>
        <w:rPr>
          <w:rFonts w:eastAsia="Times New Roman"/>
          <w:szCs w:val="28"/>
          <w:lang w:val="uk-UA"/>
        </w:rPr>
      </w:pPr>
      <w:r w:rsidRPr="00E44E99">
        <w:rPr>
          <w:rFonts w:eastAsia="Times New Roman"/>
          <w:szCs w:val="28"/>
          <w:lang w:val="uk-UA"/>
        </w:rPr>
        <w:t>Освітня програма «Журналістика»</w:t>
      </w:r>
      <w:r w:rsidRPr="00E44E99">
        <w:rPr>
          <w:rFonts w:eastAsia="Times New Roman"/>
          <w:sz w:val="20"/>
          <w:lang w:val="uk-UA"/>
        </w:rPr>
        <w:t xml:space="preserve">                                                   </w:t>
      </w:r>
    </w:p>
    <w:p w:rsidR="00F37573" w:rsidRDefault="00F37573" w:rsidP="00F37573">
      <w:pPr>
        <w:spacing w:line="240" w:lineRule="auto"/>
        <w:ind w:left="2977" w:firstLine="0"/>
        <w:rPr>
          <w:rFonts w:eastAsia="Times New Roman"/>
          <w:szCs w:val="28"/>
          <w:lang w:val="uk-UA"/>
        </w:rPr>
      </w:pPr>
    </w:p>
    <w:p w:rsidR="00E44E99" w:rsidRPr="00E44E99" w:rsidRDefault="00E44E99" w:rsidP="00F37573">
      <w:pPr>
        <w:spacing w:line="240" w:lineRule="auto"/>
        <w:ind w:left="2977" w:firstLine="0"/>
        <w:rPr>
          <w:rFonts w:eastAsia="Times New Roman"/>
          <w:szCs w:val="28"/>
          <w:lang w:val="uk-UA"/>
        </w:rPr>
      </w:pPr>
      <w:r w:rsidRPr="00E44E99">
        <w:rPr>
          <w:rFonts w:eastAsia="Times New Roman"/>
          <w:szCs w:val="28"/>
          <w:lang w:val="uk-UA"/>
        </w:rPr>
        <w:t>Проноза Ольга Олександрівна</w:t>
      </w:r>
    </w:p>
    <w:p w:rsidR="00E44E99" w:rsidRPr="00E44E99" w:rsidRDefault="00E44E99" w:rsidP="00E44E99">
      <w:pPr>
        <w:spacing w:line="240" w:lineRule="auto"/>
        <w:ind w:left="2977" w:firstLine="0"/>
        <w:jc w:val="center"/>
        <w:rPr>
          <w:rFonts w:eastAsia="Times New Roman"/>
          <w:sz w:val="20"/>
          <w:lang w:val="uk-UA"/>
        </w:rPr>
      </w:pPr>
      <w:r w:rsidRPr="00E44E99">
        <w:rPr>
          <w:rFonts w:eastAsia="Times New Roman"/>
          <w:sz w:val="20"/>
          <w:lang w:val="uk-UA"/>
        </w:rPr>
        <w:t xml:space="preserve">                                </w:t>
      </w:r>
    </w:p>
    <w:p w:rsidR="00E44E99" w:rsidRPr="00E44E99" w:rsidRDefault="00E44E99" w:rsidP="00E44E99">
      <w:pPr>
        <w:tabs>
          <w:tab w:val="left" w:pos="5245"/>
          <w:tab w:val="right" w:pos="9355"/>
        </w:tabs>
        <w:spacing w:before="120" w:line="240" w:lineRule="auto"/>
        <w:ind w:left="2977" w:firstLine="0"/>
        <w:rPr>
          <w:rFonts w:eastAsia="Times New Roman"/>
          <w:sz w:val="20"/>
          <w:lang w:val="uk-UA"/>
        </w:rPr>
      </w:pPr>
    </w:p>
    <w:p w:rsidR="00E44E99" w:rsidRPr="00E44E99" w:rsidRDefault="00E44E99" w:rsidP="00CB6E60">
      <w:pPr>
        <w:tabs>
          <w:tab w:val="left" w:pos="5245"/>
          <w:tab w:val="right" w:pos="9355"/>
        </w:tabs>
        <w:spacing w:before="120"/>
        <w:ind w:left="2977" w:firstLine="0"/>
        <w:rPr>
          <w:rFonts w:eastAsia="Times New Roman"/>
          <w:szCs w:val="28"/>
          <w:lang w:val="uk-UA"/>
        </w:rPr>
      </w:pPr>
      <w:r w:rsidRPr="00E44E99">
        <w:rPr>
          <w:rFonts w:eastAsia="Times New Roman"/>
          <w:szCs w:val="28"/>
          <w:lang w:val="uk-UA"/>
        </w:rPr>
        <w:t>Керівник канд. істор. наук доц. Ковальський С.В.__</w:t>
      </w:r>
    </w:p>
    <w:p w:rsidR="00E44E99" w:rsidRPr="00E44E99" w:rsidRDefault="00E44E99" w:rsidP="00CB6E60">
      <w:pPr>
        <w:tabs>
          <w:tab w:val="left" w:pos="5245"/>
          <w:tab w:val="right" w:pos="9355"/>
        </w:tabs>
        <w:spacing w:before="120"/>
        <w:ind w:left="2977" w:firstLine="0"/>
        <w:rPr>
          <w:rFonts w:eastAsia="Times New Roman"/>
          <w:szCs w:val="28"/>
          <w:lang w:val="uk-UA"/>
        </w:rPr>
      </w:pPr>
      <w:r w:rsidRPr="00E44E99">
        <w:rPr>
          <w:rFonts w:eastAsia="Times New Roman"/>
          <w:szCs w:val="28"/>
          <w:lang w:val="uk-UA"/>
        </w:rPr>
        <w:t>Рецензент ст. викл. Азєєв С.В.</w:t>
      </w:r>
    </w:p>
    <w:p w:rsidR="00E44E99" w:rsidRPr="00E44E99" w:rsidRDefault="00E44E99" w:rsidP="00E44E99">
      <w:pPr>
        <w:tabs>
          <w:tab w:val="left" w:pos="5245"/>
          <w:tab w:val="right" w:pos="9355"/>
        </w:tabs>
        <w:spacing w:before="120" w:line="240" w:lineRule="auto"/>
        <w:ind w:firstLine="0"/>
        <w:rPr>
          <w:rFonts w:eastAsia="Times New Roman"/>
          <w:szCs w:val="28"/>
          <w:lang w:val="uk-UA"/>
        </w:rPr>
      </w:pPr>
      <w:r w:rsidRPr="00E44E99">
        <w:rPr>
          <w:rFonts w:eastAsia="Times New Roman"/>
          <w:szCs w:val="28"/>
          <w:lang w:val="uk-UA"/>
        </w:rPr>
        <w:t xml:space="preserve">                                                 </w:t>
      </w:r>
    </w:p>
    <w:p w:rsidR="00E44E99" w:rsidRPr="00E44E99" w:rsidRDefault="00E44E99" w:rsidP="00E44E99">
      <w:pPr>
        <w:tabs>
          <w:tab w:val="left" w:pos="5245"/>
          <w:tab w:val="right" w:pos="9355"/>
        </w:tabs>
        <w:spacing w:before="120" w:line="240" w:lineRule="auto"/>
        <w:ind w:firstLine="0"/>
        <w:rPr>
          <w:rFonts w:eastAsia="Times New Roman"/>
          <w:sz w:val="20"/>
          <w:lang w:val="uk-UA"/>
        </w:rPr>
      </w:pPr>
    </w:p>
    <w:tbl>
      <w:tblPr>
        <w:tblW w:w="9868" w:type="dxa"/>
        <w:tblLayout w:type="fixed"/>
        <w:tblLook w:val="0000" w:firstRow="0" w:lastRow="0" w:firstColumn="0" w:lastColumn="0" w:noHBand="0" w:noVBand="0"/>
      </w:tblPr>
      <w:tblGrid>
        <w:gridCol w:w="5082"/>
        <w:gridCol w:w="4786"/>
      </w:tblGrid>
      <w:tr w:rsidR="00E44E99" w:rsidRPr="00E44E99" w:rsidTr="007A177C">
        <w:tc>
          <w:tcPr>
            <w:tcW w:w="5082" w:type="dxa"/>
          </w:tcPr>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Рекомендовано до захисту:</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Протокол засідання кафедри</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__________________________</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 xml:space="preserve">№ ___   від ____.____. 20___ р. </w:t>
            </w:r>
          </w:p>
          <w:p w:rsidR="00E44E99" w:rsidRPr="00E44E99" w:rsidRDefault="00E44E99" w:rsidP="00E44E99">
            <w:pPr>
              <w:spacing w:line="240" w:lineRule="auto"/>
              <w:ind w:firstLine="0"/>
              <w:rPr>
                <w:rFonts w:eastAsia="Times New Roman"/>
                <w:szCs w:val="28"/>
                <w:lang w:val="uk-UA"/>
              </w:rPr>
            </w:pPr>
          </w:p>
          <w:p w:rsidR="00E44E99" w:rsidRPr="00E44E99" w:rsidRDefault="00F37573" w:rsidP="00E44E99">
            <w:pPr>
              <w:spacing w:line="240" w:lineRule="auto"/>
              <w:ind w:firstLine="0"/>
              <w:rPr>
                <w:rFonts w:eastAsia="Times New Roman"/>
                <w:szCs w:val="28"/>
                <w:lang w:val="uk-UA"/>
              </w:rPr>
            </w:pPr>
            <w:r>
              <w:rPr>
                <w:rFonts w:eastAsia="Times New Roman"/>
                <w:szCs w:val="28"/>
                <w:lang w:val="uk-UA"/>
              </w:rPr>
              <w:t>Завідувач</w:t>
            </w:r>
            <w:r w:rsidR="00E44E99" w:rsidRPr="00E44E99">
              <w:rPr>
                <w:rFonts w:eastAsia="Times New Roman"/>
                <w:szCs w:val="28"/>
                <w:lang w:val="uk-UA"/>
              </w:rPr>
              <w:t xml:space="preserve"> кафедри</w:t>
            </w:r>
          </w:p>
          <w:p w:rsidR="00E44E99" w:rsidRPr="00E44E99" w:rsidRDefault="00E44E99" w:rsidP="00E44E99">
            <w:pPr>
              <w:tabs>
                <w:tab w:val="left" w:pos="1168"/>
                <w:tab w:val="left" w:pos="3861"/>
              </w:tabs>
              <w:spacing w:line="240" w:lineRule="auto"/>
              <w:ind w:firstLine="0"/>
              <w:rPr>
                <w:rFonts w:eastAsia="Times New Roman"/>
                <w:szCs w:val="28"/>
                <w:u w:val="single"/>
                <w:lang w:val="uk-UA"/>
              </w:rPr>
            </w:pPr>
            <w:r w:rsidRPr="00E44E99">
              <w:rPr>
                <w:rFonts w:eastAsia="Times New Roman"/>
                <w:szCs w:val="28"/>
                <w:u w:val="single"/>
                <w:lang w:val="uk-UA"/>
              </w:rPr>
              <w:tab/>
            </w:r>
            <w:r w:rsidRPr="00E44E99">
              <w:rPr>
                <w:rFonts w:eastAsia="Times New Roman"/>
                <w:szCs w:val="28"/>
                <w:lang w:val="uk-UA"/>
              </w:rPr>
              <w:t xml:space="preserve">              _____________</w:t>
            </w:r>
          </w:p>
          <w:p w:rsidR="00E44E99" w:rsidRPr="00E44E99" w:rsidRDefault="00E44E99" w:rsidP="00E44E99">
            <w:pPr>
              <w:tabs>
                <w:tab w:val="left" w:pos="284"/>
                <w:tab w:val="left" w:pos="1767"/>
              </w:tabs>
              <w:spacing w:line="240" w:lineRule="auto"/>
              <w:ind w:firstLine="0"/>
              <w:rPr>
                <w:rFonts w:eastAsia="Times New Roman"/>
                <w:sz w:val="20"/>
                <w:lang w:val="uk-UA"/>
              </w:rPr>
            </w:pPr>
            <w:r w:rsidRPr="00E44E99">
              <w:rPr>
                <w:rFonts w:eastAsia="Times New Roman"/>
                <w:sz w:val="20"/>
                <w:lang w:val="uk-UA"/>
              </w:rPr>
              <w:t xml:space="preserve">     (підпис)</w:t>
            </w:r>
            <w:r w:rsidRPr="00E44E99">
              <w:rPr>
                <w:rFonts w:eastAsia="Times New Roman"/>
                <w:sz w:val="20"/>
                <w:lang w:val="uk-UA"/>
              </w:rPr>
              <w:tab/>
              <w:t xml:space="preserve">      (</w:t>
            </w:r>
            <w:r w:rsidRPr="00E44E99">
              <w:rPr>
                <w:rFonts w:eastAsia="Times New Roman"/>
                <w:sz w:val="24"/>
                <w:szCs w:val="24"/>
                <w:lang w:val="uk-UA"/>
              </w:rPr>
              <w:t>прізвище, ім’я</w:t>
            </w:r>
            <w:r w:rsidRPr="00E44E99">
              <w:rPr>
                <w:rFonts w:eastAsia="Times New Roman"/>
                <w:sz w:val="20"/>
                <w:lang w:val="uk-UA"/>
              </w:rPr>
              <w:t>)</w:t>
            </w:r>
          </w:p>
        </w:tc>
        <w:tc>
          <w:tcPr>
            <w:tcW w:w="4786" w:type="dxa"/>
          </w:tcPr>
          <w:p w:rsidR="00E44E99" w:rsidRPr="00E44E99" w:rsidRDefault="00E44E99" w:rsidP="00E44E99">
            <w:pPr>
              <w:tabs>
                <w:tab w:val="right" w:pos="4462"/>
              </w:tabs>
              <w:spacing w:line="240" w:lineRule="auto"/>
              <w:ind w:firstLine="0"/>
              <w:rPr>
                <w:rFonts w:eastAsia="Times New Roman"/>
                <w:szCs w:val="28"/>
                <w:lang w:val="uk-UA"/>
              </w:rPr>
            </w:pPr>
            <w:r w:rsidRPr="00E44E99">
              <w:rPr>
                <w:rFonts w:eastAsia="Times New Roman"/>
                <w:szCs w:val="28"/>
                <w:lang w:val="uk-UA"/>
              </w:rPr>
              <w:t>Захищено на засіданні ЕК № _____</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протокол № __від ____.____.20___ р.</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 xml:space="preserve"> </w:t>
            </w:r>
          </w:p>
          <w:p w:rsidR="00E44E99" w:rsidRPr="00E44E99" w:rsidRDefault="00E44E99" w:rsidP="00E44E99">
            <w:pPr>
              <w:tabs>
                <w:tab w:val="right" w:pos="4462"/>
              </w:tabs>
              <w:spacing w:line="240" w:lineRule="auto"/>
              <w:ind w:firstLine="0"/>
              <w:rPr>
                <w:rFonts w:eastAsia="Times New Roman"/>
                <w:szCs w:val="28"/>
                <w:lang w:val="uk-UA"/>
              </w:rPr>
            </w:pPr>
            <w:r w:rsidRPr="00E44E99">
              <w:rPr>
                <w:rFonts w:eastAsia="Times New Roman"/>
                <w:szCs w:val="28"/>
                <w:lang w:val="uk-UA"/>
              </w:rPr>
              <w:t>Оцінка______________/___</w:t>
            </w:r>
            <w:r w:rsidRPr="00E44E99">
              <w:rPr>
                <w:rFonts w:eastAsia="Times New Roman"/>
                <w:sz w:val="20"/>
                <w:lang w:val="uk-UA"/>
              </w:rPr>
              <w:tab/>
            </w:r>
            <w:r w:rsidRPr="00E44E99">
              <w:rPr>
                <w:rFonts w:eastAsia="Times New Roman"/>
                <w:szCs w:val="28"/>
                <w:lang w:val="uk-UA"/>
              </w:rPr>
              <w:t>___/_____</w:t>
            </w:r>
          </w:p>
          <w:p w:rsidR="00E44E99" w:rsidRPr="00E44E99" w:rsidRDefault="00E44E99" w:rsidP="00E44E99">
            <w:pPr>
              <w:spacing w:line="240" w:lineRule="auto"/>
              <w:ind w:firstLine="0"/>
              <w:jc w:val="center"/>
              <w:rPr>
                <w:rFonts w:eastAsia="Times New Roman"/>
                <w:sz w:val="20"/>
                <w:lang w:val="uk-UA"/>
              </w:rPr>
            </w:pPr>
            <w:r w:rsidRPr="00E44E99">
              <w:rPr>
                <w:rFonts w:eastAsia="Times New Roman"/>
                <w:sz w:val="20"/>
                <w:lang w:val="uk-UA"/>
              </w:rPr>
              <w:t>(за національною шкалою/шкалою ЕСТS/ бали)</w:t>
            </w:r>
          </w:p>
          <w:p w:rsidR="00E44E99" w:rsidRPr="00E44E99" w:rsidRDefault="00E44E99" w:rsidP="00E44E99">
            <w:pPr>
              <w:spacing w:line="240" w:lineRule="auto"/>
              <w:ind w:firstLine="0"/>
              <w:rPr>
                <w:rFonts w:eastAsia="Times New Roman"/>
                <w:szCs w:val="28"/>
                <w:lang w:val="uk-UA"/>
              </w:rPr>
            </w:pPr>
            <w:r w:rsidRPr="00E44E99">
              <w:rPr>
                <w:rFonts w:eastAsia="Times New Roman"/>
                <w:szCs w:val="28"/>
                <w:lang w:val="uk-UA"/>
              </w:rPr>
              <w:t>Голова ЕК</w:t>
            </w:r>
          </w:p>
          <w:p w:rsidR="00E44E99" w:rsidRPr="00E44E99" w:rsidRDefault="00E44E99" w:rsidP="00E44E99">
            <w:pPr>
              <w:spacing w:line="240" w:lineRule="auto"/>
              <w:ind w:firstLine="0"/>
              <w:rPr>
                <w:rFonts w:eastAsia="Times New Roman"/>
                <w:szCs w:val="28"/>
                <w:u w:val="single"/>
                <w:lang w:val="uk-UA"/>
              </w:rPr>
            </w:pPr>
            <w:r w:rsidRPr="00E44E99">
              <w:rPr>
                <w:rFonts w:eastAsia="Times New Roman"/>
                <w:szCs w:val="28"/>
                <w:u w:val="single"/>
                <w:lang w:val="uk-UA"/>
              </w:rPr>
              <w:tab/>
            </w:r>
            <w:r w:rsidRPr="00E44E99">
              <w:rPr>
                <w:rFonts w:eastAsia="Times New Roman"/>
                <w:szCs w:val="28"/>
                <w:lang w:val="uk-UA"/>
              </w:rPr>
              <w:t xml:space="preserve">              _____________</w:t>
            </w:r>
          </w:p>
          <w:p w:rsidR="00E44E99" w:rsidRPr="00E44E99" w:rsidRDefault="00E44E99" w:rsidP="00E44E99">
            <w:pPr>
              <w:tabs>
                <w:tab w:val="left" w:pos="454"/>
                <w:tab w:val="left" w:pos="2155"/>
              </w:tabs>
              <w:spacing w:line="240" w:lineRule="auto"/>
              <w:ind w:firstLine="0"/>
              <w:rPr>
                <w:rFonts w:eastAsia="Times New Roman"/>
                <w:szCs w:val="28"/>
                <w:lang w:val="uk-UA"/>
              </w:rPr>
            </w:pPr>
            <w:r w:rsidRPr="00E44E99">
              <w:rPr>
                <w:rFonts w:eastAsia="Times New Roman"/>
                <w:sz w:val="20"/>
                <w:lang w:val="uk-UA"/>
              </w:rPr>
              <w:t xml:space="preserve">     (підпис)                       (</w:t>
            </w:r>
            <w:r w:rsidRPr="00E44E99">
              <w:rPr>
                <w:rFonts w:eastAsia="Times New Roman"/>
                <w:sz w:val="24"/>
                <w:szCs w:val="24"/>
                <w:lang w:val="uk-UA"/>
              </w:rPr>
              <w:t>прізвище, ім’я</w:t>
            </w:r>
            <w:r w:rsidRPr="00E44E99">
              <w:rPr>
                <w:rFonts w:eastAsia="Times New Roman"/>
                <w:sz w:val="20"/>
                <w:lang w:val="uk-UA"/>
              </w:rPr>
              <w:t>)</w:t>
            </w:r>
          </w:p>
        </w:tc>
      </w:tr>
      <w:tr w:rsidR="00E44E99" w:rsidRPr="00E44E99" w:rsidTr="007A177C">
        <w:tc>
          <w:tcPr>
            <w:tcW w:w="5082" w:type="dxa"/>
          </w:tcPr>
          <w:p w:rsidR="00E44E99" w:rsidRPr="00E44E99" w:rsidRDefault="00E44E99" w:rsidP="00E44E99">
            <w:pPr>
              <w:spacing w:line="240" w:lineRule="auto"/>
              <w:ind w:firstLine="0"/>
              <w:rPr>
                <w:rFonts w:eastAsia="Times New Roman"/>
                <w:szCs w:val="28"/>
                <w:lang w:val="uk-UA"/>
              </w:rPr>
            </w:pPr>
          </w:p>
        </w:tc>
        <w:tc>
          <w:tcPr>
            <w:tcW w:w="4786" w:type="dxa"/>
          </w:tcPr>
          <w:p w:rsidR="00E44E99" w:rsidRPr="00E44E99" w:rsidRDefault="00E44E99" w:rsidP="00E44E99">
            <w:pPr>
              <w:spacing w:line="240" w:lineRule="auto"/>
              <w:ind w:firstLine="0"/>
              <w:rPr>
                <w:rFonts w:eastAsia="Times New Roman"/>
                <w:szCs w:val="28"/>
                <w:lang w:val="uk-UA"/>
              </w:rPr>
            </w:pPr>
          </w:p>
        </w:tc>
      </w:tr>
    </w:tbl>
    <w:p w:rsidR="00E44E99" w:rsidRPr="00E44E99" w:rsidRDefault="00E44E99" w:rsidP="00E44E99">
      <w:pPr>
        <w:spacing w:line="240" w:lineRule="auto"/>
        <w:ind w:firstLine="0"/>
        <w:jc w:val="center"/>
        <w:rPr>
          <w:rFonts w:eastAsia="Times New Roman"/>
          <w:b/>
          <w:szCs w:val="28"/>
          <w:lang w:val="uk-UA"/>
        </w:rPr>
      </w:pPr>
    </w:p>
    <w:p w:rsidR="00E44E99" w:rsidRPr="00E44E99" w:rsidRDefault="00E44E99" w:rsidP="00E44E99">
      <w:pPr>
        <w:spacing w:line="240" w:lineRule="auto"/>
        <w:ind w:firstLine="0"/>
        <w:jc w:val="center"/>
        <w:rPr>
          <w:rFonts w:eastAsia="Times New Roman"/>
          <w:b/>
          <w:szCs w:val="28"/>
          <w:lang w:val="uk-UA"/>
        </w:rPr>
      </w:pPr>
    </w:p>
    <w:p w:rsidR="00E44E99" w:rsidRPr="00E44E99" w:rsidRDefault="00E44E99" w:rsidP="00E44E99">
      <w:pPr>
        <w:spacing w:line="240" w:lineRule="auto"/>
        <w:ind w:firstLine="0"/>
        <w:jc w:val="center"/>
        <w:rPr>
          <w:rFonts w:eastAsia="Times New Roman"/>
          <w:b/>
          <w:szCs w:val="28"/>
          <w:lang w:val="uk-UA"/>
        </w:rPr>
      </w:pPr>
      <w:r w:rsidRPr="00E44E99">
        <w:rPr>
          <w:rFonts w:eastAsia="Times New Roman"/>
          <w:b/>
          <w:szCs w:val="28"/>
          <w:lang w:val="uk-UA"/>
        </w:rPr>
        <w:t>Одеса 2023</w:t>
      </w:r>
    </w:p>
    <w:p w:rsidR="00E44E99" w:rsidRPr="00E44E99" w:rsidRDefault="00E44E99" w:rsidP="00E44E99">
      <w:pPr>
        <w:spacing w:line="240" w:lineRule="auto"/>
        <w:ind w:firstLine="0"/>
        <w:rPr>
          <w:rFonts w:eastAsia="Times New Roman"/>
          <w:szCs w:val="28"/>
          <w:lang w:val="uk-UA"/>
        </w:rPr>
      </w:pPr>
    </w:p>
    <w:p w:rsidR="006F7F11" w:rsidRPr="006F7F11" w:rsidRDefault="006F7F11" w:rsidP="006F7F11">
      <w:pPr>
        <w:widowControl w:val="0"/>
        <w:autoSpaceDE w:val="0"/>
        <w:autoSpaceDN w:val="0"/>
        <w:spacing w:line="240" w:lineRule="auto"/>
        <w:ind w:firstLine="0"/>
        <w:jc w:val="center"/>
        <w:rPr>
          <w:rFonts w:eastAsia="Times New Roman"/>
          <w:szCs w:val="22"/>
          <w:lang w:val="uk-UA"/>
        </w:rPr>
        <w:sectPr w:rsidR="006F7F11" w:rsidRPr="006F7F11" w:rsidSect="00970F6C">
          <w:headerReference w:type="default" r:id="rId8"/>
          <w:pgSz w:w="11900" w:h="16840"/>
          <w:pgMar w:top="1380" w:right="340" w:bottom="280" w:left="1680" w:header="720" w:footer="720" w:gutter="0"/>
          <w:cols w:space="720"/>
          <w:titlePg/>
          <w:docGrid w:linePitch="381"/>
        </w:sectPr>
      </w:pPr>
    </w:p>
    <w:p w:rsidR="008E4315" w:rsidRDefault="006F7F11" w:rsidP="008E4315">
      <w:pPr>
        <w:jc w:val="center"/>
        <w:rPr>
          <w:b/>
        </w:rPr>
      </w:pPr>
      <w:r w:rsidRPr="00CD50C5">
        <w:rPr>
          <w:b/>
        </w:rPr>
        <w:lastRenderedPageBreak/>
        <w:t>ЗМІСТ</w:t>
      </w:r>
    </w:p>
    <w:sdt>
      <w:sdtPr>
        <w:rPr>
          <w:rFonts w:ascii="Times New Roman" w:eastAsiaTheme="minorHAnsi" w:hAnsi="Times New Roman" w:cs="Times New Roman"/>
          <w:b/>
          <w:i/>
          <w:color w:val="auto"/>
          <w:sz w:val="28"/>
          <w:szCs w:val="28"/>
          <w:lang w:eastAsia="en-US"/>
        </w:rPr>
        <w:id w:val="-1210651252"/>
        <w:docPartObj>
          <w:docPartGallery w:val="Table of Contents"/>
          <w:docPartUnique/>
        </w:docPartObj>
      </w:sdtPr>
      <w:sdtEndPr/>
      <w:sdtContent>
        <w:p w:rsidR="007D5BAF" w:rsidRPr="00485DA9" w:rsidRDefault="00485DA9" w:rsidP="00924966">
          <w:pPr>
            <w:pStyle w:val="a5"/>
            <w:spacing w:line="360" w:lineRule="auto"/>
            <w:rPr>
              <w:rFonts w:ascii="Times New Roman" w:hAnsi="Times New Roman" w:cs="Times New Roman"/>
              <w:color w:val="auto"/>
              <w:sz w:val="28"/>
              <w:szCs w:val="28"/>
            </w:rPr>
          </w:pPr>
          <w:r w:rsidRPr="00485DA9">
            <w:rPr>
              <w:rFonts w:ascii="Times New Roman" w:hAnsi="Times New Roman" w:cs="Times New Roman"/>
              <w:bCs/>
              <w:color w:val="auto"/>
              <w:sz w:val="28"/>
              <w:szCs w:val="28"/>
              <w:lang w:val="uk-UA"/>
            </w:rPr>
            <w:t>ВСТУП</w:t>
          </w:r>
          <w:r w:rsidR="007D5BAF" w:rsidRPr="00485DA9">
            <w:rPr>
              <w:rFonts w:ascii="Times New Roman" w:hAnsi="Times New Roman" w:cs="Times New Roman"/>
              <w:color w:val="auto"/>
              <w:sz w:val="28"/>
              <w:szCs w:val="28"/>
            </w:rPr>
            <w:ptab w:relativeTo="margin" w:alignment="right" w:leader="dot"/>
          </w:r>
          <w:r w:rsidR="00AD2FC2">
            <w:rPr>
              <w:rFonts w:ascii="Times New Roman" w:hAnsi="Times New Roman" w:cs="Times New Roman"/>
              <w:bCs/>
              <w:color w:val="auto"/>
              <w:sz w:val="28"/>
              <w:szCs w:val="28"/>
            </w:rPr>
            <w:t>3</w:t>
          </w:r>
        </w:p>
        <w:p w:rsidR="00485DA9" w:rsidRDefault="00485DA9" w:rsidP="00924966">
          <w:pPr>
            <w:pStyle w:val="2"/>
            <w:ind w:left="0"/>
            <w:rPr>
              <w:lang w:val="ru-RU"/>
            </w:rPr>
          </w:pPr>
          <w:r>
            <w:t>ТЕОРЕТИЧНА ЧАСТИНА</w:t>
          </w:r>
          <w:r w:rsidR="007D5BAF" w:rsidRPr="007D5BAF">
            <w:ptab w:relativeTo="margin" w:alignment="right" w:leader="dot"/>
          </w:r>
          <w:r w:rsidR="00AD2FC2">
            <w:rPr>
              <w:lang w:val="ru-RU"/>
            </w:rPr>
            <w:t>5</w:t>
          </w:r>
        </w:p>
        <w:p w:rsidR="007D5BAF" w:rsidRPr="007D5BAF" w:rsidRDefault="00485DA9" w:rsidP="00924966">
          <w:pPr>
            <w:pStyle w:val="2"/>
            <w:ind w:left="0"/>
          </w:pPr>
          <w:r>
            <w:rPr>
              <w:lang w:val="ru-RU"/>
            </w:rPr>
            <w:t xml:space="preserve">   </w:t>
          </w:r>
          <w:r>
            <w:t>РОЗДІЛ 1. ЗАМІНУВАННЯ УКРАЇНИ ЯК ГУМАНІТАРНА ПРОБЛЕМА</w:t>
          </w:r>
          <w:r w:rsidR="007D5BAF" w:rsidRPr="007D5BAF">
            <w:ptab w:relativeTo="margin" w:alignment="right" w:leader="dot"/>
          </w:r>
          <w:r w:rsidR="00AD2FC2">
            <w:rPr>
              <w:lang w:val="ru-RU"/>
            </w:rPr>
            <w:t>5</w:t>
          </w:r>
        </w:p>
        <w:p w:rsidR="00485DA9" w:rsidRDefault="00485DA9" w:rsidP="00924966">
          <w:pPr>
            <w:pStyle w:val="2"/>
            <w:rPr>
              <w:lang w:val="ru-RU"/>
            </w:rPr>
          </w:pPr>
          <w:r>
            <w:t>РОЗДІЛ 2. ПЕС ПАТРОН: ТАЛАНОВИТИЙ САПЕР ТА УЛЮБЛЕНЕЦЬ ПУБЛІКИ</w:t>
          </w:r>
          <w:r w:rsidR="007D5BAF" w:rsidRPr="007D5BAF">
            <w:ptab w:relativeTo="margin" w:alignment="right" w:leader="dot"/>
          </w:r>
          <w:r w:rsidR="00C74C6E">
            <w:rPr>
              <w:lang w:val="ru-RU"/>
            </w:rPr>
            <w:t>7</w:t>
          </w:r>
        </w:p>
        <w:p w:rsidR="00485DA9" w:rsidRDefault="00485DA9" w:rsidP="00924966">
          <w:pPr>
            <w:pStyle w:val="2"/>
            <w:rPr>
              <w:lang w:val="ru-RU"/>
            </w:rPr>
          </w:pPr>
          <w:r>
            <w:t>РОЗДІЛ 3. ПЕС ПАТРОН: РЕПРЕЗЕНТАЦІЯ У ЗМІ</w:t>
          </w:r>
          <w:r w:rsidR="007D5BAF" w:rsidRPr="007D5BAF">
            <w:ptab w:relativeTo="margin" w:alignment="right" w:leader="dot"/>
          </w:r>
          <w:r w:rsidR="00C74C6E">
            <w:rPr>
              <w:lang w:val="ru-RU"/>
            </w:rPr>
            <w:t>10</w:t>
          </w:r>
        </w:p>
        <w:p w:rsidR="00AD2FC2" w:rsidRPr="00FE58A5" w:rsidRDefault="00AD2FC2" w:rsidP="00924966">
          <w:pPr>
            <w:pStyle w:val="a7"/>
            <w:numPr>
              <w:ilvl w:val="0"/>
              <w:numId w:val="16"/>
            </w:numPr>
            <w:rPr>
              <w:szCs w:val="28"/>
              <w:lang w:val="uk-UA"/>
            </w:rPr>
          </w:pPr>
          <w:r w:rsidRPr="00FE58A5">
            <w:rPr>
              <w:lang w:val="uk-UA" w:eastAsia="ru-RU"/>
            </w:rPr>
            <w:t>Українські ЗМІ</w:t>
          </w:r>
          <w:r w:rsidRPr="007D5BAF">
            <w:rPr>
              <w:szCs w:val="28"/>
            </w:rPr>
            <w:ptab w:relativeTo="margin" w:alignment="right" w:leader="dot"/>
          </w:r>
          <w:r w:rsidRPr="00FE58A5">
            <w:rPr>
              <w:szCs w:val="28"/>
              <w:lang w:val="uk-UA"/>
            </w:rPr>
            <w:t>1</w:t>
          </w:r>
          <w:r w:rsidR="00C74C6E">
            <w:rPr>
              <w:szCs w:val="28"/>
              <w:lang w:val="uk-UA"/>
            </w:rPr>
            <w:t>0</w:t>
          </w:r>
        </w:p>
        <w:p w:rsidR="00AD2FC2" w:rsidRPr="00FE58A5" w:rsidRDefault="00AD2FC2" w:rsidP="00924966">
          <w:pPr>
            <w:pStyle w:val="a7"/>
            <w:numPr>
              <w:ilvl w:val="0"/>
              <w:numId w:val="16"/>
            </w:numPr>
            <w:rPr>
              <w:szCs w:val="28"/>
              <w:lang w:val="uk-UA"/>
            </w:rPr>
          </w:pPr>
          <w:r w:rsidRPr="00FE58A5">
            <w:rPr>
              <w:szCs w:val="28"/>
              <w:lang w:val="uk-UA"/>
            </w:rPr>
            <w:t>Іноземні ЗМІ</w:t>
          </w:r>
          <w:r w:rsidRPr="007D5BAF">
            <w:ptab w:relativeTo="margin" w:alignment="right" w:leader="dot"/>
          </w:r>
          <w:r w:rsidRPr="00FE58A5">
            <w:rPr>
              <w:szCs w:val="28"/>
              <w:lang w:val="uk-UA"/>
            </w:rPr>
            <w:t>1</w:t>
          </w:r>
          <w:r w:rsidR="00C74C6E">
            <w:rPr>
              <w:szCs w:val="28"/>
              <w:lang w:val="uk-UA"/>
            </w:rPr>
            <w:t>5</w:t>
          </w:r>
        </w:p>
        <w:p w:rsidR="00AD2FC2" w:rsidRPr="00AD2FC2" w:rsidRDefault="00AD2FC2" w:rsidP="00924966">
          <w:pPr>
            <w:ind w:firstLine="0"/>
            <w:rPr>
              <w:szCs w:val="28"/>
              <w:lang w:val="uk-UA"/>
            </w:rPr>
          </w:pPr>
          <w:r>
            <w:rPr>
              <w:lang w:val="uk-UA" w:eastAsia="ru-RU"/>
            </w:rPr>
            <w:t>ПОЯСНЮВАЛЬНА ЗАПИСКА</w:t>
          </w:r>
          <w:r w:rsidRPr="007D5BAF">
            <w:rPr>
              <w:szCs w:val="28"/>
            </w:rPr>
            <w:ptab w:relativeTo="margin" w:alignment="right" w:leader="dot"/>
          </w:r>
          <w:r>
            <w:rPr>
              <w:szCs w:val="28"/>
              <w:lang w:val="uk-UA"/>
            </w:rPr>
            <w:t>1</w:t>
          </w:r>
          <w:r w:rsidR="00C74C6E">
            <w:rPr>
              <w:szCs w:val="28"/>
              <w:lang w:val="uk-UA"/>
            </w:rPr>
            <w:t>7</w:t>
          </w:r>
        </w:p>
        <w:p w:rsidR="00AD2FC2" w:rsidRPr="00AD2FC2" w:rsidRDefault="00AD2FC2" w:rsidP="00924966">
          <w:pPr>
            <w:ind w:firstLine="0"/>
            <w:rPr>
              <w:szCs w:val="28"/>
              <w:lang w:val="uk-UA"/>
            </w:rPr>
          </w:pPr>
          <w:r>
            <w:rPr>
              <w:szCs w:val="28"/>
              <w:lang w:val="uk-UA"/>
            </w:rPr>
            <w:t>ВИСНОВКИ</w:t>
          </w:r>
          <w:r w:rsidRPr="007D5BAF">
            <w:rPr>
              <w:szCs w:val="28"/>
            </w:rPr>
            <w:ptab w:relativeTo="margin" w:alignment="right" w:leader="dot"/>
          </w:r>
          <w:r w:rsidR="00C74C6E">
            <w:rPr>
              <w:szCs w:val="28"/>
              <w:lang w:val="uk-UA"/>
            </w:rPr>
            <w:t>19</w:t>
          </w:r>
        </w:p>
        <w:p w:rsidR="00AD2FC2" w:rsidRPr="00BF0202" w:rsidRDefault="00AD2FC2" w:rsidP="00924966">
          <w:pPr>
            <w:ind w:firstLine="0"/>
            <w:rPr>
              <w:szCs w:val="28"/>
            </w:rPr>
          </w:pPr>
          <w:r>
            <w:rPr>
              <w:lang w:val="uk-UA" w:eastAsia="ru-RU"/>
            </w:rPr>
            <w:t>БІБЛІОГРАФІЯ</w:t>
          </w:r>
          <w:r w:rsidRPr="007D5BAF">
            <w:rPr>
              <w:szCs w:val="28"/>
            </w:rPr>
            <w:ptab w:relativeTo="margin" w:alignment="right" w:leader="dot"/>
          </w:r>
          <w:r w:rsidR="00312267">
            <w:rPr>
              <w:szCs w:val="28"/>
              <w:lang w:val="uk-UA"/>
            </w:rPr>
            <w:t>2</w:t>
          </w:r>
          <w:r w:rsidR="00925777">
            <w:rPr>
              <w:szCs w:val="28"/>
              <w:lang w:val="uk-UA"/>
            </w:rPr>
            <w:t>1</w:t>
          </w:r>
        </w:p>
        <w:p w:rsidR="00485DA9" w:rsidRPr="00AD2FC2" w:rsidRDefault="00AD2FC2" w:rsidP="00924966">
          <w:pPr>
            <w:ind w:firstLine="0"/>
            <w:rPr>
              <w:lang w:val="uk-UA" w:eastAsia="ru-RU"/>
            </w:rPr>
          </w:pPr>
          <w:r>
            <w:rPr>
              <w:szCs w:val="28"/>
              <w:lang w:val="uk-UA"/>
            </w:rPr>
            <w:t>ДОДАТКИ</w:t>
          </w:r>
        </w:p>
      </w:sdtContent>
    </w:sdt>
    <w:p w:rsidR="00AD2FC2" w:rsidRDefault="00AD2FC2">
      <w:pPr>
        <w:rPr>
          <w:rFonts w:eastAsia="Times New Roman"/>
          <w:b/>
          <w:bCs/>
          <w:color w:val="000000"/>
          <w:szCs w:val="28"/>
          <w:lang w:val="uk-UA" w:eastAsia="ru-RU"/>
        </w:rPr>
      </w:pPr>
    </w:p>
    <w:p w:rsidR="00AD2FC2" w:rsidRDefault="00AD2FC2">
      <w:pPr>
        <w:rPr>
          <w:rFonts w:eastAsia="Times New Roman"/>
          <w:b/>
          <w:bCs/>
          <w:color w:val="000000"/>
          <w:szCs w:val="28"/>
          <w:lang w:val="uk-UA" w:eastAsia="ru-RU"/>
        </w:rPr>
      </w:pPr>
    </w:p>
    <w:p w:rsidR="00AD2FC2" w:rsidRDefault="00AD2FC2">
      <w:pPr>
        <w:rPr>
          <w:rFonts w:eastAsia="Times New Roman"/>
          <w:b/>
          <w:bCs/>
          <w:color w:val="000000"/>
          <w:szCs w:val="28"/>
          <w:lang w:val="uk-UA" w:eastAsia="ru-RU"/>
        </w:rPr>
      </w:pPr>
    </w:p>
    <w:p w:rsidR="00485DA9" w:rsidRDefault="00485DA9">
      <w:pPr>
        <w:rPr>
          <w:rFonts w:eastAsia="Times New Roman"/>
          <w:b/>
          <w:bCs/>
          <w:color w:val="000000"/>
          <w:szCs w:val="28"/>
          <w:lang w:val="uk-UA" w:eastAsia="ru-RU"/>
        </w:rPr>
      </w:pPr>
      <w:r>
        <w:rPr>
          <w:rFonts w:eastAsia="Times New Roman"/>
          <w:b/>
          <w:bCs/>
          <w:color w:val="000000"/>
          <w:szCs w:val="28"/>
          <w:lang w:val="uk-UA" w:eastAsia="ru-RU"/>
        </w:rPr>
        <w:br w:type="page"/>
      </w:r>
    </w:p>
    <w:p w:rsidR="006F7F11" w:rsidRPr="00AD3A02" w:rsidRDefault="006F7F11" w:rsidP="00AD3A02">
      <w:pPr>
        <w:spacing w:before="78"/>
        <w:ind w:left="2892" w:right="2916" w:firstLine="0"/>
        <w:contextualSpacing/>
        <w:jc w:val="center"/>
        <w:rPr>
          <w:rFonts w:eastAsia="Times New Roman"/>
          <w:sz w:val="24"/>
          <w:szCs w:val="24"/>
          <w:lang w:val="uk-UA" w:eastAsia="ru-RU"/>
        </w:rPr>
      </w:pPr>
      <w:r w:rsidRPr="006F7F11">
        <w:rPr>
          <w:rFonts w:eastAsia="Times New Roman"/>
          <w:b/>
          <w:bCs/>
          <w:color w:val="000000"/>
          <w:szCs w:val="28"/>
          <w:lang w:val="uk-UA" w:eastAsia="ru-RU"/>
        </w:rPr>
        <w:lastRenderedPageBreak/>
        <w:t>ВСТУП</w:t>
      </w:r>
    </w:p>
    <w:p w:rsidR="006F7F11" w:rsidRPr="006F7F11" w:rsidRDefault="006F7F11" w:rsidP="00913816">
      <w:pPr>
        <w:ind w:firstLine="720"/>
        <w:contextualSpacing/>
        <w:rPr>
          <w:rFonts w:eastAsia="Times New Roman"/>
          <w:sz w:val="24"/>
          <w:szCs w:val="24"/>
          <w:lang w:val="uk-UA" w:eastAsia="ru-RU"/>
        </w:rPr>
      </w:pPr>
      <w:r w:rsidRPr="006F7F11">
        <w:rPr>
          <w:rFonts w:eastAsia="Times New Roman"/>
          <w:color w:val="000000"/>
          <w:szCs w:val="28"/>
          <w:lang w:val="uk-UA" w:eastAsia="ru-RU"/>
        </w:rPr>
        <w:t>Із початком повномасштабного вторгнення, в Україні з’явилась одна з найбільших гуманітарних проблем — замінування країни. Війна призвела до того, що в багатьох містах, зокрема на деокупованих та тимчасово окупованих територіях, ворог залишав небезпечні міни та боєприпаси, які створюють небезпеку і можуть призвести до серйозних травм чи втрат життів. Завдяки активній роботі саперів</w:t>
      </w:r>
      <w:r w:rsidR="001C543A">
        <w:rPr>
          <w:rFonts w:eastAsia="Times New Roman"/>
          <w:color w:val="000000"/>
          <w:szCs w:val="28"/>
          <w:lang w:val="uk-UA" w:eastAsia="ru-RU"/>
        </w:rPr>
        <w:t>,</w:t>
      </w:r>
      <w:r w:rsidRPr="006F7F11">
        <w:rPr>
          <w:rFonts w:eastAsia="Times New Roman"/>
          <w:color w:val="000000"/>
          <w:szCs w:val="28"/>
          <w:lang w:val="uk-UA" w:eastAsia="ru-RU"/>
        </w:rPr>
        <w:t xml:space="preserve"> вдається зменшувати ризики та збільшувати безпеку, очищуючи місцевість від вибухонебезпечних предметів. </w:t>
      </w:r>
    </w:p>
    <w:p w:rsidR="006F7F11" w:rsidRPr="006F7F11" w:rsidRDefault="006F7F11" w:rsidP="00913816">
      <w:pPr>
        <w:ind w:firstLine="720"/>
        <w:rPr>
          <w:rFonts w:eastAsia="Times New Roman"/>
          <w:sz w:val="24"/>
          <w:szCs w:val="24"/>
          <w:lang w:val="uk-UA" w:eastAsia="ru-RU"/>
        </w:rPr>
      </w:pPr>
      <w:r w:rsidRPr="006F7F11">
        <w:rPr>
          <w:rFonts w:eastAsia="Times New Roman"/>
          <w:color w:val="000000"/>
          <w:szCs w:val="28"/>
          <w:lang w:val="uk-UA" w:eastAsia="ru-RU"/>
        </w:rPr>
        <w:t>Надійними помічниками саперів є собаки-розмінувальники, оскільки допомагають збільшувати ефективність роботи та знаходити боєприпаси, які людина іноді не здатна виявити. Серед них</w:t>
      </w:r>
      <w:r w:rsidR="00D25E1B">
        <w:rPr>
          <w:rFonts w:eastAsia="Times New Roman"/>
          <w:color w:val="000000"/>
          <w:szCs w:val="28"/>
          <w:lang w:val="uk-UA" w:eastAsia="ru-RU"/>
        </w:rPr>
        <w:t>,</w:t>
      </w:r>
      <w:r w:rsidRPr="006F7F11">
        <w:rPr>
          <w:rFonts w:eastAsia="Times New Roman"/>
          <w:color w:val="000000"/>
          <w:szCs w:val="28"/>
          <w:lang w:val="uk-UA" w:eastAsia="ru-RU"/>
        </w:rPr>
        <w:t xml:space="preserve"> особливе місце займ</w:t>
      </w:r>
      <w:r w:rsidR="00924966">
        <w:rPr>
          <w:rFonts w:eastAsia="Times New Roman"/>
          <w:color w:val="000000"/>
          <w:szCs w:val="28"/>
          <w:lang w:val="uk-UA" w:eastAsia="ru-RU"/>
        </w:rPr>
        <w:t xml:space="preserve">ає маленький джек-рассел-тер’єр </w:t>
      </w:r>
      <w:r w:rsidRPr="006F7F11">
        <w:rPr>
          <w:rFonts w:eastAsia="Times New Roman"/>
          <w:color w:val="000000"/>
          <w:szCs w:val="28"/>
          <w:lang w:val="uk-UA" w:eastAsia="ru-RU"/>
        </w:rPr>
        <w:t>Патрон. Він став символом мужності та незламності українського народу завдяки своїм високим результатам у розмінуванні територій. </w:t>
      </w:r>
    </w:p>
    <w:p w:rsidR="006F7F11" w:rsidRPr="006F7F11" w:rsidRDefault="006F7F11" w:rsidP="00913816">
      <w:pPr>
        <w:ind w:firstLine="720"/>
        <w:rPr>
          <w:rFonts w:eastAsia="Times New Roman"/>
          <w:sz w:val="24"/>
          <w:szCs w:val="24"/>
          <w:lang w:val="uk-UA" w:eastAsia="ru-RU"/>
        </w:rPr>
      </w:pPr>
      <w:r w:rsidRPr="006F7F11">
        <w:rPr>
          <w:rFonts w:eastAsia="Times New Roman"/>
          <w:color w:val="000000"/>
          <w:szCs w:val="28"/>
          <w:lang w:val="uk-UA" w:eastAsia="ru-RU"/>
        </w:rPr>
        <w:t>Але не тільки відважна робота Патрона зацікавила громадськість. Він також став медіафеноменом через свою «несаперську» зовнішність та забавний образ. Новини про його подвиги, фотографії та ві</w:t>
      </w:r>
      <w:r w:rsidR="001C543A">
        <w:rPr>
          <w:rFonts w:eastAsia="Times New Roman"/>
          <w:color w:val="000000"/>
          <w:szCs w:val="28"/>
          <w:lang w:val="uk-UA" w:eastAsia="ru-RU"/>
        </w:rPr>
        <w:t xml:space="preserve">део, де він виконує свою роботу, </w:t>
      </w:r>
      <w:r w:rsidRPr="006F7F11">
        <w:rPr>
          <w:rFonts w:eastAsia="Times New Roman"/>
          <w:color w:val="000000"/>
          <w:szCs w:val="28"/>
          <w:lang w:val="uk-UA" w:eastAsia="ru-RU"/>
        </w:rPr>
        <w:t>поширилися на всю країну та навіть за її межі.</w:t>
      </w:r>
    </w:p>
    <w:p w:rsidR="006F7F11" w:rsidRPr="006F7F11" w:rsidRDefault="006F7F11" w:rsidP="00913816">
      <w:pPr>
        <w:ind w:firstLine="720"/>
        <w:rPr>
          <w:rFonts w:eastAsia="Times New Roman"/>
          <w:sz w:val="24"/>
          <w:szCs w:val="24"/>
          <w:lang w:val="uk-UA" w:eastAsia="ru-RU"/>
        </w:rPr>
      </w:pPr>
      <w:r w:rsidRPr="006F7F11">
        <w:rPr>
          <w:rFonts w:eastAsia="Times New Roman"/>
          <w:color w:val="000000"/>
          <w:szCs w:val="28"/>
          <w:lang w:val="uk-UA" w:eastAsia="ru-RU"/>
        </w:rPr>
        <w:t>Історія Патрона — це історія про те, як суспільство реагує на події війни, як відбувається формування геройської міфології та символіки, що визначає наше сприйняття війни та її учасників. Пес створив нову форму комунікації між суспільством та армією, став символом єдності та підтримки, а також допоміг збільшити увагу до питань розмінування, безпеки та захисту тварин. </w:t>
      </w:r>
    </w:p>
    <w:p w:rsidR="006F7F11" w:rsidRPr="006F7F11" w:rsidRDefault="006F7F11" w:rsidP="00913816">
      <w:pPr>
        <w:ind w:firstLine="720"/>
        <w:rPr>
          <w:rFonts w:eastAsia="Times New Roman"/>
          <w:sz w:val="24"/>
          <w:szCs w:val="24"/>
          <w:lang w:val="uk-UA" w:eastAsia="ru-RU"/>
        </w:rPr>
      </w:pPr>
      <w:r w:rsidRPr="006F7F11">
        <w:rPr>
          <w:rFonts w:eastAsia="Times New Roman"/>
          <w:b/>
          <w:bCs/>
          <w:color w:val="000000"/>
          <w:szCs w:val="28"/>
          <w:lang w:val="uk-UA" w:eastAsia="ru-RU"/>
        </w:rPr>
        <w:t>Актуальність.</w:t>
      </w:r>
      <w:r w:rsidRPr="006F7F11">
        <w:rPr>
          <w:rFonts w:eastAsia="Times New Roman"/>
          <w:color w:val="000000"/>
          <w:szCs w:val="28"/>
          <w:lang w:val="uk-UA" w:eastAsia="ru-RU"/>
        </w:rPr>
        <w:t xml:space="preserve"> Висвітлення цієї теми є нагадуванням про важливість захисту нашої країни та її героїв, а також про те, що наші чотирилапі друзі можуть бути надзвичайно корисними в такій ск</w:t>
      </w:r>
      <w:r w:rsidR="00924966">
        <w:rPr>
          <w:rFonts w:eastAsia="Times New Roman"/>
          <w:color w:val="000000"/>
          <w:szCs w:val="28"/>
          <w:lang w:val="uk-UA" w:eastAsia="ru-RU"/>
        </w:rPr>
        <w:t>ладній ситуації, як війна. Т</w:t>
      </w:r>
      <w:r w:rsidRPr="006F7F11">
        <w:rPr>
          <w:rFonts w:eastAsia="Times New Roman"/>
          <w:color w:val="000000"/>
          <w:szCs w:val="28"/>
          <w:lang w:val="uk-UA" w:eastAsia="ru-RU"/>
        </w:rPr>
        <w:t xml:space="preserve">варини, як Патрон, вносять великий внесок у захист країни та допомагають рятівникам в складних ситуаціях. Вони заслуговують на повагу та гідне </w:t>
      </w:r>
      <w:r w:rsidRPr="006F7F11">
        <w:rPr>
          <w:rFonts w:eastAsia="Times New Roman"/>
          <w:color w:val="000000"/>
          <w:szCs w:val="28"/>
          <w:lang w:val="uk-UA" w:eastAsia="ru-RU"/>
        </w:rPr>
        <w:lastRenderedPageBreak/>
        <w:t>ставлення, тому журналісти мають відзначати їхню роль та важливість у війні та рятувальних операціях.</w:t>
      </w:r>
    </w:p>
    <w:p w:rsidR="006F7F11" w:rsidRPr="006F7F11" w:rsidRDefault="006F7F11" w:rsidP="00913816">
      <w:pPr>
        <w:ind w:firstLine="720"/>
        <w:rPr>
          <w:rFonts w:eastAsia="Times New Roman"/>
          <w:sz w:val="24"/>
          <w:szCs w:val="24"/>
          <w:lang w:val="uk-UA" w:eastAsia="ru-RU"/>
        </w:rPr>
      </w:pPr>
      <w:r w:rsidRPr="006F7F11">
        <w:rPr>
          <w:rFonts w:eastAsia="Times New Roman"/>
          <w:b/>
          <w:bCs/>
          <w:color w:val="000000"/>
          <w:szCs w:val="28"/>
          <w:lang w:val="uk-UA" w:eastAsia="ru-RU"/>
        </w:rPr>
        <w:t xml:space="preserve">Метою </w:t>
      </w:r>
      <w:r w:rsidRPr="006F7F11">
        <w:rPr>
          <w:rFonts w:eastAsia="Times New Roman"/>
          <w:color w:val="000000"/>
          <w:szCs w:val="28"/>
          <w:lang w:val="uk-UA" w:eastAsia="ru-RU"/>
        </w:rPr>
        <w:t>дипломної роботи є дослідження феномену пса</w:t>
      </w:r>
      <w:r w:rsidR="00604686">
        <w:rPr>
          <w:rFonts w:eastAsia="Times New Roman"/>
          <w:color w:val="000000"/>
          <w:szCs w:val="28"/>
          <w:lang w:val="uk-UA" w:eastAsia="ru-RU"/>
        </w:rPr>
        <w:t xml:space="preserve"> Патрона як символу боротьби, </w:t>
      </w:r>
      <w:r w:rsidRPr="006F7F11">
        <w:rPr>
          <w:rFonts w:eastAsia="Times New Roman"/>
          <w:color w:val="000000"/>
          <w:szCs w:val="28"/>
          <w:lang w:val="uk-UA" w:eastAsia="ru-RU"/>
        </w:rPr>
        <w:t>визначення його важливості та корисності для суспільства.</w:t>
      </w:r>
    </w:p>
    <w:p w:rsidR="00CB6E60" w:rsidRDefault="006F7F11" w:rsidP="00CB6E60">
      <w:pPr>
        <w:ind w:firstLine="720"/>
        <w:rPr>
          <w:rFonts w:eastAsia="Times New Roman"/>
          <w:sz w:val="24"/>
          <w:szCs w:val="24"/>
          <w:lang w:val="uk-UA" w:eastAsia="ru-RU"/>
        </w:rPr>
      </w:pPr>
      <w:r w:rsidRPr="006F7F11">
        <w:rPr>
          <w:rFonts w:eastAsia="Times New Roman"/>
          <w:color w:val="000000"/>
          <w:szCs w:val="28"/>
          <w:lang w:val="uk-UA" w:eastAsia="ru-RU"/>
        </w:rPr>
        <w:t xml:space="preserve">У зв’язку із визначеною метою перед нами постали </w:t>
      </w:r>
      <w:r w:rsidRPr="006F7F11">
        <w:rPr>
          <w:rFonts w:eastAsia="Times New Roman"/>
          <w:b/>
          <w:bCs/>
          <w:color w:val="000000"/>
          <w:szCs w:val="28"/>
          <w:lang w:val="uk-UA" w:eastAsia="ru-RU"/>
        </w:rPr>
        <w:t>завдання:</w:t>
      </w:r>
    </w:p>
    <w:p w:rsidR="006F7F11" w:rsidRPr="00CB6E60" w:rsidRDefault="006F7F11" w:rsidP="00CB6E60">
      <w:pPr>
        <w:pStyle w:val="a7"/>
        <w:numPr>
          <w:ilvl w:val="0"/>
          <w:numId w:val="25"/>
        </w:numPr>
        <w:rPr>
          <w:rFonts w:eastAsia="Times New Roman"/>
          <w:color w:val="000000"/>
          <w:szCs w:val="28"/>
          <w:lang w:val="uk-UA" w:eastAsia="ru-RU"/>
        </w:rPr>
      </w:pPr>
      <w:r w:rsidRPr="00CB6E60">
        <w:rPr>
          <w:rFonts w:eastAsia="Times New Roman"/>
          <w:color w:val="000000"/>
          <w:szCs w:val="28"/>
          <w:lang w:val="uk-UA" w:eastAsia="ru-RU"/>
        </w:rPr>
        <w:t>розглянути проблему розмінування в Україні;</w:t>
      </w:r>
    </w:p>
    <w:p w:rsidR="00CB6E60" w:rsidRDefault="006F7F11" w:rsidP="00CB6E60">
      <w:pPr>
        <w:pStyle w:val="a7"/>
        <w:numPr>
          <w:ilvl w:val="0"/>
          <w:numId w:val="25"/>
        </w:numPr>
        <w:textAlignment w:val="baseline"/>
        <w:rPr>
          <w:rFonts w:eastAsia="Times New Roman"/>
          <w:color w:val="000000"/>
          <w:szCs w:val="28"/>
          <w:lang w:val="uk-UA" w:eastAsia="ru-RU"/>
        </w:rPr>
      </w:pPr>
      <w:r w:rsidRPr="00CB6E60">
        <w:rPr>
          <w:rFonts w:eastAsia="Times New Roman"/>
          <w:color w:val="000000"/>
          <w:szCs w:val="28"/>
          <w:lang w:val="uk-UA" w:eastAsia="ru-RU"/>
        </w:rPr>
        <w:t>дослідити історію пса Патрона як відомого розмінувальника, включаючи його внесок у захист країни та участь у рятувальних операціях.</w:t>
      </w:r>
    </w:p>
    <w:p w:rsidR="006F7F11" w:rsidRPr="00CB6E60" w:rsidRDefault="006F7F11" w:rsidP="00CB6E60">
      <w:pPr>
        <w:pStyle w:val="a7"/>
        <w:numPr>
          <w:ilvl w:val="0"/>
          <w:numId w:val="25"/>
        </w:numPr>
        <w:textAlignment w:val="baseline"/>
        <w:rPr>
          <w:rFonts w:eastAsia="Times New Roman"/>
          <w:color w:val="000000"/>
          <w:szCs w:val="28"/>
          <w:lang w:val="uk-UA" w:eastAsia="ru-RU"/>
        </w:rPr>
      </w:pPr>
      <w:r w:rsidRPr="00CB6E60">
        <w:rPr>
          <w:rFonts w:eastAsia="Times New Roman"/>
          <w:color w:val="000000"/>
          <w:szCs w:val="28"/>
          <w:lang w:val="uk-UA" w:eastAsia="ru-RU"/>
        </w:rPr>
        <w:t>з’ясувати та узагальнити образ пса Патрона, шляхом моніторингу ЗМІ.</w:t>
      </w:r>
    </w:p>
    <w:p w:rsidR="006F7F11" w:rsidRPr="00CB6E60" w:rsidRDefault="006F7F11" w:rsidP="00CB6E60">
      <w:pPr>
        <w:pStyle w:val="a7"/>
        <w:numPr>
          <w:ilvl w:val="0"/>
          <w:numId w:val="25"/>
        </w:numPr>
        <w:textAlignment w:val="baseline"/>
        <w:rPr>
          <w:rFonts w:eastAsia="Times New Roman"/>
          <w:color w:val="000000"/>
          <w:szCs w:val="28"/>
          <w:lang w:val="uk-UA" w:eastAsia="ru-RU"/>
        </w:rPr>
      </w:pPr>
      <w:r w:rsidRPr="00CB6E60">
        <w:rPr>
          <w:rFonts w:eastAsia="Times New Roman"/>
          <w:color w:val="000000"/>
          <w:szCs w:val="28"/>
          <w:lang w:val="uk-UA" w:eastAsia="ru-RU"/>
        </w:rPr>
        <w:t>окреслити пріоритетні тези, які варто актуалізув</w:t>
      </w:r>
      <w:r w:rsidR="001C543A" w:rsidRPr="00CB6E60">
        <w:rPr>
          <w:rFonts w:eastAsia="Times New Roman"/>
          <w:color w:val="000000"/>
          <w:szCs w:val="28"/>
          <w:lang w:val="uk-UA" w:eastAsia="ru-RU"/>
        </w:rPr>
        <w:t xml:space="preserve">ати в межах дипломного проєкту </w:t>
      </w:r>
      <w:r w:rsidRPr="00CB6E60">
        <w:rPr>
          <w:rFonts w:eastAsia="Times New Roman"/>
          <w:color w:val="000000"/>
          <w:szCs w:val="28"/>
          <w:lang w:val="uk-UA" w:eastAsia="ru-RU"/>
        </w:rPr>
        <w:t>та обрати оптимальні жанрові форми;</w:t>
      </w:r>
    </w:p>
    <w:p w:rsidR="006F7F11" w:rsidRPr="00CB6E60" w:rsidRDefault="006F7F11" w:rsidP="00CB6E60">
      <w:pPr>
        <w:pStyle w:val="a7"/>
        <w:numPr>
          <w:ilvl w:val="0"/>
          <w:numId w:val="25"/>
        </w:numPr>
        <w:textAlignment w:val="baseline"/>
        <w:rPr>
          <w:rFonts w:eastAsia="Times New Roman"/>
          <w:color w:val="000000"/>
          <w:szCs w:val="28"/>
          <w:lang w:val="uk-UA" w:eastAsia="ru-RU"/>
        </w:rPr>
      </w:pPr>
      <w:r w:rsidRPr="00CB6E60">
        <w:rPr>
          <w:rFonts w:eastAsia="Times New Roman"/>
          <w:color w:val="000000"/>
          <w:szCs w:val="28"/>
          <w:lang w:val="uk-UA" w:eastAsia="ru-RU"/>
        </w:rPr>
        <w:t>віднайти джерела, поспілкуватися з експертами та систематизувати отриману інформації для розкриття теми собак-саперів;</w:t>
      </w:r>
    </w:p>
    <w:p w:rsidR="006F7F11" w:rsidRPr="00CB6E60" w:rsidRDefault="006F7F11" w:rsidP="00CB6E60">
      <w:pPr>
        <w:pStyle w:val="a7"/>
        <w:numPr>
          <w:ilvl w:val="0"/>
          <w:numId w:val="25"/>
        </w:numPr>
        <w:textAlignment w:val="baseline"/>
        <w:rPr>
          <w:rFonts w:eastAsia="Times New Roman"/>
          <w:color w:val="000000"/>
          <w:szCs w:val="28"/>
          <w:lang w:val="uk-UA" w:eastAsia="ru-RU"/>
        </w:rPr>
      </w:pPr>
      <w:r w:rsidRPr="00CB6E60">
        <w:rPr>
          <w:rFonts w:eastAsia="Times New Roman"/>
          <w:color w:val="000000"/>
          <w:szCs w:val="28"/>
          <w:lang w:val="uk-UA" w:eastAsia="ru-RU"/>
        </w:rPr>
        <w:t>написати власні журналістські матеріали на вищезазначену тему.</w:t>
      </w:r>
    </w:p>
    <w:p w:rsidR="006F7F11" w:rsidRPr="006F7F11" w:rsidRDefault="006F7F11" w:rsidP="00913816">
      <w:pPr>
        <w:ind w:firstLine="720"/>
        <w:rPr>
          <w:rFonts w:eastAsia="Times New Roman"/>
          <w:sz w:val="24"/>
          <w:szCs w:val="24"/>
          <w:lang w:val="uk-UA" w:eastAsia="ru-RU"/>
        </w:rPr>
      </w:pPr>
      <w:r w:rsidRPr="006F7F11">
        <w:rPr>
          <w:rFonts w:eastAsia="Times New Roman"/>
          <w:b/>
          <w:bCs/>
          <w:color w:val="000000"/>
          <w:szCs w:val="28"/>
          <w:lang w:val="uk-UA" w:eastAsia="ru-RU"/>
        </w:rPr>
        <w:t>Об’єкт дослідження</w:t>
      </w:r>
      <w:r w:rsidRPr="006F7F11">
        <w:rPr>
          <w:rFonts w:eastAsia="Times New Roman"/>
          <w:color w:val="000000"/>
          <w:szCs w:val="28"/>
          <w:lang w:val="uk-UA" w:eastAsia="ru-RU"/>
        </w:rPr>
        <w:t xml:space="preserve"> — презентація в медіа військової кінології.</w:t>
      </w:r>
    </w:p>
    <w:p w:rsidR="006F7F11" w:rsidRPr="006F7F11" w:rsidRDefault="006F7F11" w:rsidP="00913816">
      <w:pPr>
        <w:ind w:firstLine="720"/>
        <w:rPr>
          <w:rFonts w:eastAsia="Times New Roman"/>
          <w:sz w:val="24"/>
          <w:szCs w:val="24"/>
          <w:lang w:val="uk-UA" w:eastAsia="ru-RU"/>
        </w:rPr>
      </w:pPr>
      <w:r w:rsidRPr="006F7F11">
        <w:rPr>
          <w:rFonts w:eastAsia="Times New Roman"/>
          <w:b/>
          <w:bCs/>
          <w:color w:val="000000"/>
          <w:szCs w:val="28"/>
          <w:lang w:val="uk-UA" w:eastAsia="ru-RU"/>
        </w:rPr>
        <w:t xml:space="preserve">Предмет дослідження </w:t>
      </w:r>
      <w:r w:rsidRPr="006F7F11">
        <w:rPr>
          <w:rFonts w:eastAsia="Times New Roman"/>
          <w:color w:val="000000"/>
          <w:szCs w:val="28"/>
          <w:lang w:val="uk-UA" w:eastAsia="ru-RU"/>
        </w:rPr>
        <w:t xml:space="preserve">— </w:t>
      </w:r>
      <w:r w:rsidR="00604686">
        <w:rPr>
          <w:rFonts w:eastAsia="Times New Roman"/>
          <w:color w:val="000000"/>
          <w:szCs w:val="28"/>
          <w:lang w:val="uk-UA" w:eastAsia="ru-RU"/>
        </w:rPr>
        <w:t xml:space="preserve">медіафеномен </w:t>
      </w:r>
      <w:r w:rsidR="00CB6E60">
        <w:rPr>
          <w:rFonts w:eastAsia="Times New Roman"/>
          <w:color w:val="000000"/>
          <w:szCs w:val="28"/>
          <w:lang w:val="uk-UA" w:eastAsia="ru-RU"/>
        </w:rPr>
        <w:t>п</w:t>
      </w:r>
      <w:r w:rsidRPr="006F7F11">
        <w:rPr>
          <w:rFonts w:eastAsia="Times New Roman"/>
          <w:color w:val="000000"/>
          <w:szCs w:val="28"/>
          <w:lang w:val="uk-UA" w:eastAsia="ru-RU"/>
        </w:rPr>
        <w:t>с</w:t>
      </w:r>
      <w:r w:rsidR="00604686">
        <w:rPr>
          <w:rFonts w:eastAsia="Times New Roman"/>
          <w:color w:val="000000"/>
          <w:szCs w:val="28"/>
          <w:lang w:val="uk-UA" w:eastAsia="ru-RU"/>
        </w:rPr>
        <w:t>а</w:t>
      </w:r>
      <w:r w:rsidRPr="006F7F11">
        <w:rPr>
          <w:rFonts w:eastAsia="Times New Roman"/>
          <w:color w:val="000000"/>
          <w:szCs w:val="28"/>
          <w:lang w:val="uk-UA" w:eastAsia="ru-RU"/>
        </w:rPr>
        <w:t>-сапер</w:t>
      </w:r>
      <w:r w:rsidR="00604686">
        <w:rPr>
          <w:rFonts w:eastAsia="Times New Roman"/>
          <w:color w:val="000000"/>
          <w:szCs w:val="28"/>
          <w:lang w:val="uk-UA" w:eastAsia="ru-RU"/>
        </w:rPr>
        <w:t>а</w:t>
      </w:r>
      <w:r w:rsidRPr="006F7F11">
        <w:rPr>
          <w:rFonts w:eastAsia="Times New Roman"/>
          <w:color w:val="000000"/>
          <w:szCs w:val="28"/>
          <w:lang w:val="uk-UA" w:eastAsia="ru-RU"/>
        </w:rPr>
        <w:t xml:space="preserve"> Патрон</w:t>
      </w:r>
      <w:r w:rsidR="00604686">
        <w:rPr>
          <w:rFonts w:eastAsia="Times New Roman"/>
          <w:color w:val="000000"/>
          <w:szCs w:val="28"/>
          <w:lang w:val="uk-UA" w:eastAsia="ru-RU"/>
        </w:rPr>
        <w:t>а</w:t>
      </w:r>
      <w:r w:rsidRPr="006F7F11">
        <w:rPr>
          <w:rFonts w:eastAsia="Times New Roman"/>
          <w:color w:val="000000"/>
          <w:szCs w:val="28"/>
          <w:lang w:val="uk-UA" w:eastAsia="ru-RU"/>
        </w:rPr>
        <w:t>.</w:t>
      </w:r>
    </w:p>
    <w:p w:rsidR="006F7F11" w:rsidRPr="006F7F11" w:rsidRDefault="00F547EF" w:rsidP="00913816">
      <w:pPr>
        <w:ind w:firstLine="720"/>
        <w:rPr>
          <w:rFonts w:eastAsia="Times New Roman"/>
          <w:sz w:val="24"/>
          <w:szCs w:val="24"/>
          <w:lang w:val="uk-UA" w:eastAsia="ru-RU"/>
        </w:rPr>
      </w:pPr>
      <w:r>
        <w:rPr>
          <w:rFonts w:eastAsia="Times New Roman"/>
          <w:b/>
          <w:bCs/>
          <w:color w:val="000000"/>
          <w:szCs w:val="28"/>
          <w:lang w:val="uk-UA" w:eastAsia="ru-RU"/>
        </w:rPr>
        <w:t xml:space="preserve">Методи дослідження: </w:t>
      </w:r>
      <w:r w:rsidR="00887733" w:rsidRPr="00887733">
        <w:rPr>
          <w:rFonts w:eastAsia="Times New Roman"/>
          <w:bCs/>
          <w:color w:val="000000"/>
          <w:szCs w:val="28"/>
          <w:lang w:val="uk-UA" w:eastAsia="ru-RU"/>
        </w:rPr>
        <w:t>спостереження,</w:t>
      </w:r>
      <w:r w:rsidR="00887733">
        <w:rPr>
          <w:rFonts w:eastAsia="Times New Roman"/>
          <w:b/>
          <w:bCs/>
          <w:color w:val="000000"/>
          <w:szCs w:val="28"/>
          <w:lang w:val="uk-UA" w:eastAsia="ru-RU"/>
        </w:rPr>
        <w:t xml:space="preserve"> </w:t>
      </w:r>
      <w:r w:rsidR="00887733">
        <w:rPr>
          <w:rFonts w:eastAsia="Times New Roman"/>
          <w:color w:val="000000"/>
          <w:szCs w:val="28"/>
          <w:lang w:val="uk-UA" w:eastAsia="ru-RU"/>
        </w:rPr>
        <w:t>аналіз та синтез (</w:t>
      </w:r>
      <w:r w:rsidR="00F34911" w:rsidRPr="00F34911">
        <w:rPr>
          <w:rFonts w:eastAsia="Times New Roman"/>
          <w:color w:val="000000"/>
          <w:szCs w:val="28"/>
          <w:lang w:val="uk-UA" w:eastAsia="ru-RU"/>
        </w:rPr>
        <w:t>у процесі оп</w:t>
      </w:r>
      <w:r w:rsidR="00D25E1B">
        <w:rPr>
          <w:rFonts w:eastAsia="Times New Roman"/>
          <w:color w:val="000000"/>
          <w:szCs w:val="28"/>
          <w:lang w:val="uk-UA" w:eastAsia="ru-RU"/>
        </w:rPr>
        <w:t xml:space="preserve">рацювання джерел для аналітичних </w:t>
      </w:r>
      <w:r w:rsidR="00CB6E60">
        <w:rPr>
          <w:rFonts w:eastAsia="Times New Roman"/>
          <w:color w:val="000000"/>
          <w:szCs w:val="28"/>
          <w:lang w:val="uk-UA" w:eastAsia="ru-RU"/>
        </w:rPr>
        <w:t>статей</w:t>
      </w:r>
      <w:r w:rsidR="00D25E1B">
        <w:rPr>
          <w:rFonts w:eastAsia="Times New Roman"/>
          <w:color w:val="000000"/>
          <w:szCs w:val="28"/>
          <w:lang w:val="uk-UA" w:eastAsia="ru-RU"/>
        </w:rPr>
        <w:t xml:space="preserve"> та </w:t>
      </w:r>
      <w:r w:rsidR="00F34911" w:rsidRPr="00F34911">
        <w:rPr>
          <w:rFonts w:eastAsia="Times New Roman"/>
          <w:color w:val="000000"/>
          <w:szCs w:val="28"/>
          <w:lang w:val="uk-UA" w:eastAsia="ru-RU"/>
        </w:rPr>
        <w:t>в межах огляду ЗМІ</w:t>
      </w:r>
      <w:r w:rsidR="00F34911">
        <w:rPr>
          <w:rFonts w:eastAsia="Times New Roman"/>
          <w:color w:val="000000"/>
          <w:szCs w:val="28"/>
          <w:lang w:val="uk-UA" w:eastAsia="ru-RU"/>
        </w:rPr>
        <w:t xml:space="preserve"> за темою дослідження), інтерв’ювання експертів з питань собак-саперів</w:t>
      </w:r>
      <w:r w:rsidR="00B419B0">
        <w:rPr>
          <w:rFonts w:eastAsia="Times New Roman"/>
          <w:color w:val="000000"/>
          <w:szCs w:val="28"/>
          <w:lang w:val="uk-UA" w:eastAsia="ru-RU"/>
        </w:rPr>
        <w:t>.</w:t>
      </w:r>
    </w:p>
    <w:p w:rsidR="006F7F11" w:rsidRPr="006F7F11" w:rsidRDefault="006F7F11" w:rsidP="00913816">
      <w:pPr>
        <w:ind w:firstLine="720"/>
        <w:rPr>
          <w:rFonts w:eastAsia="Times New Roman"/>
          <w:sz w:val="24"/>
          <w:szCs w:val="24"/>
          <w:lang w:val="uk-UA" w:eastAsia="ru-RU"/>
        </w:rPr>
      </w:pPr>
      <w:r w:rsidRPr="006F7F11">
        <w:rPr>
          <w:rFonts w:eastAsia="Times New Roman"/>
          <w:color w:val="000000"/>
          <w:szCs w:val="28"/>
          <w:lang w:val="uk-UA" w:eastAsia="ru-RU"/>
        </w:rPr>
        <w:t xml:space="preserve">За </w:t>
      </w:r>
      <w:r w:rsidRPr="006F7F11">
        <w:rPr>
          <w:rFonts w:eastAsia="Times New Roman"/>
          <w:b/>
          <w:bCs/>
          <w:color w:val="000000"/>
          <w:szCs w:val="28"/>
          <w:lang w:val="uk-UA" w:eastAsia="ru-RU"/>
        </w:rPr>
        <w:t>структурою</w:t>
      </w:r>
      <w:r w:rsidRPr="006F7F11">
        <w:rPr>
          <w:rFonts w:eastAsia="Times New Roman"/>
          <w:color w:val="000000"/>
          <w:szCs w:val="28"/>
          <w:lang w:val="uk-UA" w:eastAsia="ru-RU"/>
        </w:rPr>
        <w:t xml:space="preserve"> дипломна робота складається зі вступу, теоретичної частини, пояснювальної записки, висновків, бібліографії та додатків.</w:t>
      </w:r>
    </w:p>
    <w:p w:rsidR="006F7F11" w:rsidRDefault="006F7F11" w:rsidP="00913816">
      <w:pPr>
        <w:ind w:firstLine="720"/>
        <w:rPr>
          <w:rFonts w:eastAsia="Times New Roman"/>
          <w:b/>
          <w:bCs/>
          <w:color w:val="000000"/>
          <w:szCs w:val="28"/>
          <w:lang w:val="uk-UA" w:eastAsia="ru-RU"/>
        </w:rPr>
      </w:pPr>
      <w:r>
        <w:rPr>
          <w:rFonts w:eastAsia="Times New Roman"/>
          <w:b/>
          <w:bCs/>
          <w:color w:val="000000"/>
          <w:szCs w:val="28"/>
          <w:lang w:val="uk-UA" w:eastAsia="ru-RU"/>
        </w:rPr>
        <w:br w:type="page"/>
      </w:r>
    </w:p>
    <w:p w:rsidR="006F7F11" w:rsidRPr="006F7F11" w:rsidRDefault="006F7F11" w:rsidP="00913816">
      <w:pPr>
        <w:spacing w:before="78"/>
        <w:ind w:left="2892" w:right="2916" w:firstLine="720"/>
        <w:contextualSpacing/>
        <w:jc w:val="center"/>
        <w:rPr>
          <w:rFonts w:eastAsia="Times New Roman"/>
          <w:sz w:val="24"/>
          <w:szCs w:val="24"/>
          <w:lang w:val="uk-UA" w:eastAsia="ru-RU"/>
        </w:rPr>
      </w:pPr>
      <w:r w:rsidRPr="006F7F11">
        <w:rPr>
          <w:rFonts w:eastAsia="Times New Roman"/>
          <w:b/>
          <w:bCs/>
          <w:color w:val="000000"/>
          <w:szCs w:val="28"/>
          <w:lang w:val="uk-UA" w:eastAsia="ru-RU"/>
        </w:rPr>
        <w:lastRenderedPageBreak/>
        <w:t>ВИСНОВКИ</w:t>
      </w:r>
    </w:p>
    <w:p w:rsidR="006F7F11" w:rsidRPr="006F7F11" w:rsidRDefault="006F7F11" w:rsidP="00913816">
      <w:pPr>
        <w:ind w:firstLine="720"/>
        <w:contextualSpacing/>
        <w:rPr>
          <w:rFonts w:eastAsia="Times New Roman"/>
          <w:sz w:val="24"/>
          <w:szCs w:val="24"/>
          <w:lang w:val="uk-UA" w:eastAsia="ru-RU"/>
        </w:rPr>
      </w:pPr>
      <w:r w:rsidRPr="006F7F11">
        <w:rPr>
          <w:rFonts w:eastAsia="Times New Roman"/>
          <w:color w:val="000000"/>
          <w:szCs w:val="28"/>
          <w:lang w:val="uk-UA" w:eastAsia="ru-RU"/>
        </w:rPr>
        <w:t>У ході виконання дипломної роботи на тему «Пес Патрон як медіафеномен» було проведено аналіз феномену пса з точки зору його саперської роботи та образу у суспільстві. </w:t>
      </w:r>
    </w:p>
    <w:p w:rsidR="00B226F4" w:rsidRDefault="00B226F4" w:rsidP="00913816">
      <w:pPr>
        <w:spacing w:before="3"/>
        <w:ind w:left="100" w:right="124" w:firstLine="720"/>
        <w:rPr>
          <w:rFonts w:eastAsia="Times New Roman"/>
          <w:color w:val="000000"/>
          <w:szCs w:val="28"/>
          <w:lang w:val="uk-UA" w:eastAsia="ru-RU"/>
        </w:rPr>
      </w:pPr>
      <w:r w:rsidRPr="00B226F4">
        <w:rPr>
          <w:rFonts w:eastAsia="Times New Roman"/>
          <w:color w:val="000000"/>
          <w:szCs w:val="28"/>
          <w:lang w:val="uk-UA" w:eastAsia="ru-RU"/>
        </w:rPr>
        <w:t>З метою досягнення</w:t>
      </w:r>
      <w:r>
        <w:rPr>
          <w:rFonts w:eastAsia="Times New Roman"/>
          <w:color w:val="000000"/>
          <w:szCs w:val="28"/>
          <w:lang w:val="uk-UA" w:eastAsia="ru-RU"/>
        </w:rPr>
        <w:t xml:space="preserve"> поставленої мети, було виконано</w:t>
      </w:r>
      <w:r w:rsidRPr="00B226F4">
        <w:rPr>
          <w:rFonts w:eastAsia="Times New Roman"/>
          <w:color w:val="000000"/>
          <w:szCs w:val="28"/>
          <w:lang w:val="uk-UA" w:eastAsia="ru-RU"/>
        </w:rPr>
        <w:t xml:space="preserve"> </w:t>
      </w:r>
      <w:r>
        <w:rPr>
          <w:rFonts w:eastAsia="Times New Roman"/>
          <w:color w:val="000000"/>
          <w:szCs w:val="28"/>
          <w:lang w:val="uk-UA" w:eastAsia="ru-RU"/>
        </w:rPr>
        <w:t xml:space="preserve">ряд завдань: </w:t>
      </w:r>
      <w:r w:rsidRPr="00B226F4">
        <w:rPr>
          <w:rFonts w:eastAsia="Times New Roman"/>
          <w:color w:val="000000"/>
          <w:szCs w:val="28"/>
          <w:lang w:val="uk-UA" w:eastAsia="ru-RU"/>
        </w:rPr>
        <w:t xml:space="preserve">розгляд проблеми розмінування України, вивчення історії </w:t>
      </w:r>
      <w:r>
        <w:rPr>
          <w:rFonts w:eastAsia="Times New Roman"/>
          <w:color w:val="000000"/>
          <w:szCs w:val="28"/>
          <w:lang w:val="uk-UA" w:eastAsia="ru-RU"/>
        </w:rPr>
        <w:t xml:space="preserve">феномену </w:t>
      </w:r>
      <w:r w:rsidRPr="00B226F4">
        <w:rPr>
          <w:rFonts w:eastAsia="Times New Roman"/>
          <w:color w:val="000000"/>
          <w:szCs w:val="28"/>
          <w:lang w:val="uk-UA" w:eastAsia="ru-RU"/>
        </w:rPr>
        <w:t>пса Патрона, аналіз засобів масової інформації про нього та створення власних журналістських матеріалів.</w:t>
      </w:r>
      <w:r>
        <w:rPr>
          <w:rFonts w:eastAsia="Times New Roman"/>
          <w:color w:val="000000"/>
          <w:szCs w:val="28"/>
          <w:lang w:val="uk-UA" w:eastAsia="ru-RU"/>
        </w:rPr>
        <w:t xml:space="preserve"> </w:t>
      </w:r>
    </w:p>
    <w:p w:rsidR="006F7F11" w:rsidRDefault="006F7F11" w:rsidP="00B748CA">
      <w:pPr>
        <w:spacing w:before="3"/>
        <w:ind w:left="100" w:right="124" w:firstLine="720"/>
        <w:rPr>
          <w:rFonts w:eastAsia="Times New Roman"/>
          <w:color w:val="000000"/>
          <w:szCs w:val="28"/>
          <w:lang w:val="uk-UA" w:eastAsia="ru-RU"/>
        </w:rPr>
      </w:pPr>
      <w:r w:rsidRPr="006F7F11">
        <w:rPr>
          <w:rFonts w:eastAsia="Times New Roman"/>
          <w:color w:val="000000"/>
          <w:szCs w:val="28"/>
          <w:lang w:val="uk-UA" w:eastAsia="ru-RU"/>
        </w:rPr>
        <w:t>За результатами дослідження можемо констатувати, що Патрон є важливим символом військової мужності та професійної відданості, а його саперська робота є важливою складовою безпеки нації. Образ та робота Патрона взаємодіють між собою та взаємодіють зі суспільством, впливаючи на сприйняття собак-саперів та їхньої роботи. </w:t>
      </w:r>
      <w:r w:rsidR="00B748CA" w:rsidRPr="00B748CA">
        <w:rPr>
          <w:rFonts w:eastAsia="Times New Roman"/>
          <w:color w:val="000000"/>
          <w:szCs w:val="28"/>
          <w:lang w:val="uk-UA" w:eastAsia="ru-RU"/>
        </w:rPr>
        <w:t xml:space="preserve">Це свідчить про потужний вплив чотирилапого </w:t>
      </w:r>
      <w:r w:rsidR="001B0F78">
        <w:rPr>
          <w:rFonts w:eastAsia="Times New Roman"/>
          <w:color w:val="000000"/>
          <w:szCs w:val="28"/>
          <w:lang w:val="uk-UA" w:eastAsia="ru-RU"/>
        </w:rPr>
        <w:t>захисника</w:t>
      </w:r>
      <w:r w:rsidR="00B748CA" w:rsidRPr="00B748CA">
        <w:rPr>
          <w:rFonts w:eastAsia="Times New Roman"/>
          <w:color w:val="000000"/>
          <w:szCs w:val="28"/>
          <w:lang w:val="uk-UA" w:eastAsia="ru-RU"/>
        </w:rPr>
        <w:t xml:space="preserve">. </w:t>
      </w:r>
    </w:p>
    <w:p w:rsidR="001B0F78" w:rsidRPr="001B0F78" w:rsidRDefault="001B0F78" w:rsidP="001B0F78">
      <w:pPr>
        <w:spacing w:before="3"/>
        <w:ind w:left="100" w:right="124" w:firstLine="720"/>
        <w:rPr>
          <w:rFonts w:eastAsia="Times New Roman"/>
          <w:sz w:val="24"/>
          <w:szCs w:val="24"/>
          <w:lang w:val="uk-UA" w:eastAsia="ru-RU"/>
        </w:rPr>
      </w:pPr>
      <w:r w:rsidRPr="006F7F11">
        <w:rPr>
          <w:rFonts w:eastAsia="Times New Roman"/>
          <w:color w:val="000000"/>
          <w:szCs w:val="28"/>
          <w:lang w:val="uk-UA" w:eastAsia="ru-RU"/>
        </w:rPr>
        <w:t>У теоретичній і практичній частинах основний акцент був зроблений на особистості Патрона як феномена, а також розглянуто використання собак у саперній роботі.</w:t>
      </w:r>
      <w:r>
        <w:rPr>
          <w:rFonts w:eastAsia="Times New Roman"/>
          <w:color w:val="000000"/>
          <w:szCs w:val="28"/>
          <w:lang w:val="uk-UA" w:eastAsia="ru-RU"/>
        </w:rPr>
        <w:t xml:space="preserve"> </w:t>
      </w:r>
    </w:p>
    <w:p w:rsidR="00B226F4" w:rsidRPr="00B748CA" w:rsidRDefault="00B226F4" w:rsidP="00913816">
      <w:pPr>
        <w:spacing w:before="3"/>
        <w:ind w:left="100" w:right="124" w:firstLine="720"/>
        <w:rPr>
          <w:rFonts w:eastAsia="Times New Roman"/>
          <w:color w:val="000000"/>
          <w:szCs w:val="28"/>
          <w:lang w:val="uk-UA" w:eastAsia="ru-RU"/>
        </w:rPr>
      </w:pPr>
      <w:r w:rsidRPr="00B226F4">
        <w:rPr>
          <w:rFonts w:eastAsia="Times New Roman"/>
          <w:color w:val="000000"/>
          <w:szCs w:val="28"/>
          <w:lang w:val="uk-UA" w:eastAsia="ru-RU"/>
        </w:rPr>
        <w:t xml:space="preserve">У ході дослідження було цікаво виявити різні експертні думки щодо використання </w:t>
      </w:r>
      <w:r w:rsidR="00274ECE">
        <w:rPr>
          <w:rFonts w:eastAsia="Times New Roman"/>
          <w:color w:val="000000"/>
          <w:szCs w:val="28"/>
          <w:lang w:val="uk-UA" w:eastAsia="ru-RU"/>
        </w:rPr>
        <w:t>собак у саперній роботі. Сапер висловив</w:t>
      </w:r>
      <w:r w:rsidRPr="00B226F4">
        <w:rPr>
          <w:rFonts w:eastAsia="Times New Roman"/>
          <w:color w:val="000000"/>
          <w:szCs w:val="28"/>
          <w:lang w:val="uk-UA" w:eastAsia="ru-RU"/>
        </w:rPr>
        <w:t xml:space="preserve"> думку, </w:t>
      </w:r>
      <w:r w:rsidR="00274ECE">
        <w:rPr>
          <w:rFonts w:eastAsia="Times New Roman"/>
          <w:color w:val="000000"/>
          <w:szCs w:val="28"/>
          <w:lang w:val="uk-UA" w:eastAsia="ru-RU"/>
        </w:rPr>
        <w:t>що використання собак не є обов’</w:t>
      </w:r>
      <w:r w:rsidRPr="00B226F4">
        <w:rPr>
          <w:rFonts w:eastAsia="Times New Roman"/>
          <w:color w:val="000000"/>
          <w:szCs w:val="28"/>
          <w:lang w:val="uk-UA" w:eastAsia="ru-RU"/>
        </w:rPr>
        <w:t>язковим аспектом розмінування, оскільки сучасні технології можуть забезпечити ефективне виявлення вибухонебезпечних пр</w:t>
      </w:r>
      <w:r w:rsidR="00274ECE">
        <w:rPr>
          <w:rFonts w:eastAsia="Times New Roman"/>
          <w:color w:val="000000"/>
          <w:szCs w:val="28"/>
          <w:lang w:val="uk-UA" w:eastAsia="ru-RU"/>
        </w:rPr>
        <w:t xml:space="preserve">едметів. </w:t>
      </w:r>
      <w:r w:rsidR="001B0F78">
        <w:rPr>
          <w:rFonts w:eastAsia="Times New Roman"/>
          <w:color w:val="000000"/>
          <w:szCs w:val="28"/>
          <w:lang w:val="uk-UA" w:eastAsia="ru-RU"/>
        </w:rPr>
        <w:t>У свою чергу,</w:t>
      </w:r>
      <w:r w:rsidR="00274ECE">
        <w:rPr>
          <w:rFonts w:eastAsia="Times New Roman"/>
          <w:color w:val="000000"/>
          <w:szCs w:val="28"/>
          <w:lang w:val="uk-UA" w:eastAsia="ru-RU"/>
        </w:rPr>
        <w:t xml:space="preserve"> кінолог наголосив</w:t>
      </w:r>
      <w:r w:rsidRPr="00B226F4">
        <w:rPr>
          <w:rFonts w:eastAsia="Times New Roman"/>
          <w:color w:val="000000"/>
          <w:szCs w:val="28"/>
          <w:lang w:val="uk-UA" w:eastAsia="ru-RU"/>
        </w:rPr>
        <w:t xml:space="preserve"> на </w:t>
      </w:r>
      <w:r w:rsidRPr="00B748CA">
        <w:rPr>
          <w:rFonts w:eastAsia="Times New Roman"/>
          <w:color w:val="000000"/>
          <w:szCs w:val="28"/>
          <w:lang w:val="uk-UA" w:eastAsia="ru-RU"/>
        </w:rPr>
        <w:t xml:space="preserve">важливості собак-саперів, зазначаючи, </w:t>
      </w:r>
      <w:r w:rsidR="00274ECE" w:rsidRPr="00B748CA">
        <w:rPr>
          <w:rFonts w:eastAsia="Times New Roman"/>
          <w:color w:val="000000"/>
          <w:szCs w:val="28"/>
          <w:lang w:val="uk-UA" w:eastAsia="ru-RU"/>
        </w:rPr>
        <w:t>що вони мають унікальні навички.</w:t>
      </w:r>
    </w:p>
    <w:p w:rsidR="00B748CA" w:rsidRPr="00B748CA" w:rsidRDefault="00274ECE" w:rsidP="00B748CA">
      <w:pPr>
        <w:spacing w:before="3"/>
        <w:ind w:left="100" w:right="124" w:firstLine="720"/>
        <w:rPr>
          <w:color w:val="000000"/>
          <w:szCs w:val="28"/>
          <w:lang w:val="uk-UA"/>
        </w:rPr>
      </w:pPr>
      <w:r w:rsidRPr="00B748CA">
        <w:rPr>
          <w:rFonts w:eastAsia="Times New Roman"/>
          <w:color w:val="000000"/>
          <w:szCs w:val="28"/>
          <w:lang w:val="uk-UA" w:eastAsia="ru-RU"/>
        </w:rPr>
        <w:t>Феномен Патрона використо</w:t>
      </w:r>
      <w:r w:rsidR="00B748CA" w:rsidRPr="00B748CA">
        <w:rPr>
          <w:rFonts w:eastAsia="Times New Roman"/>
          <w:color w:val="000000"/>
          <w:szCs w:val="28"/>
          <w:lang w:val="uk-UA" w:eastAsia="ru-RU"/>
        </w:rPr>
        <w:t xml:space="preserve">вується у суспільстві </w:t>
      </w:r>
      <w:r w:rsidRPr="00B748CA">
        <w:rPr>
          <w:rFonts w:eastAsia="Times New Roman"/>
          <w:color w:val="000000"/>
          <w:szCs w:val="28"/>
          <w:lang w:val="uk-UA" w:eastAsia="ru-RU"/>
        </w:rPr>
        <w:t xml:space="preserve">з різних мотивів </w:t>
      </w:r>
      <w:r w:rsidR="001B0F78">
        <w:rPr>
          <w:rFonts w:eastAsia="Times New Roman"/>
          <w:color w:val="000000"/>
          <w:szCs w:val="28"/>
          <w:lang w:val="uk-UA" w:eastAsia="ru-RU"/>
        </w:rPr>
        <w:t xml:space="preserve">та </w:t>
      </w:r>
      <w:r w:rsidRPr="00B748CA">
        <w:rPr>
          <w:rFonts w:eastAsia="Times New Roman"/>
          <w:color w:val="000000"/>
          <w:szCs w:val="28"/>
          <w:lang w:val="uk-UA" w:eastAsia="ru-RU"/>
        </w:rPr>
        <w:t>цілей. Деякі можуть намагатися заробити</w:t>
      </w:r>
      <w:r w:rsidR="001B0F78">
        <w:rPr>
          <w:rFonts w:eastAsia="Times New Roman"/>
          <w:color w:val="000000"/>
          <w:szCs w:val="28"/>
          <w:lang w:val="uk-UA" w:eastAsia="ru-RU"/>
        </w:rPr>
        <w:t xml:space="preserve"> на його образі, використовуючи </w:t>
      </w:r>
      <w:r w:rsidRPr="00B748CA">
        <w:rPr>
          <w:rFonts w:eastAsia="Times New Roman"/>
          <w:color w:val="000000"/>
          <w:szCs w:val="28"/>
          <w:lang w:val="uk-UA" w:eastAsia="ru-RU"/>
        </w:rPr>
        <w:t>популярність для комерційних цілей.</w:t>
      </w:r>
      <w:r w:rsidR="00B748CA" w:rsidRPr="00B748CA">
        <w:rPr>
          <w:rFonts w:eastAsia="Times New Roman"/>
          <w:color w:val="000000"/>
          <w:szCs w:val="28"/>
          <w:lang w:val="uk-UA" w:eastAsia="ru-RU"/>
        </w:rPr>
        <w:t xml:space="preserve"> </w:t>
      </w:r>
      <w:r w:rsidR="00B748CA" w:rsidRPr="00B748CA">
        <w:rPr>
          <w:color w:val="000000"/>
          <w:szCs w:val="28"/>
          <w:lang w:val="uk-UA"/>
        </w:rPr>
        <w:t>З іншого боку, образ Патрона також використовується для просува</w:t>
      </w:r>
      <w:r w:rsidR="00B748CA">
        <w:rPr>
          <w:color w:val="000000"/>
          <w:szCs w:val="28"/>
          <w:lang w:val="uk-UA"/>
        </w:rPr>
        <w:t xml:space="preserve">ння важливих цінностей та ідей: </w:t>
      </w:r>
      <w:r w:rsidR="00B748CA" w:rsidRPr="00B748CA">
        <w:rPr>
          <w:color w:val="000000"/>
          <w:szCs w:val="28"/>
          <w:lang w:val="uk-UA"/>
        </w:rPr>
        <w:t>привернення уваги до пр</w:t>
      </w:r>
      <w:r w:rsidR="00B748CA">
        <w:rPr>
          <w:color w:val="000000"/>
          <w:szCs w:val="28"/>
          <w:lang w:val="uk-UA"/>
        </w:rPr>
        <w:t xml:space="preserve">облеми розмінування, важливості безпеки, </w:t>
      </w:r>
      <w:r w:rsidR="00B748CA" w:rsidRPr="00B748CA">
        <w:rPr>
          <w:color w:val="000000"/>
          <w:szCs w:val="28"/>
          <w:lang w:val="uk-UA"/>
        </w:rPr>
        <w:t>підвищення обізнаності громадськості щодо наслідків війни та потреби у забезпеченні безпечного життя.</w:t>
      </w:r>
    </w:p>
    <w:p w:rsidR="006F7F11" w:rsidRPr="006F7F11" w:rsidRDefault="006F7F11" w:rsidP="00913816">
      <w:pPr>
        <w:spacing w:before="3"/>
        <w:ind w:left="100" w:right="124" w:firstLine="720"/>
        <w:rPr>
          <w:rFonts w:eastAsia="Times New Roman"/>
          <w:sz w:val="24"/>
          <w:szCs w:val="24"/>
          <w:lang w:val="uk-UA" w:eastAsia="ru-RU"/>
        </w:rPr>
      </w:pPr>
      <w:r w:rsidRPr="006F7F11">
        <w:rPr>
          <w:rFonts w:eastAsia="Times New Roman"/>
          <w:color w:val="000000"/>
          <w:szCs w:val="28"/>
          <w:lang w:val="uk-UA" w:eastAsia="ru-RU"/>
        </w:rPr>
        <w:lastRenderedPageBreak/>
        <w:t>Попри те, що Патрон став справжнім героєм та символом сміливості та відданості, він не отримує достатньої уваги у ЗМІ. Результати моніторингу показали недостатню увагу журналістів до особи пса, як в Україні, так і за її межами, про що свідчить мала кількість публікацій про нього. Також</w:t>
      </w:r>
      <w:r w:rsidR="00ED0437">
        <w:rPr>
          <w:rFonts w:eastAsia="Times New Roman"/>
          <w:color w:val="000000"/>
          <w:szCs w:val="28"/>
          <w:lang w:val="uk-UA" w:eastAsia="ru-RU"/>
        </w:rPr>
        <w:t>,</w:t>
      </w:r>
      <w:r w:rsidRPr="006F7F11">
        <w:rPr>
          <w:rFonts w:eastAsia="Times New Roman"/>
          <w:color w:val="000000"/>
          <w:szCs w:val="28"/>
          <w:lang w:val="uk-UA" w:eastAsia="ru-RU"/>
        </w:rPr>
        <w:t xml:space="preserve"> слід зазначити, що більшість проаналізованих матеріалів написані у інформаційному жанрі — найчастіше короткі замітки. Важливо створювати матеріали в інших жанрах, що дозволяють більше розкрити особистість Патрона та інших собак-саперів, їхні досягнення та відданість своїй професії.</w:t>
      </w:r>
    </w:p>
    <w:p w:rsidR="006F7F11" w:rsidRPr="00FE58A5" w:rsidRDefault="006F7F11" w:rsidP="00913816">
      <w:pPr>
        <w:spacing w:before="3"/>
        <w:ind w:left="100" w:right="124" w:firstLine="720"/>
        <w:rPr>
          <w:rFonts w:eastAsia="Times New Roman"/>
          <w:sz w:val="24"/>
          <w:szCs w:val="24"/>
          <w:lang w:val="uk-UA" w:eastAsia="ru-RU"/>
        </w:rPr>
      </w:pPr>
      <w:r w:rsidRPr="006F7F11">
        <w:rPr>
          <w:rFonts w:eastAsia="Times New Roman"/>
          <w:color w:val="000000"/>
          <w:szCs w:val="28"/>
          <w:lang w:val="uk-UA" w:eastAsia="ru-RU"/>
        </w:rPr>
        <w:t>Таким чином</w:t>
      </w:r>
      <w:r w:rsidR="001B0F78">
        <w:rPr>
          <w:rFonts w:eastAsia="Times New Roman"/>
          <w:color w:val="000000"/>
          <w:szCs w:val="28"/>
          <w:lang w:val="uk-UA" w:eastAsia="ru-RU"/>
        </w:rPr>
        <w:t>,</w:t>
      </w:r>
      <w:r w:rsidRPr="006F7F11">
        <w:rPr>
          <w:rFonts w:eastAsia="Times New Roman"/>
          <w:color w:val="000000"/>
          <w:szCs w:val="28"/>
          <w:lang w:val="uk-UA" w:eastAsia="ru-RU"/>
        </w:rPr>
        <w:t xml:space="preserve"> нам вдалося реалізувати поставлену мету. Ретельний аналіз відповідних джерел та інформації, дозволив отримати достовірні, корисні та цікаві результати про найвідомішого розмінувальника України.</w:t>
      </w:r>
    </w:p>
    <w:p w:rsidR="00B226F4" w:rsidRDefault="00B226F4">
      <w:pPr>
        <w:rPr>
          <w:b/>
          <w:lang w:val="uk-UA"/>
        </w:rPr>
      </w:pPr>
      <w:r>
        <w:rPr>
          <w:b/>
          <w:lang w:val="uk-UA"/>
        </w:rPr>
        <w:br w:type="page"/>
      </w:r>
    </w:p>
    <w:p w:rsidR="006C3D43" w:rsidRDefault="006F7F11" w:rsidP="00913816">
      <w:pPr>
        <w:ind w:firstLine="720"/>
        <w:contextualSpacing/>
        <w:jc w:val="center"/>
        <w:rPr>
          <w:b/>
          <w:lang w:val="uk-UA"/>
        </w:rPr>
      </w:pPr>
      <w:r w:rsidRPr="00732CDD">
        <w:rPr>
          <w:b/>
          <w:lang w:val="uk-UA"/>
        </w:rPr>
        <w:lastRenderedPageBreak/>
        <w:t>БІБЛІОГРАФІЯ</w:t>
      </w:r>
    </w:p>
    <w:p w:rsidR="006C3D43" w:rsidRPr="006C3D43" w:rsidRDefault="006C3D43" w:rsidP="00913816">
      <w:pPr>
        <w:ind w:firstLine="720"/>
        <w:contextualSpacing/>
        <w:jc w:val="center"/>
        <w:rPr>
          <w:b/>
          <w:lang w:val="uk-UA"/>
        </w:rPr>
      </w:pPr>
      <w:r w:rsidRPr="006C3D43">
        <w:rPr>
          <w:rFonts w:eastAsia="Times New Roman"/>
          <w:b/>
          <w:bCs/>
          <w:szCs w:val="28"/>
          <w:lang w:val="uk-UA"/>
        </w:rPr>
        <w:t>Досліджувані</w:t>
      </w:r>
      <w:r w:rsidRPr="006C3D43">
        <w:rPr>
          <w:rFonts w:eastAsia="Times New Roman"/>
          <w:b/>
          <w:bCs/>
          <w:spacing w:val="-5"/>
          <w:szCs w:val="28"/>
          <w:lang w:val="uk-UA"/>
        </w:rPr>
        <w:t xml:space="preserve"> </w:t>
      </w:r>
      <w:r w:rsidRPr="006C3D43">
        <w:rPr>
          <w:rFonts w:eastAsia="Times New Roman"/>
          <w:b/>
          <w:bCs/>
          <w:szCs w:val="28"/>
          <w:lang w:val="uk-UA"/>
        </w:rPr>
        <w:t>матеріали</w:t>
      </w:r>
    </w:p>
    <w:p w:rsidR="00732CDD" w:rsidRPr="001A3B19" w:rsidRDefault="00732CDD" w:rsidP="00EF178B">
      <w:pPr>
        <w:pStyle w:val="a7"/>
        <w:keepLines/>
        <w:numPr>
          <w:ilvl w:val="0"/>
          <w:numId w:val="18"/>
        </w:numPr>
      </w:pPr>
      <w:r w:rsidRPr="001A3B19">
        <w:t>Блінкен під час візиту до Києва познайомився з псом Патроном і пригостив його ласощами. Відео. Обозреватель. URL: </w:t>
      </w:r>
      <w:hyperlink r:id="rId9" w:tgtFrame="blank" w:history="1">
        <w:r w:rsidR="00604686" w:rsidRPr="001A3B19">
          <w:t>https://cutt.ly/OwqWglq2</w:t>
        </w:r>
      </w:hyperlink>
      <w:r w:rsidR="00604686" w:rsidRPr="001A3B19">
        <w:t xml:space="preserve"> </w:t>
      </w:r>
      <w:r w:rsidRPr="001A3B19">
        <w:t>(</w:t>
      </w:r>
      <w:r w:rsidR="00BF0202" w:rsidRPr="001A3B19">
        <w:t>дата звернення: 01.03.2023</w:t>
      </w:r>
      <w:r w:rsidRPr="001A3B19">
        <w:t>).</w:t>
      </w:r>
    </w:p>
    <w:p w:rsidR="00732CDD" w:rsidRPr="001A3B19" w:rsidRDefault="00732CDD" w:rsidP="00EF178B">
      <w:pPr>
        <w:pStyle w:val="a7"/>
        <w:keepLines/>
        <w:numPr>
          <w:ilvl w:val="0"/>
          <w:numId w:val="18"/>
        </w:numPr>
      </w:pPr>
      <w:r w:rsidRPr="001A3B19">
        <w:t>В Україні заміновано територій, як дві Австрії – Зеленський у Національній раді. Укрінформ. URL: </w:t>
      </w:r>
      <w:hyperlink r:id="rId10" w:tgtFrame="_blank" w:history="1">
        <w:r w:rsidRPr="001A3B19">
          <w:t>https://www.ukrinform.ua/rubric-polytics/3689353-v-ukraini-zaminovano-teritorij-ak-dvi-avstrii-zelenskij-u-nacionalnij-radi.html</w:t>
        </w:r>
      </w:hyperlink>
      <w:r w:rsidRPr="001A3B19">
        <w:t> (</w:t>
      </w:r>
      <w:r w:rsidR="00BF0202" w:rsidRPr="001A3B19">
        <w:t>дата звернення: 01.03.2023</w:t>
      </w:r>
      <w:r w:rsidRPr="001A3B19">
        <w:t>).</w:t>
      </w:r>
    </w:p>
    <w:p w:rsidR="00821531" w:rsidRPr="001A3B19" w:rsidRDefault="00821531" w:rsidP="00EF178B">
      <w:pPr>
        <w:pStyle w:val="a7"/>
        <w:keepLines/>
        <w:numPr>
          <w:ilvl w:val="0"/>
          <w:numId w:val="18"/>
        </w:numPr>
      </w:pPr>
      <w:r w:rsidRPr="001A3B19">
        <w:t>ДСНС України. Facebook. URL: </w:t>
      </w:r>
      <w:hyperlink r:id="rId11" w:tgtFrame="_blank" w:history="1">
        <w:r w:rsidRPr="001A3B19">
          <w:t>https://www.facebook.com/MNS.GOV.UA/posts/333056965528866</w:t>
        </w:r>
      </w:hyperlink>
      <w:r w:rsidRPr="001A3B19">
        <w:t> (</w:t>
      </w:r>
      <w:r w:rsidR="00BF0202" w:rsidRPr="001A3B19">
        <w:t>дата звернення: 01.03.2023</w:t>
      </w:r>
      <w:r w:rsidRPr="001A3B19">
        <w:t>).</w:t>
      </w:r>
    </w:p>
    <w:p w:rsidR="00732CDD" w:rsidRPr="001A3B19" w:rsidRDefault="00732CDD" w:rsidP="00EF178B">
      <w:pPr>
        <w:pStyle w:val="a7"/>
        <w:keepLines/>
        <w:numPr>
          <w:ilvl w:val="0"/>
          <w:numId w:val="18"/>
        </w:numPr>
      </w:pPr>
      <w:r w:rsidRPr="001A3B19">
        <w:t>Завдяки продажу марки "Пес Патрон": кропивницький притулок отримав 100 000 від "Укрпошти". 24 Канал. URL: </w:t>
      </w:r>
      <w:hyperlink r:id="rId12" w:tgtFrame="_blank" w:history="1">
        <w:r w:rsidRPr="001A3B19">
          <w:t>https://pets.24tv.ua/marka-pes-patron-vid-ukrposhti-pritulok-shhasliviy-pes-otrimav_n2233800</w:t>
        </w:r>
      </w:hyperlink>
      <w:r w:rsidRPr="001A3B19">
        <w:t> (</w:t>
      </w:r>
      <w:r w:rsidR="00BF0202" w:rsidRPr="001A3B19">
        <w:t>дата звернення: 01.03.2023</w:t>
      </w:r>
      <w:r w:rsidRPr="001A3B19">
        <w:t>).</w:t>
      </w:r>
    </w:p>
    <w:p w:rsidR="00732CDD" w:rsidRPr="001A3B19" w:rsidRDefault="00732CDD" w:rsidP="00EF178B">
      <w:pPr>
        <w:pStyle w:val="a7"/>
        <w:keepLines/>
        <w:numPr>
          <w:ilvl w:val="0"/>
          <w:numId w:val="18"/>
        </w:numPr>
      </w:pPr>
      <w:r w:rsidRPr="001A3B19">
        <w:t>Зеленський відзначив українських саперів: нагороду отримав й пес Патрон. 24 Канал. URL: </w:t>
      </w:r>
      <w:hyperlink r:id="rId13" w:tgtFrame="_blank" w:history="1">
        <w:r w:rsidRPr="001A3B19">
          <w:t>https://24tv.ua/zelenskiy-vidznachiv-ukrayinskih-saperiv-nagorodu-otrimav-pes_n1973989</w:t>
        </w:r>
      </w:hyperlink>
      <w:r w:rsidRPr="001A3B19">
        <w:t> (</w:t>
      </w:r>
      <w:r w:rsidR="00BF0202" w:rsidRPr="001A3B19">
        <w:t>дата звернення: 01.03.2023</w:t>
      </w:r>
      <w:r w:rsidRPr="001A3B19">
        <w:t>).</w:t>
      </w:r>
    </w:p>
    <w:p w:rsidR="00732CDD" w:rsidRPr="001A3B19" w:rsidRDefault="00732CDD" w:rsidP="00EF178B">
      <w:pPr>
        <w:pStyle w:val="a7"/>
        <w:keepLines/>
        <w:numPr>
          <w:ilvl w:val="0"/>
          <w:numId w:val="18"/>
        </w:numPr>
      </w:pPr>
      <w:r w:rsidRPr="001A3B19">
        <w:t>Зеленський вручив нагороду псу-саперу Патрону в присутності Трюдо. Відео. Обозреватель. URL: </w:t>
      </w:r>
      <w:hyperlink r:id="rId14" w:tgtFrame="_blank" w:history="1">
        <w:r w:rsidRPr="001A3B19">
          <w:t>https://war.obozrevatel.com/ukr/zelenskij-vruchiv-nagorodu-psu-saperu-patronu-v-prisutnosti-tryudo-video.htm</w:t>
        </w:r>
      </w:hyperlink>
      <w:r w:rsidRPr="001A3B19">
        <w:t> (</w:t>
      </w:r>
      <w:r w:rsidR="00BF0202" w:rsidRPr="001A3B19">
        <w:t>дата звернення: 01.03.2023</w:t>
      </w:r>
      <w:r w:rsidRPr="001A3B19">
        <w:t>).</w:t>
      </w:r>
    </w:p>
    <w:p w:rsidR="00732CDD" w:rsidRPr="001A3B19" w:rsidRDefault="00732CDD" w:rsidP="00EF178B">
      <w:pPr>
        <w:pStyle w:val="a7"/>
        <w:keepLines/>
        <w:numPr>
          <w:ilvl w:val="0"/>
          <w:numId w:val="18"/>
        </w:numPr>
      </w:pPr>
      <w:r w:rsidRPr="001A3B19">
        <w:t>Зеленський та пес Патрон презентували нову марку ''Укрпошти'': який має вигляд і де купити. Фото. Обозреватель. URL: </w:t>
      </w:r>
      <w:hyperlink r:id="rId15" w:tgtFrame="blank" w:history="1">
        <w:r w:rsidR="00604686" w:rsidRPr="001A3B19">
          <w:t>https://cutt.ly/cwqWgOaC</w:t>
        </w:r>
      </w:hyperlink>
      <w:r w:rsidR="00604686" w:rsidRPr="001A3B19">
        <w:t xml:space="preserve"> </w:t>
      </w:r>
      <w:r w:rsidRPr="001A3B19">
        <w:t>(</w:t>
      </w:r>
      <w:r w:rsidR="00BF0202" w:rsidRPr="001A3B19">
        <w:t>дата звернення: 01.03.2023</w:t>
      </w:r>
      <w:r w:rsidRPr="001A3B19">
        <w:t>).</w:t>
      </w:r>
    </w:p>
    <w:p w:rsidR="00EF178B" w:rsidRPr="001A3B19" w:rsidRDefault="00EF178B" w:rsidP="00EF178B">
      <w:pPr>
        <w:pStyle w:val="a7"/>
        <w:keepLines/>
        <w:numPr>
          <w:ilvl w:val="0"/>
          <w:numId w:val="18"/>
        </w:numPr>
      </w:pPr>
      <w:r w:rsidRPr="001A3B19">
        <w:lastRenderedPageBreak/>
        <w:t>Конвенція про заборону застосування, накопичення запасів, виробництва і передачі протипіхотних мін та про їхнє знищення : Конвенція Орг. Об'єдн. Націй від 18.09.1997 р. № 2566-IV : станом на 18 трав. 2005 р. URL: </w:t>
      </w:r>
      <w:hyperlink r:id="rId16" w:anchor="Text" w:tgtFrame="_blank" w:history="1">
        <w:r w:rsidRPr="001A3B19">
          <w:t>https://zakon.rada.gov.ua/laws/show/995_379#Text</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Краще за оригінал: пес Патрон повторив танець Венздей. </w:t>
      </w:r>
      <w:r w:rsidRPr="001A3B19">
        <w:rPr>
          <w:i/>
          <w:iCs/>
        </w:rPr>
        <w:t>24 Канал</w:t>
      </w:r>
      <w:r w:rsidRPr="001A3B19">
        <w:t>. URL: </w:t>
      </w:r>
      <w:hyperlink r:id="rId17" w:tgtFrame="_blank" w:history="1">
        <w:r w:rsidRPr="001A3B19">
          <w:t>https://24tv.ua/tanets-venzdey-pes-patron-povtoriv-horeografiyu-zi-serialu_n2215372</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Навіть має свій перекладач в Instagram: стало відомо, якою мовою гавкає пес Патрон. </w:t>
      </w:r>
      <w:r w:rsidRPr="001A3B19">
        <w:rPr>
          <w:i/>
          <w:iCs/>
        </w:rPr>
        <w:t>24 Канал</w:t>
      </w:r>
      <w:r w:rsidRPr="001A3B19">
        <w:t>. URL: </w:t>
      </w:r>
      <w:hyperlink r:id="rId18" w:tgtFrame="_blank" w:history="1">
        <w:r w:rsidRPr="001A3B19">
          <w:t>https://pets.24tv.ua/gospodar-patrona-rozpoviv-yakoyu-movoyu-gavkaye-pes_n2229489</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Песик Патрон тепер має вишиванку: миле фото. </w:t>
      </w:r>
      <w:r w:rsidRPr="001A3B19">
        <w:rPr>
          <w:i/>
          <w:iCs/>
        </w:rPr>
        <w:t>24 Канал</w:t>
      </w:r>
      <w:r w:rsidRPr="001A3B19">
        <w:t>. URL: </w:t>
      </w:r>
      <w:hyperlink r:id="rId19" w:tgtFrame="_blank" w:history="1">
        <w:r w:rsidRPr="001A3B19">
          <w:t>https://24tv.ua/pesik-patron-teper-maye-vishivanku-mile-foto_n1979965</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 Патрон. Кінологи попереджають про особливості породи джек-рассел-тер'єр. </w:t>
      </w:r>
      <w:r w:rsidRPr="001A3B19">
        <w:rPr>
          <w:i/>
          <w:iCs/>
        </w:rPr>
        <w:t>Фокус</w:t>
      </w:r>
      <w:r w:rsidRPr="001A3B19">
        <w:t>. URL: </w:t>
      </w:r>
      <w:hyperlink r:id="rId20" w:tgtFrame="_blank" w:history="1">
        <w:r w:rsidRPr="001A3B19">
          <w:t>https://focus.ua/uk/lifestyle/515275-pes-patron-kinologi-preduprezhdayut-ob-osobennostyah-porody-dzek-rassel-terer</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 Патрон на службі в ДСНС. </w:t>
      </w:r>
      <w:r w:rsidRPr="001A3B19">
        <w:rPr>
          <w:i/>
          <w:iCs/>
        </w:rPr>
        <w:t>24 Канал</w:t>
      </w:r>
      <w:r w:rsidRPr="001A3B19">
        <w:t>. URL: </w:t>
      </w:r>
      <w:hyperlink r:id="rId21" w:tgtFrame="_blank" w:history="1">
        <w:r w:rsidRPr="001A3B19">
          <w:t>https://24tv.ua/pes-patron-nese-sluzhbu-razom-dsns-vzhe-zneshkodiv-90-vibuhonebezpechnih_n1912272</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 Патрон спрогнозував, коли закінчиться війна з Росією. </w:t>
      </w:r>
      <w:r w:rsidRPr="001A3B19">
        <w:rPr>
          <w:i/>
          <w:iCs/>
        </w:rPr>
        <w:t>Обозреватель</w:t>
      </w:r>
      <w:r w:rsidRPr="001A3B19">
        <w:t>. URL: </w:t>
      </w:r>
      <w:hyperlink r:id="rId22" w:tgtFrame="blank" w:history="1">
        <w:r w:rsidR="00604686" w:rsidRPr="001A3B19">
          <w:rPr>
            <w:rStyle w:val="a4"/>
            <w:color w:val="auto"/>
            <w:u w:val="none"/>
          </w:rPr>
          <w:t>https://cutt.ly/9wqWgHD7</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 Патрон став обличчям мобільного додатку від МВС "Розмінування України". </w:t>
      </w:r>
      <w:r w:rsidRPr="001A3B19">
        <w:rPr>
          <w:i/>
          <w:iCs/>
        </w:rPr>
        <w:t>Фокус</w:t>
      </w:r>
      <w:r w:rsidRPr="001A3B19">
        <w:t>. URL: </w:t>
      </w:r>
      <w:hyperlink r:id="rId23" w:tgtFrame="_blank" w:history="1">
        <w:r w:rsidRPr="001A3B19">
          <w:t>https://focus.ua/uk/digital/516388-pes-patron-stal-licom-mobilno-prilozheniya-ot-mvd-rozminuvannya-ukrajini</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 Патрон та Монатік проведуть спеціальний урок для школярів: чого вчитимуть. </w:t>
      </w:r>
      <w:r w:rsidRPr="001A3B19">
        <w:rPr>
          <w:i/>
          <w:iCs/>
        </w:rPr>
        <w:t>24 Канал</w:t>
      </w:r>
      <w:r w:rsidRPr="001A3B19">
        <w:t>. URL: </w:t>
      </w:r>
      <w:hyperlink r:id="rId24" w:tgtFrame="_blank" w:history="1">
        <w:r w:rsidRPr="001A3B19">
          <w:t>https://24tv.ua/education/pes-patron-monatik-</w:t>
        </w:r>
        <w:r w:rsidRPr="001A3B19">
          <w:lastRenderedPageBreak/>
          <w:t>provedut-spetsialniy-urok-dlya-shkolyariv_n2181685</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Пес-сапер Патрон став зіркою на дитячому святі у Львові. Відео. </w:t>
      </w:r>
      <w:r w:rsidRPr="001A3B19">
        <w:rPr>
          <w:i/>
          <w:iCs/>
        </w:rPr>
        <w:t>Обозреватель</w:t>
      </w:r>
      <w:r w:rsidRPr="001A3B19">
        <w:t>. URL: </w:t>
      </w:r>
      <w:hyperlink r:id="rId25" w:tgtFrame="_blank" w:history="1">
        <w:r w:rsidRPr="001A3B19">
          <w:t>https://news.obozrevatel.com/ukr/society/pes-saper-patron-stav-zirkoyu-na-dityachomu-svyati-u-lvovi-video.htm</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Пса-сапера Патрона одягли у вишиванку: українці у захваті. Фото. </w:t>
      </w:r>
      <w:r w:rsidRPr="001A3B19">
        <w:rPr>
          <w:i/>
          <w:iCs/>
        </w:rPr>
        <w:t>Обозреватель</w:t>
      </w:r>
      <w:r w:rsidRPr="001A3B19">
        <w:t>. URL: </w:t>
      </w:r>
      <w:r w:rsidR="007C090A" w:rsidRPr="001A3B19">
        <w:t>http://surl.li/hhjlu</w:t>
      </w:r>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Побачили коротке слово «МІНИ» – ані кроку вперед!. </w:t>
      </w:r>
      <w:r w:rsidRPr="001A3B19">
        <w:rPr>
          <w:i/>
          <w:iCs/>
        </w:rPr>
        <w:t>Telegram-канал ДСНС України</w:t>
      </w:r>
      <w:r w:rsidRPr="001A3B19">
        <w:t>. URL: </w:t>
      </w:r>
      <w:hyperlink r:id="rId26" w:tgtFrame="_blank" w:history="1">
        <w:r w:rsidRPr="001A3B19">
          <w:t>https://t.me/dsns_telegram/12356</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Повний комплекс робіт із гуманітарного розмінування в Україні оцінюється в 37,4 млрд доларів, – Денис Шмигаль. </w:t>
      </w:r>
      <w:r w:rsidRPr="001A3B19">
        <w:rPr>
          <w:i/>
          <w:iCs/>
        </w:rPr>
        <w:t>Урядовий портал</w:t>
      </w:r>
      <w:r w:rsidRPr="001A3B19">
        <w:t>. URL: </w:t>
      </w:r>
      <w:hyperlink r:id="rId27" w:tgtFrame="_blank" w:history="1">
        <w:r w:rsidRPr="001A3B19">
          <w:t>https://www.kmu.gov.ua/news/povnyi-kompleks-robit-iz-humanitarnoho-rozminuvannia-v-ukraini-otsiniuietsia-v-374-mlrd-dolariv-denys-shmyhal</w:t>
        </w:r>
      </w:hyperlink>
      <w:r w:rsidRPr="001A3B19">
        <w:t> (</w:t>
      </w:r>
      <w:r w:rsidR="00BF0202" w:rsidRPr="001A3B19">
        <w:t>дата звернення: 01.03.2023</w:t>
      </w:r>
      <w:r w:rsidRPr="001A3B19">
        <w:t>).</w:t>
      </w:r>
    </w:p>
    <w:p w:rsidR="00732CDD" w:rsidRPr="001A3B19" w:rsidRDefault="00604686" w:rsidP="00EF178B">
      <w:pPr>
        <w:numPr>
          <w:ilvl w:val="0"/>
          <w:numId w:val="18"/>
        </w:numPr>
        <w:contextualSpacing/>
      </w:pPr>
      <w:r w:rsidRPr="001A3B19">
        <w:t>Прем'</w:t>
      </w:r>
      <w:r w:rsidR="00732CDD" w:rsidRPr="001A3B19">
        <w:t>єр Канади Трюдо познайомив світ із українським псом Патроном. Фото. </w:t>
      </w:r>
      <w:r w:rsidR="00732CDD" w:rsidRPr="001A3B19">
        <w:rPr>
          <w:i/>
          <w:iCs/>
        </w:rPr>
        <w:t>Обозреватель</w:t>
      </w:r>
      <w:r w:rsidR="00732CDD" w:rsidRPr="001A3B19">
        <w:t>. URL: </w:t>
      </w:r>
      <w:r w:rsidR="00EF178B" w:rsidRPr="001A3B19">
        <w:t xml:space="preserve">http://surl.li/hhjmv </w:t>
      </w:r>
      <w:r w:rsidR="00732CDD" w:rsidRPr="001A3B19">
        <w:t>(</w:t>
      </w:r>
      <w:r w:rsidR="00BF0202" w:rsidRPr="001A3B19">
        <w:t>дата звернення: 01.03.2023</w:t>
      </w:r>
      <w:r w:rsidR="00732CDD" w:rsidRPr="001A3B19">
        <w:t>).</w:t>
      </w:r>
    </w:p>
    <w:p w:rsidR="00732CDD" w:rsidRPr="001A3B19" w:rsidRDefault="00732CDD" w:rsidP="00EF178B">
      <w:pPr>
        <w:numPr>
          <w:ilvl w:val="0"/>
          <w:numId w:val="18"/>
        </w:numPr>
        <w:contextualSpacing/>
      </w:pPr>
      <w:r w:rsidRPr="001A3B19">
        <w:t>Розмінування лише одного гектара в Україні займе 10 років. </w:t>
      </w:r>
      <w:r w:rsidRPr="001A3B19">
        <w:rPr>
          <w:i/>
          <w:iCs/>
        </w:rPr>
        <w:t>Українське радіо</w:t>
      </w:r>
      <w:r w:rsidR="00BF0202" w:rsidRPr="001A3B19">
        <w:t xml:space="preserve">. </w:t>
      </w:r>
      <w:r w:rsidRPr="001A3B19">
        <w:t>URL: </w:t>
      </w:r>
      <w:hyperlink r:id="rId28" w:anchor=":~:text=%D0%A2%D1%80%D0%B5%D1%82%D0%B8%D0%BD%D0%B0%20%D0%B2%D1%96%D0%B4%20%D0%B7%D0%B0%D0%B3%D0%B0%D0%BB%D1%8C%D0%BD%D0%BE%D1%97%20%D0%BF%D0%BB%D0%BE%D1%89%D1%96%20%D0%A3%D0%BA%D1%80%D0%B0%D1%97%D0%BD%D0%B8,%D0%B7%D0%B0%D0%B9%D0%BC%D0%B5%20%D0%B2%20%D1%81" w:tgtFrame="_blank" w:history="1">
        <w:r w:rsidRPr="001A3B19">
          <w:t>http://www.nrcu.gov.ua/news.html?newsID=100933#:~:text=Третина%20від%20загальної%20площі%20України,займе%20в%20с</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Рятувальники показали нове відео з роботою войовничого пса ''Патрона'' на Чернігівщині. Обозреватель. URL:</w:t>
      </w:r>
      <w:r w:rsidR="007C090A" w:rsidRPr="001A3B19">
        <w:t xml:space="preserve"> http://surl.li/hhjnx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''Талісман'' чернігівських піротехніків пес ''Патрон'' допомагає їм у роботі. Відео. </w:t>
      </w:r>
      <w:r w:rsidRPr="001A3B19">
        <w:rPr>
          <w:i/>
          <w:iCs/>
        </w:rPr>
        <w:t>Обозреватель</w:t>
      </w:r>
      <w:r w:rsidRPr="001A3B19">
        <w:t>. URL: </w:t>
      </w:r>
      <w:hyperlink r:id="rId29" w:tgtFrame="_blank" w:history="1">
        <w:r w:rsidRPr="001A3B19">
          <w:t>https://war.obozrevatel.com/ukr/talisman-chernigivskih-pirotehnikiv-pes-patron-dopomagae-im-u-roboti-video.htm</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lastRenderedPageBreak/>
        <w:t>Танці біля мін: пес Патрон обурений мультиком про нього. </w:t>
      </w:r>
      <w:r w:rsidRPr="001A3B19">
        <w:rPr>
          <w:i/>
          <w:iCs/>
        </w:rPr>
        <w:t>24 Канал</w:t>
      </w:r>
      <w:r w:rsidRPr="001A3B19">
        <w:t>. URL: </w:t>
      </w:r>
      <w:hyperlink r:id="rId30" w:tgtFrame="_blank" w:history="1">
        <w:r w:rsidRPr="001A3B19">
          <w:t>https://24tv.ua/tantsi-bilya-min-pes-patron-obureniy-multikom-pro-nogo_n2039166</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 Каннах пса Патрона нагородили премією ''Пальмовий пес''. Відео. </w:t>
      </w:r>
      <w:r w:rsidRPr="001A3B19">
        <w:rPr>
          <w:i/>
          <w:iCs/>
        </w:rPr>
        <w:t>Обозреватель</w:t>
      </w:r>
      <w:r w:rsidRPr="001A3B19">
        <w:t>. URL: </w:t>
      </w:r>
      <w:hyperlink r:id="rId31" w:tgtFrame="_blank" w:history="1">
        <w:r w:rsidRPr="001A3B19">
          <w:t>https://news.obozrevatel.com/ukr/show/lite/u-kannah-psa-patrona-nagorodili-premieyu-palmovij-pes-video.htm</w:t>
        </w:r>
      </w:hyperlink>
      <w:r w:rsidR="00BF0202" w:rsidRPr="001A3B19">
        <w:t xml:space="preserve"> </w:t>
      </w:r>
      <w:r w:rsidRPr="001A3B19">
        <w:t>(</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 Києві з'явився мурал, присвячений псу-саперу Патрону. Фото. </w:t>
      </w:r>
      <w:r w:rsidRPr="001A3B19">
        <w:rPr>
          <w:i/>
          <w:iCs/>
        </w:rPr>
        <w:t>Обозреватель</w:t>
      </w:r>
      <w:r w:rsidRPr="001A3B19">
        <w:t>. URL: </w:t>
      </w:r>
      <w:r w:rsidR="007C090A" w:rsidRPr="001A3B19">
        <w:t>http://surl.li/hhjom</w:t>
      </w:r>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Українців зворушило фото пса-сапера Патрона, який заснув на брифінгу. </w:t>
      </w:r>
      <w:r w:rsidRPr="001A3B19">
        <w:rPr>
          <w:i/>
          <w:iCs/>
        </w:rPr>
        <w:t>Обозреватель</w:t>
      </w:r>
      <w:r w:rsidRPr="001A3B19">
        <w:t>. URL: </w:t>
      </w:r>
      <w:r w:rsidR="007C090A" w:rsidRPr="001A3B19">
        <w:t>http://surl.li/hhjoy</w:t>
      </w:r>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Улюбленець українців пес Патрон святкує день народження: з'явилися яскраві фото. </w:t>
      </w:r>
      <w:r w:rsidRPr="001A3B19">
        <w:rPr>
          <w:i/>
          <w:iCs/>
        </w:rPr>
        <w:t>Обозреватель</w:t>
      </w:r>
      <w:r w:rsidRPr="001A3B19">
        <w:t>. URL: </w:t>
      </w:r>
      <w:r w:rsidR="007C090A" w:rsidRPr="001A3B19">
        <w:t>http://surl.li/hexzs</w:t>
      </w:r>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 Львові за 15 тисяч гривень продають миску, із якої пив пес Патрон. </w:t>
      </w:r>
      <w:r w:rsidRPr="001A3B19">
        <w:rPr>
          <w:i/>
          <w:iCs/>
        </w:rPr>
        <w:t>24 Канал</w:t>
      </w:r>
      <w:r w:rsidRPr="001A3B19">
        <w:t>. URL: </w:t>
      </w:r>
      <w:hyperlink r:id="rId32" w:tgtFrame="_blank" w:history="1">
        <w:r w:rsidRPr="001A3B19">
          <w:t>https://24tv.ua/lvovi-za-15-tisyach-griven-prodayut-misku-iz-yakoyi-piv-pes-patron_n2011698</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"У мене взяли ціле відро крові": пес Патрон опинився в лікарні через свою небезпечну роботу. </w:t>
      </w:r>
      <w:r w:rsidRPr="001A3B19">
        <w:rPr>
          <w:i/>
          <w:iCs/>
        </w:rPr>
        <w:t>24 Канал</w:t>
      </w:r>
      <w:r w:rsidRPr="001A3B19">
        <w:t>. URL: </w:t>
      </w:r>
      <w:hyperlink r:id="rId33" w:tgtFrame="_blank" w:history="1">
        <w:r w:rsidRPr="001A3B19">
          <w:t>https://pets.24tv.ua/pes-patron-opinivsya-likarni-cherez-svoyu-robotu_n2261342</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Через воєнне вторгнення посівні площі зменшилися на 25%. </w:t>
      </w:r>
      <w:r w:rsidRPr="001A3B19">
        <w:rPr>
          <w:i/>
          <w:iCs/>
        </w:rPr>
        <w:t>Міністерство аграрної політики та продовольства України</w:t>
      </w:r>
      <w:r w:rsidRPr="001A3B19">
        <w:t>. URL: </w:t>
      </w:r>
      <w:hyperlink r:id="rId34" w:tgtFrame="_blank" w:history="1">
        <w:r w:rsidRPr="001A3B19">
          <w:t>https://minagro.gov.ua/news/cherez-voyenne-vtorgnennya-posivni-ploshchi-zmenshilisya-na-25</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t>Чернігівський пес Патрон може з'явитися на новій марці від "Укрпошти". </w:t>
      </w:r>
      <w:r w:rsidRPr="001A3B19">
        <w:rPr>
          <w:i/>
          <w:iCs/>
        </w:rPr>
        <w:t>24 Канал</w:t>
      </w:r>
      <w:r w:rsidRPr="001A3B19">
        <w:t>. URL: </w:t>
      </w:r>
      <w:hyperlink r:id="rId35" w:tgtFrame="_blank" w:history="1">
        <w:r w:rsidRPr="001A3B19">
          <w:t>https://24tv.ua/chernigivskiy-pes-patron-mozhe-zyavitisya-noviy-martsi-vid-ukrposhti_n1962233</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rPr>
          <w:lang w:val="en-US"/>
        </w:rPr>
      </w:pPr>
      <w:r w:rsidRPr="001A3B19">
        <w:rPr>
          <w:lang w:val="en-US"/>
        </w:rPr>
        <w:lastRenderedPageBreak/>
        <w:t>A bomb-sniffing dog named Patron received state honors from Zelensky. (Published 2022). </w:t>
      </w:r>
      <w:r w:rsidRPr="001A3B19">
        <w:rPr>
          <w:i/>
          <w:iCs/>
          <w:lang w:val="en-US"/>
        </w:rPr>
        <w:t>The New York Times</w:t>
      </w:r>
      <w:r w:rsidRPr="001A3B19">
        <w:rPr>
          <w:lang w:val="en-US"/>
        </w:rPr>
        <w:t>. URL: </w:t>
      </w:r>
      <w:hyperlink r:id="rId36" w:tgtFrame="_blank" w:history="1">
        <w:r w:rsidRPr="001A3B19">
          <w:rPr>
            <w:lang w:val="en-US"/>
          </w:rPr>
          <w:t>https://www.nytimes.com/2022/05/08/world/europe/bomb-sniffing-dog-patron-zelensky.html?searchResultPosition=1</w:t>
        </w:r>
      </w:hyperlink>
      <w:r w:rsidRPr="001A3B19">
        <w:rPr>
          <w:lang w:val="en-US"/>
        </w:rPr>
        <w:t> (</w:t>
      </w:r>
      <w:r w:rsidR="00BF0202" w:rsidRPr="001A3B19">
        <w:t>дата</w:t>
      </w:r>
      <w:r w:rsidR="00BF0202" w:rsidRPr="001A3B19">
        <w:rPr>
          <w:lang w:val="en-US"/>
        </w:rPr>
        <w:t xml:space="preserve"> </w:t>
      </w:r>
      <w:r w:rsidR="00BF0202" w:rsidRPr="001A3B19">
        <w:t>звернення</w:t>
      </w:r>
      <w:r w:rsidR="00BF0202" w:rsidRPr="001A3B19">
        <w:rPr>
          <w:lang w:val="en-US"/>
        </w:rPr>
        <w:t>: 01.03.2023</w:t>
      </w:r>
      <w:r w:rsidRPr="001A3B19">
        <w:rPr>
          <w:lang w:val="en-US"/>
        </w:rPr>
        <w:t>).</w:t>
      </w:r>
    </w:p>
    <w:p w:rsidR="00732CDD" w:rsidRPr="001A3B19" w:rsidRDefault="00732CDD" w:rsidP="00EF178B">
      <w:pPr>
        <w:numPr>
          <w:ilvl w:val="0"/>
          <w:numId w:val="18"/>
        </w:numPr>
        <w:contextualSpacing/>
      </w:pPr>
      <w:r w:rsidRPr="001A3B19">
        <w:rPr>
          <w:lang w:val="en-US"/>
        </w:rPr>
        <w:t>Meet Patron, a bomb-sniffing Jack Russell terrier who has become a Ukrainian hero. </w:t>
      </w:r>
      <w:r w:rsidRPr="001A3B19">
        <w:rPr>
          <w:i/>
          <w:iCs/>
        </w:rPr>
        <w:t>NPR</w:t>
      </w:r>
      <w:r w:rsidRPr="001A3B19">
        <w:t>. URL: </w:t>
      </w:r>
      <w:hyperlink r:id="rId37" w:tgtFrame="_blank" w:history="1">
        <w:r w:rsidRPr="001A3B19">
          <w:t>https://www.npr.org/2022/04/20/1093729899/meet-patron-a-bomb-sniffing-jack-russell-terrier-who-has-become-a-ukrainian-hero</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rPr>
          <w:lang w:val="en-US"/>
        </w:rPr>
        <w:t>Patron the bomb-sniffing dog cements his hero status with a presidential medal. </w:t>
      </w:r>
      <w:r w:rsidRPr="001A3B19">
        <w:rPr>
          <w:i/>
          <w:iCs/>
        </w:rPr>
        <w:t>NPR</w:t>
      </w:r>
      <w:r w:rsidRPr="001A3B19">
        <w:t>. URL: </w:t>
      </w:r>
      <w:hyperlink r:id="rId38" w:tgtFrame="_blank" w:history="1">
        <w:r w:rsidRPr="001A3B19">
          <w:t>https://www.npr.org/2022/05/09/1097585032/patron-dog-ukraine-zelenskyy-medal</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pPr>
      <w:r w:rsidRPr="001A3B19">
        <w:rPr>
          <w:lang w:val="en-US"/>
        </w:rPr>
        <w:t>Ukraine's mine sniffing dog Patron awarded medal by Zelenskiy. </w:t>
      </w:r>
      <w:r w:rsidRPr="001A3B19">
        <w:rPr>
          <w:i/>
          <w:iCs/>
        </w:rPr>
        <w:t>Reuters</w:t>
      </w:r>
      <w:r w:rsidRPr="001A3B19">
        <w:t>. URL: </w:t>
      </w:r>
      <w:hyperlink r:id="rId39" w:tgtFrame="_blank" w:history="1">
        <w:r w:rsidRPr="001A3B19">
          <w:t>https://www.reuters.com/world/europe/ukraines-mine-sniffing-dog-patron-awarded-medal-by-zelenskiy-2022-05-08/</w:t>
        </w:r>
      </w:hyperlink>
      <w:r w:rsidRPr="001A3B19">
        <w:t> (</w:t>
      </w:r>
      <w:r w:rsidR="00BF0202" w:rsidRPr="001A3B19">
        <w:t>дата звернення: 01.03.2023</w:t>
      </w:r>
      <w:r w:rsidRPr="001A3B19">
        <w:t>).</w:t>
      </w:r>
    </w:p>
    <w:p w:rsidR="00732CDD" w:rsidRPr="001A3B19" w:rsidRDefault="00732CDD" w:rsidP="00EF178B">
      <w:pPr>
        <w:numPr>
          <w:ilvl w:val="0"/>
          <w:numId w:val="18"/>
        </w:numPr>
        <w:contextualSpacing/>
        <w:rPr>
          <w:lang w:val="en-US"/>
        </w:rPr>
      </w:pPr>
      <w:r w:rsidRPr="001A3B19">
        <w:rPr>
          <w:lang w:val="en-US"/>
        </w:rPr>
        <w:t>Ukraine war: How hidden landmines, tripwires and booby traps pose lethal danger for years to come. </w:t>
      </w:r>
      <w:r w:rsidRPr="001A3B19">
        <w:rPr>
          <w:i/>
          <w:iCs/>
          <w:lang w:val="en-US"/>
        </w:rPr>
        <w:t>Sky News</w:t>
      </w:r>
      <w:r w:rsidRPr="001A3B19">
        <w:rPr>
          <w:lang w:val="en-US"/>
        </w:rPr>
        <w:t>. URL: </w:t>
      </w:r>
      <w:hyperlink r:id="rId40" w:tgtFrame="_blank" w:history="1">
        <w:r w:rsidRPr="001A3B19">
          <w:rPr>
            <w:lang w:val="en-US"/>
          </w:rPr>
          <w:t>https://news.sky.com/story/ukraine-war-how-hidden-landmines-tripwires-and-booby-traps-pose-lethal-danger-for-years-to-come-12795912</w:t>
        </w:r>
      </w:hyperlink>
      <w:r w:rsidRPr="001A3B19">
        <w:rPr>
          <w:lang w:val="en-US"/>
        </w:rPr>
        <w:t> (</w:t>
      </w:r>
      <w:r w:rsidR="00BF0202" w:rsidRPr="001A3B19">
        <w:t>дата</w:t>
      </w:r>
      <w:r w:rsidR="00BF0202" w:rsidRPr="001A3B19">
        <w:rPr>
          <w:lang w:val="en-US"/>
        </w:rPr>
        <w:t xml:space="preserve"> </w:t>
      </w:r>
      <w:r w:rsidR="00BF0202" w:rsidRPr="001A3B19">
        <w:t>звернення</w:t>
      </w:r>
      <w:r w:rsidR="00BF0202" w:rsidRPr="001A3B19">
        <w:rPr>
          <w:lang w:val="en-US"/>
        </w:rPr>
        <w:t>: 01.03.2023</w:t>
      </w:r>
      <w:r w:rsidRPr="001A3B19">
        <w:rPr>
          <w:lang w:val="en-US"/>
        </w:rPr>
        <w:t>).</w:t>
      </w:r>
    </w:p>
    <w:p w:rsidR="006C3D43" w:rsidRDefault="00732CDD" w:rsidP="00EF178B">
      <w:pPr>
        <w:numPr>
          <w:ilvl w:val="0"/>
          <w:numId w:val="18"/>
        </w:numPr>
        <w:contextualSpacing/>
        <w:rPr>
          <w:lang w:val="en-US"/>
        </w:rPr>
      </w:pPr>
      <w:r w:rsidRPr="001A3B19">
        <w:rPr>
          <w:lang w:val="en-US"/>
        </w:rPr>
        <w:t>Zelensky awards medal to Patron, a Ukrainian bomb-sniffing dog. </w:t>
      </w:r>
      <w:r w:rsidRPr="001A3B19">
        <w:rPr>
          <w:i/>
          <w:iCs/>
          <w:lang w:val="en-US"/>
        </w:rPr>
        <w:t>Washington Post</w:t>
      </w:r>
      <w:r w:rsidRPr="001A3B19">
        <w:rPr>
          <w:lang w:val="en-US"/>
        </w:rPr>
        <w:t>. URL: </w:t>
      </w:r>
      <w:hyperlink r:id="rId41" w:tgtFrame="_blank" w:history="1">
        <w:r w:rsidRPr="001A3B19">
          <w:rPr>
            <w:lang w:val="en-US"/>
          </w:rPr>
          <w:t>https://www.washingtonpost.com/world/2022/05/09/patron-dog-bomb-medal-ukraine-russia-war/</w:t>
        </w:r>
      </w:hyperlink>
      <w:r w:rsidRPr="001A3B19">
        <w:rPr>
          <w:lang w:val="en-US"/>
        </w:rPr>
        <w:t> (</w:t>
      </w:r>
      <w:r w:rsidR="00BF0202" w:rsidRPr="001A3B19">
        <w:t>дата</w:t>
      </w:r>
      <w:r w:rsidR="00BF0202" w:rsidRPr="001A3B19">
        <w:rPr>
          <w:lang w:val="en-US"/>
        </w:rPr>
        <w:t xml:space="preserve"> </w:t>
      </w:r>
      <w:r w:rsidR="00BF0202" w:rsidRPr="001A3B19">
        <w:t>звернення</w:t>
      </w:r>
      <w:r w:rsidR="00BF0202" w:rsidRPr="001A3B19">
        <w:rPr>
          <w:lang w:val="en-US"/>
        </w:rPr>
        <w:t>: 01.03.2023</w:t>
      </w:r>
      <w:r w:rsidRPr="001A3B19">
        <w:rPr>
          <w:lang w:val="en-US"/>
        </w:rPr>
        <w:t>).</w:t>
      </w:r>
    </w:p>
    <w:p w:rsidR="006F7F11" w:rsidRPr="006F7F11" w:rsidRDefault="006F7F11" w:rsidP="00645FCA">
      <w:pPr>
        <w:ind w:firstLine="720"/>
        <w:contextualSpacing/>
        <w:jc w:val="center"/>
        <w:rPr>
          <w:lang w:val="uk-UA"/>
        </w:rPr>
      </w:pPr>
      <w:bookmarkStart w:id="0" w:name="_GoBack"/>
      <w:bookmarkEnd w:id="0"/>
    </w:p>
    <w:sectPr w:rsidR="006F7F11" w:rsidRPr="006F7F11" w:rsidSect="00970F6C">
      <w:headerReference w:type="first" r:id="rId42"/>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673D" w:rsidRDefault="0094673D" w:rsidP="00FA1933">
      <w:pPr>
        <w:spacing w:line="240" w:lineRule="auto"/>
      </w:pPr>
      <w:r>
        <w:separator/>
      </w:r>
    </w:p>
  </w:endnote>
  <w:endnote w:type="continuationSeparator" w:id="0">
    <w:p w:rsidR="0094673D" w:rsidRDefault="0094673D" w:rsidP="00FA19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673D" w:rsidRDefault="0094673D" w:rsidP="00FA1933">
      <w:pPr>
        <w:spacing w:line="240" w:lineRule="auto"/>
      </w:pPr>
      <w:r>
        <w:separator/>
      </w:r>
    </w:p>
  </w:footnote>
  <w:footnote w:type="continuationSeparator" w:id="0">
    <w:p w:rsidR="0094673D" w:rsidRDefault="0094673D" w:rsidP="00FA193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5074579"/>
      <w:docPartObj>
        <w:docPartGallery w:val="Page Numbers (Top of Page)"/>
        <w:docPartUnique/>
      </w:docPartObj>
    </w:sdtPr>
    <w:sdtEndPr/>
    <w:sdtContent>
      <w:p w:rsidR="00BF0202" w:rsidRDefault="00BF0202">
        <w:pPr>
          <w:pStyle w:val="a8"/>
          <w:jc w:val="right"/>
        </w:pPr>
        <w:r>
          <w:fldChar w:fldCharType="begin"/>
        </w:r>
        <w:r>
          <w:instrText>PAGE   \* MERGEFORMAT</w:instrText>
        </w:r>
        <w:r>
          <w:fldChar w:fldCharType="separate"/>
        </w:r>
        <w:r w:rsidR="00972F28">
          <w:rPr>
            <w:noProof/>
          </w:rPr>
          <w:t>10</w:t>
        </w:r>
        <w:r>
          <w:fldChar w:fldCharType="end"/>
        </w:r>
      </w:p>
    </w:sdtContent>
  </w:sdt>
  <w:p w:rsidR="00BF0202" w:rsidRDefault="00BF0202">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450894"/>
      <w:docPartObj>
        <w:docPartGallery w:val="Page Numbers (Top of Page)"/>
        <w:docPartUnique/>
      </w:docPartObj>
    </w:sdtPr>
    <w:sdtEndPr/>
    <w:sdtContent>
      <w:p w:rsidR="00970F6C" w:rsidRDefault="00970F6C">
        <w:pPr>
          <w:pStyle w:val="a8"/>
          <w:jc w:val="right"/>
        </w:pPr>
        <w:r>
          <w:fldChar w:fldCharType="begin"/>
        </w:r>
        <w:r>
          <w:instrText>PAGE   \* MERGEFORMAT</w:instrText>
        </w:r>
        <w:r>
          <w:fldChar w:fldCharType="separate"/>
        </w:r>
        <w:r w:rsidR="00972F28">
          <w:rPr>
            <w:noProof/>
          </w:rPr>
          <w:t>1</w:t>
        </w:r>
        <w:r>
          <w:fldChar w:fldCharType="end"/>
        </w:r>
      </w:p>
    </w:sdtContent>
  </w:sdt>
  <w:p w:rsidR="00970F6C" w:rsidRDefault="00970F6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D7F35"/>
    <w:multiLevelType w:val="multilevel"/>
    <w:tmpl w:val="B71E8BD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364F42"/>
    <w:multiLevelType w:val="multilevel"/>
    <w:tmpl w:val="79EA69B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415E7E"/>
    <w:multiLevelType w:val="hybridMultilevel"/>
    <w:tmpl w:val="9A402184"/>
    <w:lvl w:ilvl="0" w:tplc="171A8224">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4AC3315"/>
    <w:multiLevelType w:val="hybridMultilevel"/>
    <w:tmpl w:val="B9441BCA"/>
    <w:lvl w:ilvl="0" w:tplc="0419000F">
      <w:start w:val="1"/>
      <w:numFmt w:val="decimal"/>
      <w:lvlText w:val="%1."/>
      <w:lvlJc w:val="left"/>
      <w:pPr>
        <w:ind w:left="502" w:hanging="360"/>
      </w:pPr>
      <w:rPr>
        <w:rFonts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4" w15:restartNumberingAfterBreak="0">
    <w:nsid w:val="199C277C"/>
    <w:multiLevelType w:val="multilevel"/>
    <w:tmpl w:val="EBA49E7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543F26"/>
    <w:multiLevelType w:val="multilevel"/>
    <w:tmpl w:val="946C836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A6625B"/>
    <w:multiLevelType w:val="hybridMultilevel"/>
    <w:tmpl w:val="A1E67ECE"/>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7" w15:restartNumberingAfterBreak="0">
    <w:nsid w:val="1D30626D"/>
    <w:multiLevelType w:val="multilevel"/>
    <w:tmpl w:val="67DE4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EC62BD"/>
    <w:multiLevelType w:val="hybridMultilevel"/>
    <w:tmpl w:val="7DE089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0E7FF5"/>
    <w:multiLevelType w:val="multilevel"/>
    <w:tmpl w:val="4CEECF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1B367C"/>
    <w:multiLevelType w:val="hybridMultilevel"/>
    <w:tmpl w:val="13028A3C"/>
    <w:lvl w:ilvl="0" w:tplc="072211F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28481C66"/>
    <w:multiLevelType w:val="multilevel"/>
    <w:tmpl w:val="423A057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091773C"/>
    <w:multiLevelType w:val="hybridMultilevel"/>
    <w:tmpl w:val="48B0D9C4"/>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15:restartNumberingAfterBreak="0">
    <w:nsid w:val="33B30830"/>
    <w:multiLevelType w:val="multilevel"/>
    <w:tmpl w:val="AFD0613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9A3665"/>
    <w:multiLevelType w:val="multilevel"/>
    <w:tmpl w:val="1F821EC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DF6DAC"/>
    <w:multiLevelType w:val="hybridMultilevel"/>
    <w:tmpl w:val="E48A0C10"/>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44181F3E"/>
    <w:multiLevelType w:val="multilevel"/>
    <w:tmpl w:val="7CF647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4C70EFF"/>
    <w:multiLevelType w:val="multilevel"/>
    <w:tmpl w:val="E664387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4F17A65"/>
    <w:multiLevelType w:val="multilevel"/>
    <w:tmpl w:val="767E43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B00899"/>
    <w:multiLevelType w:val="multilevel"/>
    <w:tmpl w:val="B71E8BD4"/>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626207"/>
    <w:multiLevelType w:val="multilevel"/>
    <w:tmpl w:val="C9ECEA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6675B5C"/>
    <w:multiLevelType w:val="multilevel"/>
    <w:tmpl w:val="31A4B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E0026F"/>
    <w:multiLevelType w:val="multilevel"/>
    <w:tmpl w:val="14206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8E1F9C"/>
    <w:multiLevelType w:val="multilevel"/>
    <w:tmpl w:val="CBA28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E9B77DE"/>
    <w:multiLevelType w:val="hybridMultilevel"/>
    <w:tmpl w:val="339419D6"/>
    <w:lvl w:ilvl="0" w:tplc="171A8224">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7A875513"/>
    <w:multiLevelType w:val="multilevel"/>
    <w:tmpl w:val="0C243F7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7"/>
  </w:num>
  <w:num w:numId="3">
    <w:abstractNumId w:val="23"/>
  </w:num>
  <w:num w:numId="4">
    <w:abstractNumId w:val="18"/>
    <w:lvlOverride w:ilvl="0">
      <w:lvl w:ilvl="0">
        <w:numFmt w:val="decimal"/>
        <w:lvlText w:val="%1."/>
        <w:lvlJc w:val="left"/>
      </w:lvl>
    </w:lvlOverride>
  </w:num>
  <w:num w:numId="5">
    <w:abstractNumId w:val="9"/>
    <w:lvlOverride w:ilvl="0">
      <w:lvl w:ilvl="0">
        <w:numFmt w:val="decimal"/>
        <w:lvlText w:val="%1."/>
        <w:lvlJc w:val="left"/>
      </w:lvl>
    </w:lvlOverride>
  </w:num>
  <w:num w:numId="6">
    <w:abstractNumId w:val="16"/>
    <w:lvlOverride w:ilvl="0">
      <w:lvl w:ilvl="0">
        <w:numFmt w:val="decimal"/>
        <w:lvlText w:val="%1."/>
        <w:lvlJc w:val="left"/>
      </w:lvl>
    </w:lvlOverride>
  </w:num>
  <w:num w:numId="7">
    <w:abstractNumId w:val="14"/>
    <w:lvlOverride w:ilvl="0">
      <w:lvl w:ilvl="0">
        <w:numFmt w:val="decimal"/>
        <w:lvlText w:val="%1."/>
        <w:lvlJc w:val="left"/>
      </w:lvl>
    </w:lvlOverride>
  </w:num>
  <w:num w:numId="8">
    <w:abstractNumId w:val="20"/>
    <w:lvlOverride w:ilvl="0">
      <w:lvl w:ilvl="0">
        <w:numFmt w:val="decimal"/>
        <w:lvlText w:val="%1."/>
        <w:lvlJc w:val="left"/>
      </w:lvl>
    </w:lvlOverride>
  </w:num>
  <w:num w:numId="9">
    <w:abstractNumId w:val="5"/>
    <w:lvlOverride w:ilvl="0">
      <w:lvl w:ilvl="0">
        <w:numFmt w:val="decimal"/>
        <w:lvlText w:val="%1."/>
        <w:lvlJc w:val="left"/>
      </w:lvl>
    </w:lvlOverride>
  </w:num>
  <w:num w:numId="10">
    <w:abstractNumId w:val="17"/>
    <w:lvlOverride w:ilvl="0">
      <w:lvl w:ilvl="0">
        <w:numFmt w:val="decimal"/>
        <w:lvlText w:val="%1."/>
        <w:lvlJc w:val="left"/>
      </w:lvl>
    </w:lvlOverride>
  </w:num>
  <w:num w:numId="11">
    <w:abstractNumId w:val="11"/>
    <w:lvlOverride w:ilvl="0">
      <w:lvl w:ilvl="0">
        <w:numFmt w:val="decimal"/>
        <w:lvlText w:val="%1."/>
        <w:lvlJc w:val="left"/>
      </w:lvl>
    </w:lvlOverride>
  </w:num>
  <w:num w:numId="12">
    <w:abstractNumId w:val="13"/>
    <w:lvlOverride w:ilvl="0">
      <w:lvl w:ilvl="0">
        <w:numFmt w:val="decimal"/>
        <w:lvlText w:val="%1."/>
        <w:lvlJc w:val="left"/>
      </w:lvl>
    </w:lvlOverride>
  </w:num>
  <w:num w:numId="13">
    <w:abstractNumId w:val="4"/>
    <w:lvlOverride w:ilvl="0">
      <w:lvl w:ilvl="0">
        <w:numFmt w:val="decimal"/>
        <w:lvlText w:val="%1."/>
        <w:lvlJc w:val="left"/>
      </w:lvl>
    </w:lvlOverride>
  </w:num>
  <w:num w:numId="14">
    <w:abstractNumId w:val="25"/>
    <w:lvlOverride w:ilvl="0">
      <w:lvl w:ilvl="0">
        <w:numFmt w:val="decimal"/>
        <w:lvlText w:val="%1."/>
        <w:lvlJc w:val="left"/>
      </w:lvl>
    </w:lvlOverride>
  </w:num>
  <w:num w:numId="15">
    <w:abstractNumId w:val="8"/>
  </w:num>
  <w:num w:numId="16">
    <w:abstractNumId w:val="10"/>
  </w:num>
  <w:num w:numId="17">
    <w:abstractNumId w:val="6"/>
  </w:num>
  <w:num w:numId="18">
    <w:abstractNumId w:val="12"/>
  </w:num>
  <w:num w:numId="19">
    <w:abstractNumId w:val="3"/>
  </w:num>
  <w:num w:numId="20">
    <w:abstractNumId w:val="15"/>
  </w:num>
  <w:num w:numId="21">
    <w:abstractNumId w:val="21"/>
  </w:num>
  <w:num w:numId="22">
    <w:abstractNumId w:val="0"/>
  </w:num>
  <w:num w:numId="23">
    <w:abstractNumId w:val="19"/>
  </w:num>
  <w:num w:numId="24">
    <w:abstractNumId w:val="22"/>
  </w:num>
  <w:num w:numId="25">
    <w:abstractNumId w:val="24"/>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323"/>
    <w:rsid w:val="00006620"/>
    <w:rsid w:val="000221D1"/>
    <w:rsid w:val="00024D8E"/>
    <w:rsid w:val="00082E2F"/>
    <w:rsid w:val="000B0112"/>
    <w:rsid w:val="001513F9"/>
    <w:rsid w:val="001A2B24"/>
    <w:rsid w:val="001A3B19"/>
    <w:rsid w:val="001B0F78"/>
    <w:rsid w:val="001C543A"/>
    <w:rsid w:val="002528A6"/>
    <w:rsid w:val="00274ECE"/>
    <w:rsid w:val="00302A62"/>
    <w:rsid w:val="00312267"/>
    <w:rsid w:val="00314DE9"/>
    <w:rsid w:val="00332C96"/>
    <w:rsid w:val="00385CF3"/>
    <w:rsid w:val="0041014C"/>
    <w:rsid w:val="0044149B"/>
    <w:rsid w:val="00441721"/>
    <w:rsid w:val="00446709"/>
    <w:rsid w:val="0045658D"/>
    <w:rsid w:val="00484A6E"/>
    <w:rsid w:val="00485DA9"/>
    <w:rsid w:val="004A3171"/>
    <w:rsid w:val="004D5304"/>
    <w:rsid w:val="00506663"/>
    <w:rsid w:val="00536F89"/>
    <w:rsid w:val="00545C5C"/>
    <w:rsid w:val="00575323"/>
    <w:rsid w:val="0060277B"/>
    <w:rsid w:val="00604686"/>
    <w:rsid w:val="00645FCA"/>
    <w:rsid w:val="006855A4"/>
    <w:rsid w:val="006C3D43"/>
    <w:rsid w:val="006D6439"/>
    <w:rsid w:val="006F7F11"/>
    <w:rsid w:val="00705F3B"/>
    <w:rsid w:val="00732CDD"/>
    <w:rsid w:val="007C090A"/>
    <w:rsid w:val="007D5BAF"/>
    <w:rsid w:val="00815307"/>
    <w:rsid w:val="00821531"/>
    <w:rsid w:val="008303B3"/>
    <w:rsid w:val="00847E75"/>
    <w:rsid w:val="008519B9"/>
    <w:rsid w:val="00887733"/>
    <w:rsid w:val="008E4315"/>
    <w:rsid w:val="008E4ACF"/>
    <w:rsid w:val="008F115A"/>
    <w:rsid w:val="008F4DE3"/>
    <w:rsid w:val="00911C8C"/>
    <w:rsid w:val="00913816"/>
    <w:rsid w:val="00924966"/>
    <w:rsid w:val="00925777"/>
    <w:rsid w:val="009323B3"/>
    <w:rsid w:val="0094673D"/>
    <w:rsid w:val="00970F6C"/>
    <w:rsid w:val="00972F28"/>
    <w:rsid w:val="00A2552C"/>
    <w:rsid w:val="00A456F1"/>
    <w:rsid w:val="00A506F1"/>
    <w:rsid w:val="00A63A1D"/>
    <w:rsid w:val="00A71DF4"/>
    <w:rsid w:val="00A74ED9"/>
    <w:rsid w:val="00AA21F4"/>
    <w:rsid w:val="00AD2FC2"/>
    <w:rsid w:val="00AD3A02"/>
    <w:rsid w:val="00B226F4"/>
    <w:rsid w:val="00B419B0"/>
    <w:rsid w:val="00B748CA"/>
    <w:rsid w:val="00B85D0A"/>
    <w:rsid w:val="00BF0202"/>
    <w:rsid w:val="00C030B3"/>
    <w:rsid w:val="00C74C6E"/>
    <w:rsid w:val="00C81C1B"/>
    <w:rsid w:val="00CB6E60"/>
    <w:rsid w:val="00CD50C5"/>
    <w:rsid w:val="00CF3FF8"/>
    <w:rsid w:val="00D12CE5"/>
    <w:rsid w:val="00D25E1B"/>
    <w:rsid w:val="00D43186"/>
    <w:rsid w:val="00DD762B"/>
    <w:rsid w:val="00DE047D"/>
    <w:rsid w:val="00DE52A4"/>
    <w:rsid w:val="00DF4589"/>
    <w:rsid w:val="00E43416"/>
    <w:rsid w:val="00E44E99"/>
    <w:rsid w:val="00ED0437"/>
    <w:rsid w:val="00EE1FEC"/>
    <w:rsid w:val="00EF178B"/>
    <w:rsid w:val="00F05529"/>
    <w:rsid w:val="00F168A7"/>
    <w:rsid w:val="00F32B8C"/>
    <w:rsid w:val="00F34911"/>
    <w:rsid w:val="00F37573"/>
    <w:rsid w:val="00F547EF"/>
    <w:rsid w:val="00F6284E"/>
    <w:rsid w:val="00FA1933"/>
    <w:rsid w:val="00FC627E"/>
    <w:rsid w:val="00FE58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B18F7B0E-53AF-48EC-9394-706E10BB5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lang w:val="ru-RU"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D50C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7D5BA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D5BAF"/>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7D5BAF"/>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F7F11"/>
    <w:pPr>
      <w:spacing w:before="100" w:beforeAutospacing="1" w:after="100" w:afterAutospacing="1" w:line="240" w:lineRule="auto"/>
      <w:ind w:firstLine="0"/>
      <w:jc w:val="left"/>
    </w:pPr>
    <w:rPr>
      <w:rFonts w:eastAsia="Times New Roman"/>
      <w:sz w:val="24"/>
      <w:szCs w:val="24"/>
      <w:lang w:eastAsia="ru-RU"/>
    </w:rPr>
  </w:style>
  <w:style w:type="character" w:styleId="a4">
    <w:name w:val="Hyperlink"/>
    <w:basedOn w:val="a0"/>
    <w:uiPriority w:val="99"/>
    <w:unhideWhenUsed/>
    <w:rsid w:val="006F7F11"/>
    <w:rPr>
      <w:color w:val="0000FF"/>
      <w:u w:val="single"/>
    </w:rPr>
  </w:style>
  <w:style w:type="character" w:customStyle="1" w:styleId="10">
    <w:name w:val="Заголовок 1 Знак"/>
    <w:basedOn w:val="a0"/>
    <w:link w:val="1"/>
    <w:uiPriority w:val="9"/>
    <w:rsid w:val="00CD50C5"/>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CD50C5"/>
    <w:pPr>
      <w:spacing w:line="259" w:lineRule="auto"/>
      <w:ind w:firstLine="0"/>
      <w:jc w:val="left"/>
      <w:outlineLvl w:val="9"/>
    </w:pPr>
    <w:rPr>
      <w:lang w:eastAsia="ru-RU"/>
    </w:rPr>
  </w:style>
  <w:style w:type="paragraph" w:styleId="11">
    <w:name w:val="toc 1"/>
    <w:basedOn w:val="a"/>
    <w:next w:val="a"/>
    <w:autoRedefine/>
    <w:uiPriority w:val="39"/>
    <w:unhideWhenUsed/>
    <w:rsid w:val="00CD50C5"/>
    <w:pPr>
      <w:tabs>
        <w:tab w:val="right" w:leader="dot" w:pos="9628"/>
      </w:tabs>
      <w:autoSpaceDE w:val="0"/>
      <w:autoSpaceDN w:val="0"/>
      <w:spacing w:after="100" w:line="240" w:lineRule="auto"/>
      <w:ind w:firstLine="0"/>
    </w:pPr>
    <w:rPr>
      <w:rFonts w:eastAsia="Times New Roman"/>
      <w:sz w:val="20"/>
      <w:lang w:eastAsia="ru-RU"/>
    </w:rPr>
  </w:style>
  <w:style w:type="paragraph" w:styleId="2">
    <w:name w:val="toc 2"/>
    <w:basedOn w:val="a"/>
    <w:next w:val="a"/>
    <w:autoRedefine/>
    <w:uiPriority w:val="39"/>
    <w:unhideWhenUsed/>
    <w:rsid w:val="007D5BAF"/>
    <w:pPr>
      <w:tabs>
        <w:tab w:val="right" w:leader="dot" w:pos="9628"/>
      </w:tabs>
      <w:autoSpaceDE w:val="0"/>
      <w:autoSpaceDN w:val="0"/>
      <w:ind w:left="216" w:firstLine="0"/>
    </w:pPr>
    <w:rPr>
      <w:rFonts w:eastAsia="Times New Roman"/>
      <w:bCs/>
      <w:szCs w:val="28"/>
      <w:lang w:val="uk-UA" w:eastAsia="ru-RU"/>
    </w:rPr>
  </w:style>
  <w:style w:type="paragraph" w:styleId="a6">
    <w:name w:val="No Spacing"/>
    <w:uiPriority w:val="1"/>
    <w:qFormat/>
    <w:rsid w:val="008E4315"/>
    <w:pPr>
      <w:spacing w:line="240" w:lineRule="auto"/>
    </w:pPr>
  </w:style>
  <w:style w:type="paragraph" w:styleId="31">
    <w:name w:val="toc 3"/>
    <w:basedOn w:val="a"/>
    <w:next w:val="a"/>
    <w:autoRedefine/>
    <w:uiPriority w:val="39"/>
    <w:unhideWhenUsed/>
    <w:rsid w:val="008E4315"/>
    <w:pPr>
      <w:spacing w:after="100" w:line="259" w:lineRule="auto"/>
      <w:ind w:left="440" w:firstLine="0"/>
      <w:jc w:val="left"/>
    </w:pPr>
    <w:rPr>
      <w:rFonts w:asciiTheme="minorHAnsi" w:eastAsiaTheme="minorEastAsia" w:hAnsiTheme="minorHAnsi"/>
      <w:sz w:val="22"/>
      <w:szCs w:val="22"/>
      <w:lang w:eastAsia="ru-RU"/>
    </w:rPr>
  </w:style>
  <w:style w:type="character" w:customStyle="1" w:styleId="30">
    <w:name w:val="Заголовок 3 Знак"/>
    <w:basedOn w:val="a0"/>
    <w:link w:val="3"/>
    <w:uiPriority w:val="9"/>
    <w:semiHidden/>
    <w:rsid w:val="007D5BAF"/>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7D5BAF"/>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7D5BAF"/>
    <w:rPr>
      <w:rFonts w:asciiTheme="majorHAnsi" w:eastAsiaTheme="majorEastAsia" w:hAnsiTheme="majorHAnsi" w:cstheme="majorBidi"/>
      <w:color w:val="2E74B5" w:themeColor="accent1" w:themeShade="BF"/>
    </w:rPr>
  </w:style>
  <w:style w:type="paragraph" w:styleId="a7">
    <w:name w:val="List Paragraph"/>
    <w:basedOn w:val="a"/>
    <w:uiPriority w:val="34"/>
    <w:qFormat/>
    <w:rsid w:val="007D5BAF"/>
    <w:pPr>
      <w:ind w:left="720"/>
      <w:contextualSpacing/>
    </w:pPr>
  </w:style>
  <w:style w:type="paragraph" w:styleId="a8">
    <w:name w:val="header"/>
    <w:basedOn w:val="a"/>
    <w:link w:val="a9"/>
    <w:uiPriority w:val="99"/>
    <w:unhideWhenUsed/>
    <w:rsid w:val="00FA1933"/>
    <w:pPr>
      <w:tabs>
        <w:tab w:val="center" w:pos="4677"/>
        <w:tab w:val="right" w:pos="9355"/>
      </w:tabs>
      <w:spacing w:line="240" w:lineRule="auto"/>
    </w:pPr>
  </w:style>
  <w:style w:type="character" w:customStyle="1" w:styleId="a9">
    <w:name w:val="Верхний колонтитул Знак"/>
    <w:basedOn w:val="a0"/>
    <w:link w:val="a8"/>
    <w:uiPriority w:val="99"/>
    <w:rsid w:val="00FA1933"/>
  </w:style>
  <w:style w:type="paragraph" w:styleId="aa">
    <w:name w:val="footer"/>
    <w:basedOn w:val="a"/>
    <w:link w:val="ab"/>
    <w:uiPriority w:val="99"/>
    <w:unhideWhenUsed/>
    <w:rsid w:val="00FA1933"/>
    <w:pPr>
      <w:tabs>
        <w:tab w:val="center" w:pos="4677"/>
        <w:tab w:val="right" w:pos="9355"/>
      </w:tabs>
      <w:spacing w:line="240" w:lineRule="auto"/>
    </w:pPr>
  </w:style>
  <w:style w:type="character" w:customStyle="1" w:styleId="ab">
    <w:name w:val="Нижний колонтитул Знак"/>
    <w:basedOn w:val="a0"/>
    <w:link w:val="aa"/>
    <w:uiPriority w:val="99"/>
    <w:rsid w:val="00FA1933"/>
  </w:style>
  <w:style w:type="character" w:styleId="ac">
    <w:name w:val="FollowedHyperlink"/>
    <w:basedOn w:val="a0"/>
    <w:uiPriority w:val="99"/>
    <w:semiHidden/>
    <w:unhideWhenUsed/>
    <w:rsid w:val="00604686"/>
    <w:rPr>
      <w:color w:val="954F72" w:themeColor="followedHyperlink"/>
      <w:u w:val="single"/>
    </w:rPr>
  </w:style>
  <w:style w:type="paragraph" w:styleId="ad">
    <w:name w:val="Balloon Text"/>
    <w:basedOn w:val="a"/>
    <w:link w:val="ae"/>
    <w:uiPriority w:val="99"/>
    <w:semiHidden/>
    <w:unhideWhenUsed/>
    <w:rsid w:val="00645FCA"/>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645F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87794">
      <w:bodyDiv w:val="1"/>
      <w:marLeft w:val="0"/>
      <w:marRight w:val="0"/>
      <w:marTop w:val="0"/>
      <w:marBottom w:val="0"/>
      <w:divBdr>
        <w:top w:val="none" w:sz="0" w:space="0" w:color="auto"/>
        <w:left w:val="none" w:sz="0" w:space="0" w:color="auto"/>
        <w:bottom w:val="none" w:sz="0" w:space="0" w:color="auto"/>
        <w:right w:val="none" w:sz="0" w:space="0" w:color="auto"/>
      </w:divBdr>
      <w:divsChild>
        <w:div w:id="2019233092">
          <w:marLeft w:val="0"/>
          <w:marRight w:val="0"/>
          <w:marTop w:val="0"/>
          <w:marBottom w:val="0"/>
          <w:divBdr>
            <w:top w:val="single" w:sz="2" w:space="0" w:color="auto"/>
            <w:left w:val="single" w:sz="2" w:space="0" w:color="auto"/>
            <w:bottom w:val="single" w:sz="6" w:space="0" w:color="auto"/>
            <w:right w:val="single" w:sz="2" w:space="0" w:color="auto"/>
          </w:divBdr>
          <w:divsChild>
            <w:div w:id="1662021">
              <w:marLeft w:val="0"/>
              <w:marRight w:val="0"/>
              <w:marTop w:val="100"/>
              <w:marBottom w:val="100"/>
              <w:divBdr>
                <w:top w:val="single" w:sz="2" w:space="0" w:color="D9D9E3"/>
                <w:left w:val="single" w:sz="2" w:space="0" w:color="D9D9E3"/>
                <w:bottom w:val="single" w:sz="2" w:space="0" w:color="D9D9E3"/>
                <w:right w:val="single" w:sz="2" w:space="0" w:color="D9D9E3"/>
              </w:divBdr>
              <w:divsChild>
                <w:div w:id="1861551711">
                  <w:marLeft w:val="0"/>
                  <w:marRight w:val="0"/>
                  <w:marTop w:val="0"/>
                  <w:marBottom w:val="0"/>
                  <w:divBdr>
                    <w:top w:val="single" w:sz="2" w:space="0" w:color="D9D9E3"/>
                    <w:left w:val="single" w:sz="2" w:space="0" w:color="D9D9E3"/>
                    <w:bottom w:val="single" w:sz="2" w:space="0" w:color="D9D9E3"/>
                    <w:right w:val="single" w:sz="2" w:space="0" w:color="D9D9E3"/>
                  </w:divBdr>
                  <w:divsChild>
                    <w:div w:id="1596666863">
                      <w:marLeft w:val="0"/>
                      <w:marRight w:val="0"/>
                      <w:marTop w:val="0"/>
                      <w:marBottom w:val="0"/>
                      <w:divBdr>
                        <w:top w:val="single" w:sz="2" w:space="0" w:color="D9D9E3"/>
                        <w:left w:val="single" w:sz="2" w:space="0" w:color="D9D9E3"/>
                        <w:bottom w:val="single" w:sz="2" w:space="0" w:color="D9D9E3"/>
                        <w:right w:val="single" w:sz="2" w:space="0" w:color="D9D9E3"/>
                      </w:divBdr>
                      <w:divsChild>
                        <w:div w:id="892546621">
                          <w:marLeft w:val="0"/>
                          <w:marRight w:val="0"/>
                          <w:marTop w:val="0"/>
                          <w:marBottom w:val="0"/>
                          <w:divBdr>
                            <w:top w:val="single" w:sz="2" w:space="0" w:color="D9D9E3"/>
                            <w:left w:val="single" w:sz="2" w:space="0" w:color="D9D9E3"/>
                            <w:bottom w:val="single" w:sz="2" w:space="0" w:color="D9D9E3"/>
                            <w:right w:val="single" w:sz="2" w:space="0" w:color="D9D9E3"/>
                          </w:divBdr>
                          <w:divsChild>
                            <w:div w:id="16518661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27418912">
      <w:bodyDiv w:val="1"/>
      <w:marLeft w:val="0"/>
      <w:marRight w:val="0"/>
      <w:marTop w:val="0"/>
      <w:marBottom w:val="0"/>
      <w:divBdr>
        <w:top w:val="none" w:sz="0" w:space="0" w:color="auto"/>
        <w:left w:val="none" w:sz="0" w:space="0" w:color="auto"/>
        <w:bottom w:val="none" w:sz="0" w:space="0" w:color="auto"/>
        <w:right w:val="none" w:sz="0" w:space="0" w:color="auto"/>
      </w:divBdr>
    </w:div>
    <w:div w:id="275719152">
      <w:bodyDiv w:val="1"/>
      <w:marLeft w:val="0"/>
      <w:marRight w:val="0"/>
      <w:marTop w:val="0"/>
      <w:marBottom w:val="0"/>
      <w:divBdr>
        <w:top w:val="none" w:sz="0" w:space="0" w:color="auto"/>
        <w:left w:val="none" w:sz="0" w:space="0" w:color="auto"/>
        <w:bottom w:val="none" w:sz="0" w:space="0" w:color="auto"/>
        <w:right w:val="none" w:sz="0" w:space="0" w:color="auto"/>
      </w:divBdr>
    </w:div>
    <w:div w:id="340006391">
      <w:bodyDiv w:val="1"/>
      <w:marLeft w:val="0"/>
      <w:marRight w:val="0"/>
      <w:marTop w:val="0"/>
      <w:marBottom w:val="0"/>
      <w:divBdr>
        <w:top w:val="none" w:sz="0" w:space="0" w:color="auto"/>
        <w:left w:val="none" w:sz="0" w:space="0" w:color="auto"/>
        <w:bottom w:val="none" w:sz="0" w:space="0" w:color="auto"/>
        <w:right w:val="none" w:sz="0" w:space="0" w:color="auto"/>
      </w:divBdr>
    </w:div>
    <w:div w:id="340468838">
      <w:bodyDiv w:val="1"/>
      <w:marLeft w:val="0"/>
      <w:marRight w:val="0"/>
      <w:marTop w:val="0"/>
      <w:marBottom w:val="0"/>
      <w:divBdr>
        <w:top w:val="none" w:sz="0" w:space="0" w:color="auto"/>
        <w:left w:val="none" w:sz="0" w:space="0" w:color="auto"/>
        <w:bottom w:val="none" w:sz="0" w:space="0" w:color="auto"/>
        <w:right w:val="none" w:sz="0" w:space="0" w:color="auto"/>
      </w:divBdr>
    </w:div>
    <w:div w:id="345055664">
      <w:bodyDiv w:val="1"/>
      <w:marLeft w:val="0"/>
      <w:marRight w:val="0"/>
      <w:marTop w:val="0"/>
      <w:marBottom w:val="0"/>
      <w:divBdr>
        <w:top w:val="none" w:sz="0" w:space="0" w:color="auto"/>
        <w:left w:val="none" w:sz="0" w:space="0" w:color="auto"/>
        <w:bottom w:val="none" w:sz="0" w:space="0" w:color="auto"/>
        <w:right w:val="none" w:sz="0" w:space="0" w:color="auto"/>
      </w:divBdr>
    </w:div>
    <w:div w:id="458844589">
      <w:bodyDiv w:val="1"/>
      <w:marLeft w:val="0"/>
      <w:marRight w:val="0"/>
      <w:marTop w:val="0"/>
      <w:marBottom w:val="0"/>
      <w:divBdr>
        <w:top w:val="none" w:sz="0" w:space="0" w:color="auto"/>
        <w:left w:val="none" w:sz="0" w:space="0" w:color="auto"/>
        <w:bottom w:val="none" w:sz="0" w:space="0" w:color="auto"/>
        <w:right w:val="none" w:sz="0" w:space="0" w:color="auto"/>
      </w:divBdr>
    </w:div>
    <w:div w:id="713693910">
      <w:bodyDiv w:val="1"/>
      <w:marLeft w:val="0"/>
      <w:marRight w:val="0"/>
      <w:marTop w:val="0"/>
      <w:marBottom w:val="0"/>
      <w:divBdr>
        <w:top w:val="none" w:sz="0" w:space="0" w:color="auto"/>
        <w:left w:val="none" w:sz="0" w:space="0" w:color="auto"/>
        <w:bottom w:val="none" w:sz="0" w:space="0" w:color="auto"/>
        <w:right w:val="none" w:sz="0" w:space="0" w:color="auto"/>
      </w:divBdr>
      <w:divsChild>
        <w:div w:id="1732463078">
          <w:marLeft w:val="0"/>
          <w:marRight w:val="0"/>
          <w:marTop w:val="0"/>
          <w:marBottom w:val="0"/>
          <w:divBdr>
            <w:top w:val="single" w:sz="2" w:space="0" w:color="auto"/>
            <w:left w:val="single" w:sz="2" w:space="0" w:color="auto"/>
            <w:bottom w:val="single" w:sz="6" w:space="0" w:color="auto"/>
            <w:right w:val="single" w:sz="2" w:space="0" w:color="auto"/>
          </w:divBdr>
          <w:divsChild>
            <w:div w:id="1063061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47997795">
                  <w:marLeft w:val="0"/>
                  <w:marRight w:val="0"/>
                  <w:marTop w:val="0"/>
                  <w:marBottom w:val="0"/>
                  <w:divBdr>
                    <w:top w:val="single" w:sz="2" w:space="0" w:color="D9D9E3"/>
                    <w:left w:val="single" w:sz="2" w:space="0" w:color="D9D9E3"/>
                    <w:bottom w:val="single" w:sz="2" w:space="0" w:color="D9D9E3"/>
                    <w:right w:val="single" w:sz="2" w:space="0" w:color="D9D9E3"/>
                  </w:divBdr>
                  <w:divsChild>
                    <w:div w:id="359165197">
                      <w:marLeft w:val="0"/>
                      <w:marRight w:val="0"/>
                      <w:marTop w:val="0"/>
                      <w:marBottom w:val="0"/>
                      <w:divBdr>
                        <w:top w:val="single" w:sz="2" w:space="0" w:color="D9D9E3"/>
                        <w:left w:val="single" w:sz="2" w:space="0" w:color="D9D9E3"/>
                        <w:bottom w:val="single" w:sz="2" w:space="0" w:color="D9D9E3"/>
                        <w:right w:val="single" w:sz="2" w:space="0" w:color="D9D9E3"/>
                      </w:divBdr>
                      <w:divsChild>
                        <w:div w:id="1922716408">
                          <w:marLeft w:val="0"/>
                          <w:marRight w:val="0"/>
                          <w:marTop w:val="0"/>
                          <w:marBottom w:val="0"/>
                          <w:divBdr>
                            <w:top w:val="single" w:sz="2" w:space="0" w:color="D9D9E3"/>
                            <w:left w:val="single" w:sz="2" w:space="0" w:color="D9D9E3"/>
                            <w:bottom w:val="single" w:sz="2" w:space="0" w:color="D9D9E3"/>
                            <w:right w:val="single" w:sz="2" w:space="0" w:color="D9D9E3"/>
                          </w:divBdr>
                          <w:divsChild>
                            <w:div w:id="15538046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23159964">
      <w:bodyDiv w:val="1"/>
      <w:marLeft w:val="0"/>
      <w:marRight w:val="0"/>
      <w:marTop w:val="0"/>
      <w:marBottom w:val="0"/>
      <w:divBdr>
        <w:top w:val="none" w:sz="0" w:space="0" w:color="auto"/>
        <w:left w:val="none" w:sz="0" w:space="0" w:color="auto"/>
        <w:bottom w:val="none" w:sz="0" w:space="0" w:color="auto"/>
        <w:right w:val="none" w:sz="0" w:space="0" w:color="auto"/>
      </w:divBdr>
    </w:div>
    <w:div w:id="1613974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24tv.ua/zelenskiy-vidznachiv-ukrayinskih-saperiv-nagorodu-otrimav-pes_n1973989" TargetMode="External"/><Relationship Id="rId18" Type="http://schemas.openxmlformats.org/officeDocument/2006/relationships/hyperlink" Target="https://pets.24tv.ua/gospodar-patrona-rozpoviv-yakoyu-movoyu-gavkaye-pes_n2229489" TargetMode="External"/><Relationship Id="rId26" Type="http://schemas.openxmlformats.org/officeDocument/2006/relationships/hyperlink" Target="https://t.me/dsns_telegram/12356" TargetMode="External"/><Relationship Id="rId39" Type="http://schemas.openxmlformats.org/officeDocument/2006/relationships/hyperlink" Target="https://www.reuters.com/world/europe/ukraines-mine-sniffing-dog-patron-awarded-medal-by-zelenskiy-2022-05-08/" TargetMode="External"/><Relationship Id="rId3" Type="http://schemas.openxmlformats.org/officeDocument/2006/relationships/styles" Target="styles.xml"/><Relationship Id="rId21" Type="http://schemas.openxmlformats.org/officeDocument/2006/relationships/hyperlink" Target="https://24tv.ua/pes-patron-nese-sluzhbu-razom-dsns-vzhe-zneshkodiv-90-vibuhonebezpechnih_n1912272" TargetMode="External"/><Relationship Id="rId34" Type="http://schemas.openxmlformats.org/officeDocument/2006/relationships/hyperlink" Target="https://minagro.gov.ua/news/cherez-voyenne-vtorgnennya-posivni-ploshchi-zmenshilisya-na-25" TargetMode="External"/><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pets.24tv.ua/marka-pes-patron-vid-ukrposhti-pritulok-shhasliviy-pes-otrimav_n2233800" TargetMode="External"/><Relationship Id="rId17" Type="http://schemas.openxmlformats.org/officeDocument/2006/relationships/hyperlink" Target="https://24tv.ua/tanets-venzdey-pes-patron-povtoriv-horeografiyu-zi-serialu_n2215372" TargetMode="External"/><Relationship Id="rId25" Type="http://schemas.openxmlformats.org/officeDocument/2006/relationships/hyperlink" Target="https://news.obozrevatel.com/ukr/society/pes-saper-patron-stav-zirkoyu-na-dityachomu-svyati-u-lvovi-video.htm" TargetMode="External"/><Relationship Id="rId33" Type="http://schemas.openxmlformats.org/officeDocument/2006/relationships/hyperlink" Target="https://pets.24tv.ua/pes-patron-opinivsya-likarni-cherez-svoyu-robotu_n2261342" TargetMode="External"/><Relationship Id="rId38" Type="http://schemas.openxmlformats.org/officeDocument/2006/relationships/hyperlink" Target="https://www.npr.org/2022/05/09/1097585032/patron-dog-ukraine-zelenskyy-medal" TargetMode="External"/><Relationship Id="rId2" Type="http://schemas.openxmlformats.org/officeDocument/2006/relationships/numbering" Target="numbering.xml"/><Relationship Id="rId16" Type="http://schemas.openxmlformats.org/officeDocument/2006/relationships/hyperlink" Target="https://zakon.rada.gov.ua/laws/show/995_379" TargetMode="External"/><Relationship Id="rId20" Type="http://schemas.openxmlformats.org/officeDocument/2006/relationships/hyperlink" Target="https://focus.ua/uk/lifestyle/515275-pes-patron-kinologi-preduprezhdayut-ob-osobennostyah-porody-dzek-rassel-terer" TargetMode="External"/><Relationship Id="rId29" Type="http://schemas.openxmlformats.org/officeDocument/2006/relationships/hyperlink" Target="https://war.obozrevatel.com/ukr/talisman-chernigivskih-pirotehnikiv-pes-patron-dopomagae-im-u-roboti-video.htm" TargetMode="External"/><Relationship Id="rId41" Type="http://schemas.openxmlformats.org/officeDocument/2006/relationships/hyperlink" Target="https://www.washingtonpost.com/world/2022/05/09/patron-dog-bomb-medal-ukraine-russia-wa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MNS.GOV.UA/posts/333056965528866" TargetMode="External"/><Relationship Id="rId24" Type="http://schemas.openxmlformats.org/officeDocument/2006/relationships/hyperlink" Target="https://24tv.ua/education/pes-patron-monatik-provedut-spetsialniy-urok-dlya-shkolyariv_n2181685" TargetMode="External"/><Relationship Id="rId32" Type="http://schemas.openxmlformats.org/officeDocument/2006/relationships/hyperlink" Target="https://24tv.ua/lvovi-za-15-tisyach-griven-prodayut-misku-iz-yakoyi-piv-pes-patron_n2011698" TargetMode="External"/><Relationship Id="rId37" Type="http://schemas.openxmlformats.org/officeDocument/2006/relationships/hyperlink" Target="https://www.npr.org/2022/04/20/1093729899/meet-patron-a-bomb-sniffing-jack-russell-terrier-who-has-become-a-ukrainian-hero" TargetMode="External"/><Relationship Id="rId40" Type="http://schemas.openxmlformats.org/officeDocument/2006/relationships/hyperlink" Target="https://news.sky.com/story/ukraine-war-how-hidden-landmines-tripwires-and-booby-traps-pose-lethal-danger-for-years-to-come-12795912" TargetMode="External"/><Relationship Id="rId5" Type="http://schemas.openxmlformats.org/officeDocument/2006/relationships/webSettings" Target="webSettings.xml"/><Relationship Id="rId15" Type="http://schemas.openxmlformats.org/officeDocument/2006/relationships/hyperlink" Target="https://cutt.ly/cwqWgOaC" TargetMode="External"/><Relationship Id="rId23" Type="http://schemas.openxmlformats.org/officeDocument/2006/relationships/hyperlink" Target="https://focus.ua/uk/digital/516388-pes-patron-stal-licom-mobilno-prilozheniya-ot-mvd-rozminuvannya-ukrajini" TargetMode="External"/><Relationship Id="rId28" Type="http://schemas.openxmlformats.org/officeDocument/2006/relationships/hyperlink" Target="http://www.nrcu.gov.ua/news.html?newsID=100933" TargetMode="External"/><Relationship Id="rId36" Type="http://schemas.openxmlformats.org/officeDocument/2006/relationships/hyperlink" Target="https://www.nytimes.com/2022/05/08/world/europe/bomb-sniffing-dog-patron-zelensky.html?searchResultPosition=1" TargetMode="External"/><Relationship Id="rId10" Type="http://schemas.openxmlformats.org/officeDocument/2006/relationships/hyperlink" Target="https://www.ukrinform.ua/rubric-polytics/3689353-v-ukraini-zaminovano-teritorij-ak-dvi-avstrii-zelenskij-u-nacionalnij-radi.html" TargetMode="External"/><Relationship Id="rId19" Type="http://schemas.openxmlformats.org/officeDocument/2006/relationships/hyperlink" Target="https://24tv.ua/pesik-patron-teper-maye-vishivanku-mile-foto_n1979965" TargetMode="External"/><Relationship Id="rId31" Type="http://schemas.openxmlformats.org/officeDocument/2006/relationships/hyperlink" Target="https://news.obozrevatel.com/ukr/show/lite/u-kannah-psa-patrona-nagorodili-premieyu-palmovij-pes-video.htm"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utt.ly/OwqWglq2" TargetMode="External"/><Relationship Id="rId14" Type="http://schemas.openxmlformats.org/officeDocument/2006/relationships/hyperlink" Target="https://war.obozrevatel.com/ukr/zelenskij-vruchiv-nagorodu-psu-saperu-patronu-v-prisutnosti-tryudo-video.htm" TargetMode="External"/><Relationship Id="rId22" Type="http://schemas.openxmlformats.org/officeDocument/2006/relationships/hyperlink" Target="https://cutt.ly/9wqWgHD7" TargetMode="External"/><Relationship Id="rId27" Type="http://schemas.openxmlformats.org/officeDocument/2006/relationships/hyperlink" Target="https://www.kmu.gov.ua/news/povnyi-kompleks-robit-iz-humanitarnoho-rozminuvannia-v-ukraini-otsiniuietsia-v-374-mlrd-dolariv-denys-shmyhal" TargetMode="External"/><Relationship Id="rId30" Type="http://schemas.openxmlformats.org/officeDocument/2006/relationships/hyperlink" Target="https://24tv.ua/tantsi-bilya-min-pes-patron-obureniy-multikom-pro-nogo_n2039166" TargetMode="External"/><Relationship Id="rId35" Type="http://schemas.openxmlformats.org/officeDocument/2006/relationships/hyperlink" Target="https://24tv.ua/chernigivskiy-pes-patron-mozhe-zyavitisya-noviy-martsi-vid-ukrposhti_n1962233"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2F07B7-7A04-4FE6-A32A-1B436FA8F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2873</Words>
  <Characters>16378</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Libonu</cp:lastModifiedBy>
  <cp:revision>3</cp:revision>
  <dcterms:created xsi:type="dcterms:W3CDTF">2023-09-25T09:13:00Z</dcterms:created>
  <dcterms:modified xsi:type="dcterms:W3CDTF">2023-10-12T10:45:00Z</dcterms:modified>
</cp:coreProperties>
</file>