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F88" w:rsidRPr="00165FCC" w:rsidRDefault="002D7F88" w:rsidP="002D7F88">
      <w:pPr>
        <w:tabs>
          <w:tab w:val="left" w:pos="1276"/>
        </w:tabs>
        <w:spacing w:after="0" w:line="360" w:lineRule="auto"/>
        <w:ind w:left="284" w:right="-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D7F88" w:rsidRPr="00165FCC" w:rsidRDefault="002D7F88" w:rsidP="002D7F88">
      <w:pPr>
        <w:tabs>
          <w:tab w:val="left" w:pos="-4962"/>
        </w:tabs>
        <w:spacing w:after="0" w:line="360" w:lineRule="auto"/>
        <w:ind w:left="284" w:right="-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2D7F88" w:rsidRPr="00165FCC" w:rsidRDefault="002D7F88" w:rsidP="002D7F88">
      <w:pPr>
        <w:tabs>
          <w:tab w:val="left" w:pos="-4962"/>
        </w:tabs>
        <w:spacing w:after="0" w:line="360" w:lineRule="auto"/>
        <w:ind w:left="-357" w:right="-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        Кафедра української мови</w:t>
      </w:r>
    </w:p>
    <w:p w:rsidR="002D7F88" w:rsidRPr="00165FCC" w:rsidRDefault="002D7F88" w:rsidP="002D7F88">
      <w:pPr>
        <w:tabs>
          <w:tab w:val="left" w:pos="9000"/>
        </w:tabs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7F88" w:rsidRDefault="002D7F88" w:rsidP="002D7F88">
      <w:pPr>
        <w:tabs>
          <w:tab w:val="left" w:pos="1276"/>
        </w:tabs>
        <w:spacing w:after="0" w:line="360" w:lineRule="auto"/>
        <w:ind w:left="284" w:right="-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F82E6C" w:rsidRPr="00165FCC" w:rsidRDefault="00F82E6C" w:rsidP="002D7F88">
      <w:pPr>
        <w:tabs>
          <w:tab w:val="left" w:pos="1276"/>
        </w:tabs>
        <w:spacing w:after="0" w:line="360" w:lineRule="auto"/>
        <w:ind w:left="284" w:right="-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4D61" w:rsidRDefault="00F82E6C" w:rsidP="00CA4D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Стилістично марковані фразеологічні одиниці в українській мові: лексикографічний та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функційний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аспекти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</w:p>
    <w:p w:rsidR="00F82E6C" w:rsidRPr="00715173" w:rsidRDefault="00F82E6C" w:rsidP="00CA4D6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</w:p>
    <w:p w:rsidR="00F82E6C" w:rsidRPr="0024617C" w:rsidRDefault="00F82E6C" w:rsidP="00CA4D61">
      <w:pPr>
        <w:tabs>
          <w:tab w:val="left" w:pos="-8080"/>
        </w:tabs>
        <w:spacing w:after="0" w:line="360" w:lineRule="auto"/>
        <w:ind w:left="-357" w:right="-142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Stylistically marked phraseological units in Ukrainian language:</w:t>
      </w:r>
    </w:p>
    <w:p w:rsidR="00F82E6C" w:rsidRPr="0024617C" w:rsidRDefault="00F82E6C" w:rsidP="00CA4D61">
      <w:pPr>
        <w:tabs>
          <w:tab w:val="left" w:pos="9000"/>
        </w:tabs>
        <w:spacing w:after="0" w:line="360" w:lineRule="auto"/>
        <w:ind w:left="-357" w:right="-142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gramStart"/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lexicographical</w:t>
      </w:r>
      <w:proofErr w:type="gramEnd"/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and</w:t>
      </w: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functional</w:t>
      </w: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461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aspects</w:t>
      </w:r>
    </w:p>
    <w:p w:rsidR="00F82E6C" w:rsidRPr="00F82E6C" w:rsidRDefault="00F82E6C" w:rsidP="00CA4D61">
      <w:pPr>
        <w:tabs>
          <w:tab w:val="left" w:pos="9000"/>
        </w:tabs>
        <w:spacing w:after="0" w:line="360" w:lineRule="auto"/>
        <w:ind w:left="-357" w:right="-142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</w:p>
    <w:p w:rsidR="00523251" w:rsidRPr="00CA4D61" w:rsidRDefault="00F82E6C" w:rsidP="00CA4D61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A4D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здобуття освітньо-кваліфікаційного рівня «бакалавр»</w:t>
      </w:r>
    </w:p>
    <w:p w:rsidR="00715173" w:rsidRPr="00715173" w:rsidRDefault="00715173" w:rsidP="00715173">
      <w:pPr>
        <w:tabs>
          <w:tab w:val="left" w:pos="9000"/>
        </w:tabs>
        <w:spacing w:after="0" w:line="360" w:lineRule="auto"/>
        <w:ind w:left="-357" w:right="-142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4617C" w:rsidRDefault="002D7F88" w:rsidP="0024617C">
      <w:pPr>
        <w:tabs>
          <w:tab w:val="left" w:pos="1276"/>
        </w:tabs>
        <w:spacing w:after="0" w:line="240" w:lineRule="auto"/>
        <w:ind w:left="3686"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424BD1">
        <w:rPr>
          <w:rFonts w:ascii="Times New Roman" w:hAnsi="Times New Roman" w:cs="Times New Roman"/>
          <w:sz w:val="28"/>
          <w:szCs w:val="28"/>
          <w:lang w:val="uk-UA"/>
        </w:rPr>
        <w:t xml:space="preserve">денної </w:t>
      </w:r>
    </w:p>
    <w:p w:rsidR="002D7F88" w:rsidRPr="00165FCC" w:rsidRDefault="002D7F88" w:rsidP="0024617C">
      <w:pPr>
        <w:tabs>
          <w:tab w:val="left" w:pos="1276"/>
        </w:tabs>
        <w:spacing w:after="0" w:line="240" w:lineRule="auto"/>
        <w:ind w:left="3686" w:right="-142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>форми навчання</w:t>
      </w:r>
    </w:p>
    <w:p w:rsidR="002D7F88" w:rsidRDefault="002D7F88" w:rsidP="0024617C">
      <w:pPr>
        <w:tabs>
          <w:tab w:val="left" w:pos="-4962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 w:rsidRPr="00424BD1">
        <w:rPr>
          <w:rFonts w:ascii="Times New Roman" w:hAnsi="Times New Roman" w:cs="Times New Roman"/>
          <w:b/>
          <w:sz w:val="28"/>
          <w:szCs w:val="28"/>
          <w:lang w:val="uk-UA"/>
        </w:rPr>
        <w:t>6.020303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Філологія </w:t>
      </w:r>
    </w:p>
    <w:p w:rsidR="00424BD1" w:rsidRPr="00424BD1" w:rsidRDefault="00424BD1" w:rsidP="0024617C">
      <w:pPr>
        <w:tabs>
          <w:tab w:val="left" w:pos="-4962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«Українська мова та література»</w:t>
      </w:r>
    </w:p>
    <w:p w:rsidR="002D7F88" w:rsidRPr="00424BD1" w:rsidRDefault="002D7F88" w:rsidP="0024617C">
      <w:pPr>
        <w:tabs>
          <w:tab w:val="left" w:pos="-8080"/>
        </w:tabs>
        <w:spacing w:after="0" w:line="240" w:lineRule="auto"/>
        <w:ind w:left="3686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proofErr w:type="spellStart"/>
      <w:r w:rsidRPr="00424BD1">
        <w:rPr>
          <w:rFonts w:ascii="Times New Roman" w:hAnsi="Times New Roman"/>
          <w:b/>
          <w:color w:val="000000"/>
          <w:sz w:val="28"/>
          <w:szCs w:val="28"/>
          <w:lang w:val="uk-UA"/>
        </w:rPr>
        <w:t>Загорнян</w:t>
      </w:r>
      <w:proofErr w:type="spellEnd"/>
      <w:r w:rsidRPr="00424BD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Анастасія Віталіївна</w:t>
      </w:r>
    </w:p>
    <w:p w:rsidR="00424BD1" w:rsidRDefault="00424BD1" w:rsidP="0024617C">
      <w:pPr>
        <w:tabs>
          <w:tab w:val="left" w:pos="1276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</w:t>
      </w:r>
      <w:r w:rsidR="002D7F88"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ерівник: </w:t>
      </w:r>
    </w:p>
    <w:p w:rsidR="002D7F88" w:rsidRPr="00165FCC" w:rsidRDefault="002D7F88" w:rsidP="0024617C">
      <w:pPr>
        <w:tabs>
          <w:tab w:val="left" w:pos="1276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165FCC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. н., доц. </w:t>
      </w:r>
      <w:proofErr w:type="spellStart"/>
      <w:r w:rsidRPr="00165FCC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А.П.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________ </w:t>
      </w:r>
    </w:p>
    <w:p w:rsidR="00424BD1" w:rsidRDefault="002D7F88" w:rsidP="0024617C">
      <w:pPr>
        <w:tabs>
          <w:tab w:val="left" w:pos="1276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</w:p>
    <w:p w:rsidR="002D7F88" w:rsidRPr="00165FCC" w:rsidRDefault="002D7F88" w:rsidP="0024617C">
      <w:pPr>
        <w:tabs>
          <w:tab w:val="left" w:pos="1276"/>
        </w:tabs>
        <w:spacing w:after="0" w:line="240" w:lineRule="auto"/>
        <w:ind w:left="3686" w:right="-142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165FCC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165FCC">
        <w:rPr>
          <w:rFonts w:ascii="Times New Roman" w:hAnsi="Times New Roman" w:cs="Times New Roman"/>
          <w:sz w:val="28"/>
          <w:szCs w:val="28"/>
          <w:lang w:val="uk-UA"/>
        </w:rPr>
        <w:t>. н., доц. Стрій Л. І.</w:t>
      </w:r>
    </w:p>
    <w:p w:rsidR="002D7F88" w:rsidRPr="00FD56BE" w:rsidRDefault="002D7F88" w:rsidP="00424BD1">
      <w:pPr>
        <w:tabs>
          <w:tab w:val="left" w:pos="-5245"/>
        </w:tabs>
        <w:spacing w:after="0" w:line="360" w:lineRule="auto"/>
        <w:ind w:left="3119" w:right="-142"/>
        <w:jc w:val="both"/>
        <w:rPr>
          <w:rFonts w:ascii="Times New Roman" w:hAnsi="Times New Roman" w:cs="Times New Roman"/>
          <w:sz w:val="28"/>
          <w:szCs w:val="28"/>
        </w:rPr>
      </w:pPr>
    </w:p>
    <w:p w:rsidR="002D7F88" w:rsidRPr="00165FCC" w:rsidRDefault="002D7F88" w:rsidP="002D7F88">
      <w:pPr>
        <w:tabs>
          <w:tab w:val="left" w:pos="-5245"/>
        </w:tabs>
        <w:spacing w:after="0" w:line="360" w:lineRule="auto"/>
        <w:ind w:left="-357"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7F88" w:rsidRPr="00165FCC" w:rsidRDefault="002D7F88" w:rsidP="0024617C">
      <w:pPr>
        <w:tabs>
          <w:tab w:val="left" w:pos="-5245"/>
        </w:tabs>
        <w:spacing w:after="0" w:line="240" w:lineRule="auto"/>
        <w:ind w:left="-357"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Рекомендовано до захи</w:t>
      </w:r>
      <w:r w:rsidR="00523251">
        <w:rPr>
          <w:rFonts w:ascii="Times New Roman" w:hAnsi="Times New Roman" w:cs="Times New Roman"/>
          <w:sz w:val="28"/>
          <w:szCs w:val="28"/>
          <w:lang w:val="uk-UA"/>
        </w:rPr>
        <w:t xml:space="preserve">сту:                        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>Захищено на засіданні ЕК № 1</w:t>
      </w:r>
    </w:p>
    <w:p w:rsidR="002D7F88" w:rsidRPr="00165FCC" w:rsidRDefault="002D7F88" w:rsidP="0024617C">
      <w:pPr>
        <w:tabs>
          <w:tab w:val="left" w:pos="-5245"/>
        </w:tabs>
        <w:spacing w:after="0" w:line="240" w:lineRule="auto"/>
        <w:ind w:left="-357"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ротокол засідання </w:t>
      </w:r>
      <w:r w:rsidR="00523251">
        <w:rPr>
          <w:rFonts w:ascii="Times New Roman" w:hAnsi="Times New Roman" w:cs="Times New Roman"/>
          <w:sz w:val="28"/>
          <w:szCs w:val="28"/>
          <w:lang w:val="uk-UA"/>
        </w:rPr>
        <w:t xml:space="preserve">кафедри                       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ротокол № __ від __</w:t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  <w:t>___ 2019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> р.</w:t>
      </w:r>
    </w:p>
    <w:p w:rsidR="002D7F88" w:rsidRPr="00165FCC" w:rsidRDefault="002D7F88" w:rsidP="0024617C">
      <w:pPr>
        <w:tabs>
          <w:tab w:val="left" w:pos="-5245"/>
        </w:tabs>
        <w:spacing w:after="0" w:line="240" w:lineRule="auto"/>
        <w:ind w:right="-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 __ від </w:t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  <w:t>________ 2019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r w:rsidR="0052325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______/_______/_____                                                                                                               </w:t>
      </w:r>
    </w:p>
    <w:p w:rsidR="002D7F88" w:rsidRPr="00165FCC" w:rsidRDefault="002D7F88" w:rsidP="0024617C">
      <w:pPr>
        <w:tabs>
          <w:tab w:val="left" w:pos="-4962"/>
        </w:tabs>
        <w:spacing w:before="240" w:after="0" w:line="240" w:lineRule="auto"/>
        <w:ind w:right="-142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</w:t>
      </w:r>
      <w:r w:rsidR="0052325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65FC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r w:rsidRPr="00165FCC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ECTS</w:t>
      </w:r>
      <w:r w:rsidRPr="00165FC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, бали)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Завідувач кафедри                                       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2D7F88" w:rsidRPr="00165FCC" w:rsidRDefault="002D7F88" w:rsidP="0024617C">
      <w:pPr>
        <w:tabs>
          <w:tab w:val="left" w:pos="-5245"/>
        </w:tabs>
        <w:spacing w:before="240" w:after="0" w:line="240" w:lineRule="auto"/>
        <w:ind w:left="-357"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________  проф. Ковалевська Т. Ю.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______ </w:t>
      </w:r>
      <w:r>
        <w:rPr>
          <w:rFonts w:ascii="Times New Roman" w:hAnsi="Times New Roman" w:cs="Times New Roman"/>
          <w:sz w:val="28"/>
          <w:szCs w:val="28"/>
          <w:lang w:val="uk-UA"/>
        </w:rPr>
        <w:t>доц. Шевченко Т. М.</w:t>
      </w:r>
    </w:p>
    <w:p w:rsidR="002D7F88" w:rsidRPr="004455C5" w:rsidRDefault="002D7F88" w:rsidP="00424BD1">
      <w:pPr>
        <w:tabs>
          <w:tab w:val="left" w:pos="-5245"/>
        </w:tabs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617C" w:rsidRDefault="002D7F88" w:rsidP="00CA4D61">
      <w:pPr>
        <w:tabs>
          <w:tab w:val="left" w:pos="-5245"/>
        </w:tabs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</w:p>
    <w:p w:rsidR="002D7F88" w:rsidRPr="00424BD1" w:rsidRDefault="002D7F88" w:rsidP="0024617C">
      <w:pPr>
        <w:tabs>
          <w:tab w:val="left" w:pos="-5245"/>
        </w:tabs>
        <w:spacing w:after="0" w:line="360" w:lineRule="auto"/>
        <w:ind w:right="-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4BD1">
        <w:rPr>
          <w:rFonts w:ascii="Times New Roman" w:hAnsi="Times New Roman" w:cs="Times New Roman"/>
          <w:b/>
          <w:sz w:val="28"/>
          <w:szCs w:val="28"/>
          <w:lang w:val="uk-UA"/>
        </w:rPr>
        <w:t>Одеса 2019</w:t>
      </w:r>
    </w:p>
    <w:p w:rsidR="005602B8" w:rsidRPr="00523251" w:rsidRDefault="005602B8" w:rsidP="00CC5796">
      <w:pPr>
        <w:tabs>
          <w:tab w:val="left" w:pos="-808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  <w:sectPr w:rsidR="005602B8" w:rsidRPr="00523251" w:rsidSect="00EF3E4B">
          <w:headerReference w:type="default" r:id="rId9"/>
          <w:pgSz w:w="11906" w:h="16838" w:code="9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602B8" w:rsidRPr="00FB221E" w:rsidRDefault="005602B8" w:rsidP="005602B8">
      <w:p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  <w:lang w:val="uk-UA"/>
        </w:rPr>
        <w:sectPr w:rsidR="005602B8" w:rsidRPr="00FB221E" w:rsidSect="00EF3E4B">
          <w:type w:val="continuous"/>
          <w:pgSz w:w="11906" w:h="16838" w:code="9"/>
          <w:pgMar w:top="1134" w:right="850" w:bottom="1134" w:left="1701" w:header="708" w:footer="708" w:gutter="0"/>
          <w:cols w:num="2" w:space="708"/>
          <w:docGrid w:linePitch="360"/>
        </w:sectPr>
      </w:pPr>
    </w:p>
    <w:p w:rsidR="005602B8" w:rsidRDefault="00AE0650" w:rsidP="0052325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602B8" w:rsidRPr="00F930A0" w:rsidRDefault="005602B8" w:rsidP="00CF7C3C">
      <w:pPr>
        <w:tabs>
          <w:tab w:val="center" w:pos="-7938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ab/>
        <w:t>3</w:t>
      </w:r>
      <w:r w:rsid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Pr="00F930A0" w:rsidRDefault="005602B8" w:rsidP="00CF7C3C">
      <w:pPr>
        <w:tabs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>Розділ 1. Фразеологізм як лінгвістична одиниця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…………………………... 7</w:t>
      </w:r>
      <w:r w:rsid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0352" w:rsidRDefault="005602B8" w:rsidP="00CF7C3C">
      <w:pPr>
        <w:pStyle w:val="a3"/>
        <w:numPr>
          <w:ilvl w:val="1"/>
          <w:numId w:val="5"/>
        </w:num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60D">
        <w:rPr>
          <w:rFonts w:ascii="Times New Roman" w:hAnsi="Times New Roman" w:cs="Times New Roman"/>
          <w:sz w:val="28"/>
          <w:szCs w:val="28"/>
          <w:lang w:val="uk-UA"/>
        </w:rPr>
        <w:t>Поняття про фразеологізм</w:t>
      </w:r>
      <w:r w:rsidR="00F930A0" w:rsidRPr="00B1360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1360D" w:rsidRPr="00B1360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1360D">
        <w:rPr>
          <w:rFonts w:ascii="Times New Roman" w:hAnsi="Times New Roman" w:cs="Times New Roman"/>
          <w:sz w:val="28"/>
          <w:szCs w:val="28"/>
          <w:lang w:val="uk-UA"/>
        </w:rPr>
        <w:t xml:space="preserve">жерела </w:t>
      </w:r>
      <w:r w:rsidR="00B1360D" w:rsidRPr="00B1360D">
        <w:rPr>
          <w:rFonts w:ascii="Times New Roman" w:hAnsi="Times New Roman" w:cs="Times New Roman"/>
          <w:sz w:val="28"/>
          <w:szCs w:val="28"/>
          <w:lang w:val="uk-UA"/>
        </w:rPr>
        <w:t xml:space="preserve">їх виникнення </w:t>
      </w:r>
      <w:r w:rsidR="008F058C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</w:p>
    <w:p w:rsidR="005602B8" w:rsidRPr="008F058C" w:rsidRDefault="008F058C" w:rsidP="001A0352">
      <w:pPr>
        <w:tabs>
          <w:tab w:val="left" w:pos="8035"/>
          <w:tab w:val="left" w:pos="8647"/>
          <w:tab w:val="left" w:pos="9072"/>
        </w:tabs>
        <w:spacing w:after="0" w:line="360" w:lineRule="auto"/>
        <w:ind w:left="7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0352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="00F930A0" w:rsidRPr="008F058C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spellEnd"/>
      <w:r w:rsidR="00F930A0" w:rsidRPr="008F058C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стилістичних можливостей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="00F930A0" w:rsidRPr="008F0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24BD1" w:rsidRDefault="00B1360D" w:rsidP="00CF7C3C">
      <w:pPr>
        <w:pStyle w:val="a3"/>
        <w:numPr>
          <w:ilvl w:val="1"/>
          <w:numId w:val="5"/>
        </w:numPr>
        <w:tabs>
          <w:tab w:val="left" w:pos="142"/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60D">
        <w:rPr>
          <w:rFonts w:ascii="Times New Roman" w:hAnsi="Times New Roman" w:cs="Times New Roman"/>
          <w:sz w:val="28"/>
          <w:szCs w:val="28"/>
          <w:lang w:val="uk-UA"/>
        </w:rPr>
        <w:t xml:space="preserve">Експресивність, емоційність, образність фразеологічних </w:t>
      </w:r>
    </w:p>
    <w:p w:rsidR="00424BD1" w:rsidRPr="00424BD1" w:rsidRDefault="00CF7C3C" w:rsidP="00CF7C3C">
      <w:pPr>
        <w:tabs>
          <w:tab w:val="left" w:pos="142"/>
          <w:tab w:val="left" w:pos="9072"/>
        </w:tabs>
        <w:spacing w:after="0" w:line="360" w:lineRule="auto"/>
        <w:ind w:left="7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24BD1">
        <w:rPr>
          <w:rFonts w:ascii="Times New Roman" w:hAnsi="Times New Roman" w:cs="Times New Roman"/>
          <w:sz w:val="28"/>
          <w:szCs w:val="28"/>
          <w:lang w:val="uk-UA"/>
        </w:rPr>
        <w:t>диниць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="0093247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B1360D" w:rsidRDefault="00F930A0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9324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360D"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E0650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Експресивно-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стилістичне забарвлення фразеологізмів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932478">
        <w:rPr>
          <w:rFonts w:ascii="Times New Roman" w:hAnsi="Times New Roman" w:cs="Times New Roman"/>
          <w:sz w:val="28"/>
          <w:szCs w:val="28"/>
          <w:lang w:val="uk-UA"/>
        </w:rPr>
        <w:t xml:space="preserve">.. 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Pr="00F930A0" w:rsidRDefault="005602B8" w:rsidP="00CF7C3C">
      <w:pPr>
        <w:tabs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 w:rsidR="00F930A0" w:rsidRPr="00F930A0">
        <w:rPr>
          <w:rFonts w:ascii="Times New Roman" w:hAnsi="Times New Roman" w:cs="Times New Roman"/>
          <w:sz w:val="28"/>
          <w:szCs w:val="28"/>
          <w:lang w:val="uk-UA"/>
        </w:rPr>
        <w:t>Реалізація стилістичних властивостей</w:t>
      </w:r>
      <w:r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фразеологізмів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9324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="00F930A0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Pr="00F930A0" w:rsidRDefault="00F930A0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="00AE0650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5639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Стилістична класифікація 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фразеологізмів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93247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F058C" w:rsidRDefault="00F930A0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B136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AE0650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Стилістичне маркування фразеологізмів як ознака сфери </w:t>
      </w:r>
    </w:p>
    <w:p w:rsidR="005602B8" w:rsidRPr="00F930A0" w:rsidRDefault="008F058C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602B8" w:rsidRPr="00F930A0">
        <w:rPr>
          <w:rFonts w:ascii="Times New Roman" w:hAnsi="Times New Roman" w:cs="Times New Roman"/>
          <w:sz w:val="28"/>
          <w:szCs w:val="28"/>
          <w:lang w:val="uk-UA"/>
        </w:rPr>
        <w:t>астосування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 21</w:t>
      </w:r>
      <w:r w:rsidR="00F93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F058C" w:rsidRDefault="005602B8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="000E5639">
        <w:rPr>
          <w:rFonts w:ascii="Times New Roman" w:hAnsi="Times New Roman" w:cs="Times New Roman"/>
          <w:sz w:val="28"/>
          <w:szCs w:val="28"/>
          <w:lang w:val="uk-UA"/>
        </w:rPr>
        <w:t>Системність</w:t>
      </w:r>
      <w:r w:rsidR="007F4DB1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 та фу</w:t>
      </w:r>
      <w:r w:rsidR="0071517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F4DB1" w:rsidRPr="00F930A0">
        <w:rPr>
          <w:rFonts w:ascii="Times New Roman" w:hAnsi="Times New Roman" w:cs="Times New Roman"/>
          <w:sz w:val="28"/>
          <w:szCs w:val="28"/>
          <w:lang w:val="uk-UA"/>
        </w:rPr>
        <w:t xml:space="preserve">кціонування стилістично маркованих </w:t>
      </w:r>
      <w:r w:rsidR="008F058C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5602B8" w:rsidRPr="00F930A0" w:rsidRDefault="008F058C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7F4DB1" w:rsidRPr="00F930A0">
        <w:rPr>
          <w:rFonts w:ascii="Times New Roman" w:hAnsi="Times New Roman" w:cs="Times New Roman"/>
          <w:sz w:val="28"/>
          <w:szCs w:val="28"/>
          <w:lang w:val="uk-UA"/>
        </w:rPr>
        <w:t>раз</w:t>
      </w:r>
      <w:r>
        <w:rPr>
          <w:rFonts w:ascii="Times New Roman" w:hAnsi="Times New Roman" w:cs="Times New Roman"/>
          <w:sz w:val="28"/>
          <w:szCs w:val="28"/>
          <w:lang w:val="uk-UA"/>
        </w:rPr>
        <w:t>еологізмів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…………………………………………………………31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F058C" w:rsidRDefault="00F930A0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7E5C63">
        <w:rPr>
          <w:rFonts w:ascii="Times New Roman" w:hAnsi="Times New Roman" w:cs="Times New Roman"/>
          <w:bCs/>
          <w:sz w:val="28"/>
          <w:szCs w:val="28"/>
          <w:lang w:val="uk-UA"/>
        </w:rPr>
        <w:t>3.1</w:t>
      </w:r>
      <w:r w:rsidR="005602B8" w:rsidRPr="00F930A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7F4DB1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</w:t>
      </w:r>
      <w:r w:rsidR="005602B8" w:rsidRPr="00F930A0">
        <w:rPr>
          <w:rFonts w:ascii="Times New Roman" w:hAnsi="Times New Roman" w:cs="Times New Roman"/>
          <w:bCs/>
          <w:sz w:val="28"/>
          <w:szCs w:val="28"/>
          <w:lang w:val="uk-UA"/>
        </w:rPr>
        <w:t>аріант</w:t>
      </w:r>
      <w:r w:rsidR="00AE0650" w:rsidRPr="00F930A0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="007F4DB1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й синоніми</w:t>
      </w:r>
      <w:r w:rsidR="008337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фразеологізмів у</w:t>
      </w:r>
      <w:r w:rsidR="00AE0650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стилістично </w:t>
      </w:r>
      <w:r w:rsidR="005602B8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5602B8" w:rsidRPr="00F930A0" w:rsidRDefault="008F058C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</w:t>
      </w:r>
      <w:r w:rsidR="005602B8" w:rsidRPr="00F930A0">
        <w:rPr>
          <w:rFonts w:ascii="Times New Roman" w:hAnsi="Times New Roman" w:cs="Times New Roman"/>
          <w:bCs/>
          <w:sz w:val="28"/>
          <w:szCs w:val="28"/>
          <w:lang w:val="uk-UA"/>
        </w:rPr>
        <w:t>маркованих групах</w:t>
      </w:r>
      <w:r w:rsidR="00CF7C3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……………………………………………………</w:t>
      </w:r>
      <w:r w:rsidR="001A035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F7C3C">
        <w:rPr>
          <w:rFonts w:ascii="Times New Roman" w:hAnsi="Times New Roman" w:cs="Times New Roman"/>
          <w:bCs/>
          <w:sz w:val="28"/>
          <w:szCs w:val="28"/>
          <w:lang w:val="uk-UA"/>
        </w:rPr>
        <w:t>31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8F058C" w:rsidRDefault="00F930A0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</w:t>
      </w:r>
      <w:r w:rsidR="000E56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E5C63">
        <w:rPr>
          <w:rFonts w:ascii="Times New Roman" w:hAnsi="Times New Roman" w:cs="Times New Roman"/>
          <w:bCs/>
          <w:sz w:val="28"/>
          <w:szCs w:val="28"/>
          <w:lang w:val="uk-UA"/>
        </w:rPr>
        <w:t>3.2</w:t>
      </w:r>
      <w:r w:rsidR="007F4DB1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Функціонування стилістично маркованих фразеологізмів у </w:t>
      </w:r>
      <w:r w:rsidR="008F058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7F4DB1" w:rsidRPr="00F930A0" w:rsidRDefault="008F058C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</w:t>
      </w:r>
      <w:r w:rsidR="000E56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F4DB1" w:rsidRPr="00F930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художньому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мовленні</w:t>
      </w:r>
      <w:r w:rsidR="00CF7C3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………………………………………………... 36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5602B8" w:rsidRPr="00F930A0" w:rsidRDefault="005602B8" w:rsidP="00CF7C3C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……………………………………………………………………….43</w:t>
      </w:r>
    </w:p>
    <w:p w:rsidR="005602B8" w:rsidRDefault="005602B8" w:rsidP="009831F6">
      <w:pPr>
        <w:tabs>
          <w:tab w:val="left" w:pos="8035"/>
          <w:tab w:val="left" w:pos="8647"/>
          <w:tab w:val="lef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0A0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CF7C3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…………………………………………….47</w:t>
      </w:r>
    </w:p>
    <w:p w:rsidR="00AE0650" w:rsidRDefault="00AE0650" w:rsidP="00AE06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650" w:rsidRDefault="00AE0650" w:rsidP="00AE06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650" w:rsidRDefault="00AE0650" w:rsidP="00AE06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650" w:rsidRDefault="00AE0650" w:rsidP="00AE06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650" w:rsidRDefault="00AE0650" w:rsidP="005602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0650" w:rsidRDefault="00AE0650" w:rsidP="005602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360D" w:rsidRDefault="00B1360D" w:rsidP="005602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7743" w:rsidRDefault="00A57743" w:rsidP="005602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02B8" w:rsidRPr="00FE2055" w:rsidRDefault="005602B8" w:rsidP="005602B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20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5602B8" w:rsidRDefault="00AD6485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6485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>Фразеологія твориться протягом сотень років у процесі живого мовлення та рідше у творчості письменників (крилаті фрази) за внутрішніми законами мови. Вона охоплю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є всі найважливіші сфери життя: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дає характеристику людям і предметам, ознакам та діям, явищам суспільного життя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>. Вивчаючи фразеологію певної мови, ми відкриваємо для себе й таємниці менталітету народу-носія, розуміємо його ставлення до певних явищ життя.</w:t>
      </w:r>
    </w:p>
    <w:p w:rsidR="00A57743" w:rsidRDefault="005602B8" w:rsidP="00A577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Фразеологія належить до тих галузей сучасної лінгвістики, що привертають особливу увагу широких кіл дослідників. Останнім часом зростає інтерес до дослідження фразеологічного складу мов в аспекті виявлення особливостей етнічної свідомості 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носіїв, бо у фразеологізмах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відбиваються особливості менталітету, світосприйняття та світорозуміння, емоційно-оцінної характеристики явищ зовнішнього св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іту носіями тієї чи іншої мови.</w:t>
      </w:r>
    </w:p>
    <w:p w:rsidR="005602B8" w:rsidRDefault="005602B8" w:rsidP="006C0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Останніми десятиліттями теорія фразеології досягла значних успіхів: розроблено ряд критеріїв визначення 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одиниць, створено кілька класифікаційних схем їх розподілу, активно ведуться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структурно-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семантичних в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ластивостей фразеологізмів</w:t>
      </w:r>
      <w:r w:rsidR="00AD6485">
        <w:rPr>
          <w:rFonts w:ascii="Times New Roman" w:hAnsi="Times New Roman" w:cs="Times New Roman"/>
          <w:sz w:val="28"/>
          <w:szCs w:val="28"/>
          <w:lang w:val="uk-UA"/>
        </w:rPr>
        <w:t xml:space="preserve"> та ї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</w:t>
      </w:r>
      <w:r w:rsidR="00AD6485">
        <w:rPr>
          <w:rFonts w:ascii="Times New Roman" w:hAnsi="Times New Roman" w:cs="Times New Roman"/>
          <w:sz w:val="28"/>
          <w:szCs w:val="28"/>
          <w:lang w:val="uk-UA"/>
        </w:rPr>
        <w:t>я в мові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художніх творів. Проте, незважаючи на помітні дося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 xml:space="preserve">гнення,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до цього часу серед мовознавців немає спільної думки щодо основних 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цього розділу мовознавства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. Існують навіть школи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, які по-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різному трактують головні для фразеології питання. Саме тому системний виклад стану вивчення фра</w:t>
      </w:r>
      <w:r>
        <w:rPr>
          <w:rFonts w:ascii="Times New Roman" w:hAnsi="Times New Roman" w:cs="Times New Roman"/>
          <w:sz w:val="28"/>
          <w:szCs w:val="28"/>
          <w:lang w:val="uk-UA"/>
        </w:rPr>
        <w:t>зеології в сучасній лінгвістиці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а також розгляд 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 xml:space="preserve">низки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 xml:space="preserve">роблем української фразеології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57743">
        <w:rPr>
          <w:rFonts w:ascii="Times New Roman" w:hAnsi="Times New Roman" w:cs="Times New Roman"/>
          <w:sz w:val="28"/>
          <w:szCs w:val="28"/>
          <w:lang w:val="uk-UA"/>
        </w:rPr>
        <w:t>проблемою актуальною і важливою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407" w:rsidRPr="00E06B74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</w:t>
      </w:r>
      <w:r w:rsidR="006C0407" w:rsidRPr="00CC579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 xml:space="preserve">нашого дослідження вбачаємо в необхідності висвітлити природу </w:t>
      </w:r>
      <w:proofErr w:type="spellStart"/>
      <w:r w:rsidR="006C0407">
        <w:rPr>
          <w:rFonts w:ascii="Times New Roman" w:hAnsi="Times New Roman" w:cs="Times New Roman"/>
          <w:sz w:val="28"/>
          <w:szCs w:val="28"/>
          <w:lang w:val="uk-UA"/>
        </w:rPr>
        <w:t>маркованості</w:t>
      </w:r>
      <w:proofErr w:type="spellEnd"/>
      <w:r w:rsidR="006C0407">
        <w:rPr>
          <w:rFonts w:ascii="Times New Roman" w:hAnsi="Times New Roman" w:cs="Times New Roman"/>
          <w:sz w:val="28"/>
          <w:szCs w:val="28"/>
          <w:lang w:val="uk-UA"/>
        </w:rPr>
        <w:t xml:space="preserve"> та з’ясувати специфіку функціонування стилістично маркованих фразеологізмів.</w:t>
      </w:r>
    </w:p>
    <w:p w:rsidR="005602B8" w:rsidRPr="005E68CD" w:rsidRDefault="00AD6485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Зв'язок роботи з науковими програмами, планами, темами.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Дипломну роботу виконано в межах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наукової теми</w:t>
      </w:r>
      <w:r w:rsidR="005602B8" w:rsidRPr="005E68CD">
        <w:rPr>
          <w:rFonts w:ascii="Times New Roman" w:hAnsi="Times New Roman" w:cs="Times New Roman"/>
          <w:sz w:val="28"/>
          <w:szCs w:val="28"/>
          <w:lang w:val="uk-UA"/>
        </w:rPr>
        <w:t xml:space="preserve"> кафедри української </w:t>
      </w:r>
      <w:r w:rsidR="005602B8" w:rsidRPr="005E68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мови: «Дослідження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різнорівневих елементів системи</w:t>
      </w:r>
      <w:r w:rsidR="005602B8" w:rsidRPr="005E68CD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мови» (реєстраційний номер 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>167, 0117</w:t>
      </w:r>
      <w:r w:rsidR="006C0407" w:rsidRPr="005F45B8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>003788</w:t>
      </w:r>
      <w:r w:rsidR="005602B8" w:rsidRPr="005E68C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4EFE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– вивчення стилістично</w:t>
      </w:r>
      <w:r w:rsidR="00463C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маркованих фразеологізмів в українській мові</w:t>
      </w:r>
      <w:r w:rsidR="00463C2D">
        <w:rPr>
          <w:rFonts w:ascii="Times New Roman" w:hAnsi="Times New Roman" w:cs="Times New Roman"/>
          <w:sz w:val="28"/>
          <w:szCs w:val="28"/>
          <w:lang w:val="uk-UA"/>
        </w:rPr>
        <w:t xml:space="preserve"> в лексикографічному та </w:t>
      </w:r>
      <w:proofErr w:type="spellStart"/>
      <w:r w:rsidR="00463C2D">
        <w:rPr>
          <w:rFonts w:ascii="Times New Roman" w:hAnsi="Times New Roman" w:cs="Times New Roman"/>
          <w:sz w:val="28"/>
          <w:szCs w:val="28"/>
          <w:lang w:val="uk-UA"/>
        </w:rPr>
        <w:t>функційному</w:t>
      </w:r>
      <w:proofErr w:type="spellEnd"/>
      <w:r w:rsidR="00463C2D">
        <w:rPr>
          <w:rFonts w:ascii="Times New Roman" w:hAnsi="Times New Roman" w:cs="Times New Roman"/>
          <w:sz w:val="28"/>
          <w:szCs w:val="28"/>
          <w:lang w:val="uk-UA"/>
        </w:rPr>
        <w:t xml:space="preserve"> аспектах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Pr="003F4EFE" w:rsidRDefault="00087FFE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Досягнення поставленої мети передбачає вирішення таких 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авдань</w:t>
      </w:r>
      <w:r w:rsidR="005602B8" w:rsidRPr="003F4EF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5602B8" w:rsidRPr="008D22EA" w:rsidRDefault="00087FFE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602B8" w:rsidRPr="008D22EA">
        <w:rPr>
          <w:rFonts w:ascii="Times New Roman" w:hAnsi="Times New Roman" w:cs="Times New Roman"/>
          <w:sz w:val="28"/>
          <w:szCs w:val="28"/>
          <w:lang w:val="uk-UA"/>
        </w:rPr>
        <w:t>’ясувати особливості фразеологізму як лінгвістичної одиниці;</w:t>
      </w:r>
    </w:p>
    <w:p w:rsidR="005602B8" w:rsidRPr="008D22EA" w:rsidRDefault="005602B8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визначити джерела української фразеології</w:t>
      </w:r>
      <w:r w:rsidR="00AD6485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, що слугують основою для </w:t>
      </w:r>
      <w:r w:rsidR="00087FFE" w:rsidRPr="008D22EA">
        <w:rPr>
          <w:rFonts w:ascii="Times New Roman" w:hAnsi="Times New Roman" w:cs="Times New Roman"/>
          <w:sz w:val="28"/>
          <w:szCs w:val="28"/>
          <w:lang w:val="uk-UA"/>
        </w:rPr>
        <w:t>стилістичного маркування</w:t>
      </w:r>
      <w:r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602B8" w:rsidRPr="008D22EA" w:rsidRDefault="005602B8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висвітлити питання про експресивно-стилістичне забарвлення фразеологічних одиниць</w:t>
      </w:r>
      <w:r w:rsidR="004E210F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 у мові</w:t>
      </w:r>
      <w:r w:rsidRPr="008D22E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602B8" w:rsidRPr="008D22EA" w:rsidRDefault="005602B8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розкрити суть класифікацій ФО за стилістичним принципом;</w:t>
      </w:r>
    </w:p>
    <w:p w:rsidR="005602B8" w:rsidRPr="008D22EA" w:rsidRDefault="005602B8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обґрунтувати стилістичну </w:t>
      </w:r>
      <w:proofErr w:type="spellStart"/>
      <w:r w:rsidRPr="008D22EA">
        <w:rPr>
          <w:rFonts w:ascii="Times New Roman" w:hAnsi="Times New Roman" w:cs="Times New Roman"/>
          <w:sz w:val="28"/>
          <w:szCs w:val="28"/>
          <w:lang w:val="uk-UA"/>
        </w:rPr>
        <w:t>маркованість</w:t>
      </w:r>
      <w:proofErr w:type="spellEnd"/>
      <w:r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фразеологізмів як ознаку їх застосування; </w:t>
      </w:r>
    </w:p>
    <w:p w:rsidR="001D43A4" w:rsidRPr="008D22EA" w:rsidRDefault="001D43A4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описати стилістично марковані групи ФО; </w:t>
      </w:r>
    </w:p>
    <w:p w:rsidR="004E210F" w:rsidRPr="008D22EA" w:rsidRDefault="005602B8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висвітлити яви</w:t>
      </w:r>
      <w:r w:rsidR="001D43A4" w:rsidRPr="008D22EA">
        <w:rPr>
          <w:rFonts w:ascii="Times New Roman" w:hAnsi="Times New Roman" w:cs="Times New Roman"/>
          <w:sz w:val="28"/>
          <w:szCs w:val="28"/>
          <w:lang w:val="uk-UA"/>
        </w:rPr>
        <w:t>ще варіантності й</w:t>
      </w:r>
      <w:r w:rsidR="004E210F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 синонімії </w:t>
      </w:r>
      <w:r w:rsidR="001D43A4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стилістично маркованих </w:t>
      </w:r>
      <w:r w:rsidR="004E210F" w:rsidRPr="008D22EA">
        <w:rPr>
          <w:rFonts w:ascii="Times New Roman" w:hAnsi="Times New Roman" w:cs="Times New Roman"/>
          <w:sz w:val="28"/>
          <w:szCs w:val="28"/>
          <w:lang w:val="uk-UA"/>
        </w:rPr>
        <w:t>ФО;</w:t>
      </w:r>
    </w:p>
    <w:p w:rsidR="005602B8" w:rsidRPr="008D22EA" w:rsidRDefault="001D43A4" w:rsidP="008D22E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2EA">
        <w:rPr>
          <w:rFonts w:ascii="Times New Roman" w:hAnsi="Times New Roman" w:cs="Times New Roman"/>
          <w:sz w:val="28"/>
          <w:szCs w:val="28"/>
          <w:lang w:val="uk-UA"/>
        </w:rPr>
        <w:t>простежити специфіку функціонування стилістично маркованих ФО в художньому мовленні.</w:t>
      </w:r>
      <w:r w:rsidR="004E210F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8D2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D6485" w:rsidRDefault="00AD6485" w:rsidP="00E06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b/>
          <w:sz w:val="28"/>
          <w:szCs w:val="28"/>
          <w:lang w:val="uk-UA"/>
        </w:rPr>
        <w:t>Об’єкт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ом</w:t>
      </w:r>
      <w:r w:rsidRPr="007635A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>шого дослідження є фразеологічні одиниці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їхнє стилістичне маркування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>лексикографічних працях та специфіка функціонування в художньому тексті.</w:t>
      </w:r>
    </w:p>
    <w:p w:rsidR="004B2F5A" w:rsidRDefault="004B2F5A" w:rsidP="004B2F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F5A">
        <w:rPr>
          <w:rFonts w:ascii="Times New Roman" w:hAnsi="Times New Roman" w:cs="Times New Roman"/>
          <w:b/>
          <w:sz w:val="28"/>
          <w:szCs w:val="28"/>
          <w:lang w:val="uk-UA"/>
        </w:rPr>
        <w:t>Джерельною базою дослідження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 xml:space="preserve"> стали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>фразеологічні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словник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 xml:space="preserve">и Г. М. Удовиченка </w:t>
      </w:r>
      <w:r w:rsidR="001D43A4" w:rsidRPr="006C040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467E6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1D43A4" w:rsidRPr="006C040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 Д.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Ужченка</w:t>
      </w:r>
      <w:proofErr w:type="spellEnd"/>
      <w:r w:rsidR="001D43A4">
        <w:rPr>
          <w:rFonts w:ascii="Times New Roman" w:hAnsi="Times New Roman" w:cs="Times New Roman"/>
          <w:sz w:val="28"/>
          <w:szCs w:val="28"/>
          <w:lang w:val="uk-UA"/>
        </w:rPr>
        <w:t xml:space="preserve"> та Д. В. </w:t>
      </w:r>
      <w:proofErr w:type="spellStart"/>
      <w:r w:rsidR="001D43A4">
        <w:rPr>
          <w:rFonts w:ascii="Times New Roman" w:hAnsi="Times New Roman" w:cs="Times New Roman"/>
          <w:sz w:val="28"/>
          <w:szCs w:val="28"/>
          <w:lang w:val="uk-UA"/>
        </w:rPr>
        <w:t>Ужченка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40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467E6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Pr="006C040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EF7AFD">
        <w:rPr>
          <w:rFonts w:ascii="Times New Roman" w:hAnsi="Times New Roman" w:cs="Times New Roman"/>
          <w:sz w:val="28"/>
          <w:szCs w:val="28"/>
          <w:lang w:val="uk-UA"/>
        </w:rPr>
        <w:t xml:space="preserve"> повість «Кайдашева сім</w:t>
      </w:r>
      <w:r w:rsidR="001D43A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F7AFD">
        <w:rPr>
          <w:rFonts w:ascii="Times New Roman" w:hAnsi="Times New Roman" w:cs="Times New Roman"/>
          <w:sz w:val="28"/>
          <w:szCs w:val="28"/>
          <w:lang w:val="uk-UA"/>
        </w:rPr>
        <w:t xml:space="preserve">я» І. С. Нечуя-Левицького </w:t>
      </w:r>
      <w:r w:rsidR="00EF7AFD" w:rsidRPr="006C040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467E6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EF7AFD" w:rsidRPr="006C040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6B74" w:rsidRDefault="00E06B74" w:rsidP="00E06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Фактичною базою</w:t>
      </w:r>
      <w:r w:rsidRPr="004B2F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послугували 237</w:t>
      </w:r>
      <w:r w:rsidRPr="00057443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стилістично маркованих фразеологізмів, зафіксованих шляхом суцільної вибірки з фразеологічних словників, та 122 фразео</w:t>
      </w:r>
      <w:r>
        <w:rPr>
          <w:rFonts w:ascii="Times New Roman" w:hAnsi="Times New Roman" w:cs="Times New Roman"/>
          <w:sz w:val="28"/>
          <w:szCs w:val="28"/>
          <w:lang w:val="uk-UA"/>
        </w:rPr>
        <w:t>логізми, виявлені в</w:t>
      </w:r>
      <w:r w:rsidRPr="00057443">
        <w:rPr>
          <w:rFonts w:ascii="Times New Roman" w:hAnsi="Times New Roman" w:cs="Times New Roman"/>
          <w:sz w:val="28"/>
          <w:szCs w:val="28"/>
          <w:lang w:val="uk-UA"/>
        </w:rPr>
        <w:t xml:space="preserve"> повісті «Кайдашева сім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57443">
        <w:rPr>
          <w:rFonts w:ascii="Times New Roman" w:hAnsi="Times New Roman" w:cs="Times New Roman"/>
          <w:sz w:val="28"/>
          <w:szCs w:val="28"/>
          <w:lang w:val="uk-UA"/>
        </w:rPr>
        <w:t>я» І. Нечуя-Левицького, з яких 21 є стилістично маркованим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Default="00B030F4" w:rsidP="00B03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</w:t>
      </w:r>
      <w:r w:rsidRPr="009B2C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="005602B8" w:rsidRPr="00B030F4">
        <w:rPr>
          <w:rFonts w:ascii="Times New Roman" w:hAnsi="Times New Roman" w:cs="Times New Roman"/>
          <w:sz w:val="28"/>
          <w:szCs w:val="28"/>
          <w:lang w:val="uk-UA"/>
        </w:rPr>
        <w:t>методів дослідження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зумовлено специфікою його об’єкта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предмета, метою та завданням</w:t>
      </w:r>
      <w:r>
        <w:rPr>
          <w:rFonts w:ascii="Times New Roman" w:hAnsi="Times New Roman" w:cs="Times New Roman"/>
          <w:sz w:val="28"/>
          <w:szCs w:val="28"/>
          <w:lang w:val="uk-UA"/>
        </w:rPr>
        <w:t>и дипломн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ої роботи.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Загальнонаукові методи </w:t>
      </w:r>
      <w:r w:rsidRPr="00B030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аналізу </w:t>
      </w:r>
      <w:r w:rsidRPr="00B030F4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030F4">
        <w:rPr>
          <w:rFonts w:ascii="Times New Roman" w:hAnsi="Times New Roman" w:cs="Times New Roman"/>
          <w:i/>
          <w:sz w:val="28"/>
          <w:szCs w:val="28"/>
          <w:lang w:val="uk-UA"/>
        </w:rPr>
        <w:t>синтезу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використано для виявлення та систематизації фактичного матеріалу, здійснення теоретичних узагальнень; </w:t>
      </w:r>
      <w:r w:rsidRPr="00B030F4">
        <w:rPr>
          <w:rFonts w:ascii="Times New Roman" w:hAnsi="Times New Roman" w:cs="Times New Roman"/>
          <w:i/>
          <w:sz w:val="28"/>
          <w:szCs w:val="28"/>
          <w:lang w:val="uk-UA"/>
        </w:rPr>
        <w:t>описовий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30F4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прислужився для кваліфікації  маркованих стійких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B030F4">
        <w:rPr>
          <w:rFonts w:ascii="Times New Roman" w:hAnsi="Times New Roman" w:cs="Times New Roman"/>
          <w:i/>
          <w:sz w:val="28"/>
          <w:szCs w:val="28"/>
          <w:lang w:val="uk-UA"/>
        </w:rPr>
        <w:t>метод кількісних підрахунків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уможливив визначення кількості зібраних одиниць у межах виокремлених груп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4B">
        <w:rPr>
          <w:rFonts w:ascii="Times New Roman" w:hAnsi="Times New Roman" w:cs="Times New Roman"/>
          <w:sz w:val="28"/>
          <w:szCs w:val="28"/>
          <w:lang w:val="uk-UA"/>
        </w:rPr>
        <w:t xml:space="preserve"> Зі спеціальних лінгвістичних методів залучено </w:t>
      </w:r>
      <w:r w:rsidR="00EF3E4B" w:rsidRPr="006C0407">
        <w:rPr>
          <w:rFonts w:ascii="Times New Roman" w:hAnsi="Times New Roman" w:cs="Times New Roman"/>
          <w:i/>
          <w:sz w:val="28"/>
          <w:szCs w:val="28"/>
          <w:lang w:val="uk-UA"/>
        </w:rPr>
        <w:t>метод компонентного аналізу</w:t>
      </w:r>
      <w:r w:rsidR="00EF3E4B">
        <w:rPr>
          <w:rFonts w:ascii="Times New Roman" w:hAnsi="Times New Roman" w:cs="Times New Roman"/>
          <w:sz w:val="28"/>
          <w:szCs w:val="28"/>
          <w:lang w:val="uk-UA"/>
        </w:rPr>
        <w:t>, що посприяв</w:t>
      </w:r>
      <w:r w:rsidR="001D74EA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встановленню </w:t>
      </w:r>
      <w:proofErr w:type="spellStart"/>
      <w:r w:rsidR="001D74EA">
        <w:rPr>
          <w:rFonts w:ascii="Times New Roman" w:hAnsi="Times New Roman" w:cs="Times New Roman"/>
          <w:sz w:val="28"/>
          <w:szCs w:val="28"/>
          <w:lang w:val="uk-UA"/>
        </w:rPr>
        <w:t>функційно</w:t>
      </w:r>
      <w:proofErr w:type="spellEnd"/>
      <w:r w:rsidR="001D74EA">
        <w:rPr>
          <w:rFonts w:ascii="Times New Roman" w:hAnsi="Times New Roman" w:cs="Times New Roman"/>
          <w:sz w:val="28"/>
          <w:szCs w:val="28"/>
          <w:lang w:val="uk-UA"/>
        </w:rPr>
        <w:t xml:space="preserve">-стилістичних властивостей фразеологізмів, </w:t>
      </w:r>
      <w:r w:rsidR="001D74EA" w:rsidRPr="001D74EA">
        <w:rPr>
          <w:rFonts w:ascii="Times New Roman" w:hAnsi="Times New Roman" w:cs="Times New Roman"/>
          <w:i/>
          <w:sz w:val="28"/>
          <w:szCs w:val="28"/>
          <w:lang w:val="uk-UA"/>
        </w:rPr>
        <w:t>контекстуально-інтерпретаційний метод</w:t>
      </w:r>
      <w:r w:rsidR="001D74EA">
        <w:rPr>
          <w:rFonts w:ascii="Times New Roman" w:hAnsi="Times New Roman" w:cs="Times New Roman"/>
          <w:sz w:val="28"/>
          <w:szCs w:val="28"/>
          <w:lang w:val="uk-UA"/>
        </w:rPr>
        <w:t xml:space="preserve"> дав змогу висвітлити питання про специфіку функціонування стилістично маркованих фразеологічних одиниць.</w:t>
      </w:r>
    </w:p>
    <w:p w:rsidR="0069522B" w:rsidRDefault="0069522B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22B">
        <w:rPr>
          <w:rFonts w:ascii="Times New Roman" w:hAnsi="Times New Roman" w:cs="Times New Roman"/>
          <w:b/>
          <w:sz w:val="28"/>
          <w:szCs w:val="28"/>
          <w:lang w:val="uk-UA"/>
        </w:rPr>
        <w:t>Теоретичне значення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поглибленому вивченні природи стилістично маркованих фразеологізмів, у з’ясуванні специфіки</w:t>
      </w:r>
      <w:r w:rsidRPr="00695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їхнього функціонування. Теоретичні узагальнення певною мірою прислужаться для досліджень у сфері фразеології.</w:t>
      </w:r>
    </w:p>
    <w:p w:rsidR="004B2F5A" w:rsidRDefault="0069522B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</w:t>
      </w:r>
      <w:r w:rsidR="005602B8" w:rsidRPr="006952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тому,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одержані результати знайдуть застосування в теоретичних курсах </w:t>
      </w:r>
      <w:r w:rsidR="004B2F5A">
        <w:rPr>
          <w:rFonts w:ascii="Times New Roman" w:hAnsi="Times New Roman" w:cs="Times New Roman"/>
          <w:sz w:val="28"/>
          <w:szCs w:val="28"/>
          <w:lang w:val="uk-UA"/>
        </w:rPr>
        <w:t xml:space="preserve">із фразеології,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стилістики</w:t>
      </w:r>
      <w:r w:rsidR="004B2F5A">
        <w:rPr>
          <w:rFonts w:ascii="Times New Roman" w:hAnsi="Times New Roman" w:cs="Times New Roman"/>
          <w:sz w:val="28"/>
          <w:szCs w:val="28"/>
          <w:lang w:val="uk-UA"/>
        </w:rPr>
        <w:t>, а також можуть бути використані під час вик</w:t>
      </w:r>
      <w:r w:rsidR="00057443">
        <w:rPr>
          <w:rFonts w:ascii="Times New Roman" w:hAnsi="Times New Roman" w:cs="Times New Roman"/>
          <w:sz w:val="28"/>
          <w:szCs w:val="28"/>
          <w:lang w:val="uk-UA"/>
        </w:rPr>
        <w:t>ладання в</w:t>
      </w:r>
      <w:r w:rsidR="00D760CE">
        <w:rPr>
          <w:rFonts w:ascii="Times New Roman" w:hAnsi="Times New Roman" w:cs="Times New Roman"/>
          <w:sz w:val="28"/>
          <w:szCs w:val="28"/>
          <w:lang w:val="uk-UA"/>
        </w:rPr>
        <w:t>казаних дисциплін у вищ</w:t>
      </w:r>
      <w:r w:rsidR="004B2F5A">
        <w:rPr>
          <w:rFonts w:ascii="Times New Roman" w:hAnsi="Times New Roman" w:cs="Times New Roman"/>
          <w:sz w:val="28"/>
          <w:szCs w:val="28"/>
          <w:lang w:val="uk-UA"/>
        </w:rPr>
        <w:t xml:space="preserve">ій та середній школі, стануть підґрунтям для кваліфікаційних робіт філологічного фаху.  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сформульованої мети та визначених завдань планується така </w:t>
      </w:r>
      <w:r w:rsidRPr="004B2F5A">
        <w:rPr>
          <w:rFonts w:ascii="Times New Roman" w:hAnsi="Times New Roman" w:cs="Times New Roman"/>
          <w:b/>
          <w:sz w:val="28"/>
          <w:szCs w:val="28"/>
          <w:lang w:val="uk-UA"/>
        </w:rPr>
        <w:t>струк</w:t>
      </w:r>
      <w:r w:rsidR="004B2F5A">
        <w:rPr>
          <w:rFonts w:ascii="Times New Roman" w:hAnsi="Times New Roman" w:cs="Times New Roman"/>
          <w:b/>
          <w:sz w:val="28"/>
          <w:szCs w:val="28"/>
          <w:lang w:val="uk-UA"/>
        </w:rPr>
        <w:t>тура дипломн</w:t>
      </w:r>
      <w:r w:rsidRPr="004B2F5A">
        <w:rPr>
          <w:rFonts w:ascii="Times New Roman" w:hAnsi="Times New Roman" w:cs="Times New Roman"/>
          <w:b/>
          <w:sz w:val="28"/>
          <w:szCs w:val="28"/>
          <w:lang w:val="uk-UA"/>
        </w:rPr>
        <w:t>ої роботи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: вступ,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розділи, висновки, список використаної літератури. 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 вступі сформульовано мету, визначено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об’єкт, предмет, завдання дослідження, обґрунтов</w:t>
      </w:r>
      <w:r>
        <w:rPr>
          <w:rFonts w:ascii="Times New Roman" w:hAnsi="Times New Roman" w:cs="Times New Roman"/>
          <w:sz w:val="28"/>
          <w:szCs w:val="28"/>
          <w:lang w:val="uk-UA"/>
        </w:rPr>
        <w:t>ано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його 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2F5A">
        <w:rPr>
          <w:rFonts w:ascii="Times New Roman" w:hAnsi="Times New Roman" w:cs="Times New Roman"/>
          <w:sz w:val="28"/>
          <w:szCs w:val="28"/>
          <w:lang w:val="uk-UA"/>
        </w:rPr>
        <w:t>коротко схарактеризовано методи та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У першому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2F5A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розділі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«Фразео</w:t>
      </w:r>
      <w:r w:rsidR="004B2F5A">
        <w:rPr>
          <w:rFonts w:ascii="Times New Roman" w:hAnsi="Times New Roman" w:cs="Times New Roman"/>
          <w:sz w:val="28"/>
          <w:szCs w:val="28"/>
          <w:lang w:val="uk-UA"/>
        </w:rPr>
        <w:t>логізм як лінгвістична одиниця»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 xml:space="preserve"> розглянуто п</w:t>
      </w:r>
      <w:r>
        <w:rPr>
          <w:rFonts w:ascii="Times New Roman" w:hAnsi="Times New Roman" w:cs="Times New Roman"/>
          <w:sz w:val="28"/>
          <w:szCs w:val="28"/>
          <w:lang w:val="uk-UA"/>
        </w:rPr>
        <w:t>итанн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>я про фразеологічні одиниці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>їхні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властивості, джерела 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 фразеології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 xml:space="preserve"> схарактеризовано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кспресивно-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стилістичне забарвлення фразеологізмів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A01FA">
        <w:rPr>
          <w:rFonts w:ascii="Times New Roman" w:hAnsi="Times New Roman" w:cs="Times New Roman"/>
          <w:sz w:val="28"/>
          <w:szCs w:val="28"/>
          <w:lang w:val="uk-UA"/>
        </w:rPr>
        <w:t xml:space="preserve">висвітлено проблему експресивності, емоційності, образності стійких </w:t>
      </w:r>
      <w:proofErr w:type="spellStart"/>
      <w:r w:rsidR="007A01FA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Другий розділ «</w:t>
      </w:r>
      <w:r w:rsidR="00AC13DC" w:rsidRPr="00F930A0">
        <w:rPr>
          <w:rFonts w:ascii="Times New Roman" w:hAnsi="Times New Roman" w:cs="Times New Roman"/>
          <w:sz w:val="28"/>
          <w:szCs w:val="28"/>
          <w:lang w:val="uk-UA"/>
        </w:rPr>
        <w:t>Реалізація стилістичних властивостей фразеологізмів</w:t>
      </w:r>
      <w:r>
        <w:rPr>
          <w:rFonts w:ascii="Times New Roman" w:hAnsi="Times New Roman" w:cs="Times New Roman"/>
          <w:sz w:val="28"/>
          <w:szCs w:val="28"/>
          <w:lang w:val="uk-UA"/>
        </w:rPr>
        <w:t>» присвячено е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кспресивно-стилісти</w:t>
      </w:r>
      <w:r w:rsidR="00AC13DC">
        <w:rPr>
          <w:rFonts w:ascii="Times New Roman" w:hAnsi="Times New Roman" w:cs="Times New Roman"/>
          <w:sz w:val="28"/>
          <w:szCs w:val="28"/>
          <w:lang w:val="uk-UA"/>
        </w:rPr>
        <w:t>чним класифікаціям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AC13DC">
        <w:rPr>
          <w:rFonts w:ascii="Times New Roman" w:hAnsi="Times New Roman" w:cs="Times New Roman"/>
          <w:sz w:val="28"/>
          <w:szCs w:val="28"/>
          <w:lang w:val="uk-UA"/>
        </w:rPr>
        <w:t>стилістичному  маркуванню фразеологізмів як ознаці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AC13DC">
        <w:rPr>
          <w:rFonts w:ascii="Times New Roman" w:hAnsi="Times New Roman" w:cs="Times New Roman"/>
          <w:sz w:val="28"/>
          <w:szCs w:val="28"/>
          <w:lang w:val="uk-UA"/>
        </w:rPr>
        <w:t>ньої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сфери застосування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Default="005602B8" w:rsidP="00AC13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третьому розділі «</w:t>
      </w:r>
      <w:r w:rsidR="00AC13DC" w:rsidRPr="00F930A0">
        <w:rPr>
          <w:rFonts w:ascii="Times New Roman" w:hAnsi="Times New Roman" w:cs="Times New Roman"/>
          <w:sz w:val="28"/>
          <w:szCs w:val="28"/>
          <w:lang w:val="uk-UA"/>
        </w:rPr>
        <w:t>Варіантність, синонімія та фу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C13DC" w:rsidRPr="00F930A0">
        <w:rPr>
          <w:rFonts w:ascii="Times New Roman" w:hAnsi="Times New Roman" w:cs="Times New Roman"/>
          <w:sz w:val="28"/>
          <w:szCs w:val="28"/>
          <w:lang w:val="uk-UA"/>
        </w:rPr>
        <w:t>кціонування стилістично маркованих фразеологізмів</w:t>
      </w:r>
      <w:r w:rsidR="00AC13DC">
        <w:rPr>
          <w:rFonts w:ascii="Times New Roman" w:hAnsi="Times New Roman" w:cs="Times New Roman"/>
          <w:sz w:val="28"/>
          <w:szCs w:val="28"/>
          <w:lang w:val="uk-UA"/>
        </w:rPr>
        <w:t xml:space="preserve">» розмежовано варіанти і синоніми стійких </w:t>
      </w:r>
      <w:proofErr w:type="spellStart"/>
      <w:r w:rsidR="00AC13DC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AC13DC">
        <w:rPr>
          <w:rFonts w:ascii="Times New Roman" w:hAnsi="Times New Roman" w:cs="Times New Roman"/>
          <w:sz w:val="28"/>
          <w:szCs w:val="28"/>
          <w:lang w:val="uk-UA"/>
        </w:rPr>
        <w:t xml:space="preserve"> у їхньому зв’язку 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13DC">
        <w:rPr>
          <w:rFonts w:ascii="Times New Roman" w:hAnsi="Times New Roman" w:cs="Times New Roman"/>
          <w:sz w:val="28"/>
          <w:szCs w:val="28"/>
          <w:lang w:val="uk-UA"/>
        </w:rPr>
        <w:t>стилістично маркованими групами, а також зроблено спостереження стосовно функціонування розглядуваних одиниць у художньому тексті.</w:t>
      </w:r>
    </w:p>
    <w:p w:rsidR="005602B8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У висновках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зроблено узагальнення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 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>Спи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сок </w:t>
      </w:r>
      <w:r w:rsidR="00EF7AFD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літератури </w:t>
      </w:r>
      <w:r w:rsidRPr="00B17E95">
        <w:rPr>
          <w:rFonts w:ascii="Times New Roman" w:hAnsi="Times New Roman" w:cs="Times New Roman"/>
          <w:sz w:val="28"/>
          <w:szCs w:val="28"/>
          <w:lang w:val="uk-UA"/>
        </w:rPr>
        <w:t xml:space="preserve">складається  </w:t>
      </w:r>
      <w:r w:rsidR="006C0407">
        <w:rPr>
          <w:rFonts w:ascii="Times New Roman" w:hAnsi="Times New Roman" w:cs="Times New Roman"/>
          <w:sz w:val="28"/>
          <w:szCs w:val="28"/>
          <w:lang w:val="uk-UA"/>
        </w:rPr>
        <w:t>з 42 позицій</w:t>
      </w:r>
      <w:r w:rsidRPr="00B17E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Pr="007635AC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02B8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7AFD" w:rsidRDefault="00EF7AF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7AFD" w:rsidRDefault="00EF7AF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1C62" w:rsidRDefault="00461C62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57443" w:rsidRDefault="00057443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0060" w:rsidRDefault="00240060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0060" w:rsidRDefault="00240060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0060" w:rsidRDefault="00240060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0060" w:rsidRDefault="00240060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0060" w:rsidRDefault="00240060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0407" w:rsidRDefault="006C0407" w:rsidP="00461C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602B8" w:rsidRPr="00BE5C7C" w:rsidRDefault="005602B8" w:rsidP="005602B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BE5C7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602B8" w:rsidRDefault="00670824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йістотнішими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рис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ами фразеологізмів є 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>відтворюваність у процесі спілкування, цілі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сність значення,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наріз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ноо</w:t>
      </w:r>
      <w:r>
        <w:rPr>
          <w:rFonts w:ascii="Times New Roman" w:hAnsi="Times New Roman" w:cs="Times New Roman"/>
          <w:sz w:val="28"/>
          <w:szCs w:val="28"/>
          <w:lang w:val="uk-UA"/>
        </w:rPr>
        <w:t>формленість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відносна стійкість. Особливими ознаками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є емоційність,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оцінність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образність та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експресивність.</w:t>
      </w:r>
    </w:p>
    <w:p w:rsidR="00670824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670824">
        <w:rPr>
          <w:rFonts w:ascii="Times New Roman" w:hAnsi="Times New Roman" w:cs="Times New Roman"/>
          <w:sz w:val="28"/>
          <w:szCs w:val="28"/>
          <w:lang w:val="uk-UA"/>
        </w:rPr>
        <w:t>ерела фразеології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охоплюють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кілька генетичних груп: 1)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питомо українські </w:t>
      </w:r>
      <w:r w:rsidR="00670824">
        <w:rPr>
          <w:rFonts w:ascii="Times New Roman" w:hAnsi="Times New Roman" w:cs="Times New Roman"/>
          <w:sz w:val="28"/>
          <w:szCs w:val="28"/>
          <w:lang w:val="uk-UA"/>
        </w:rPr>
        <w:t>ФО</w:t>
      </w:r>
      <w:r>
        <w:rPr>
          <w:rFonts w:ascii="Times New Roman" w:hAnsi="Times New Roman" w:cs="Times New Roman"/>
          <w:sz w:val="28"/>
          <w:szCs w:val="28"/>
          <w:lang w:val="uk-UA"/>
        </w:rPr>
        <w:t>, які поділяються на спільнослов’янські, східнослов’янські, власне українські ФО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; 2) запозичені </w:t>
      </w:r>
      <w:r w:rsidR="00670824"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3) фразеологічні кальки і напівкальки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Default="00670824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Особливу групу у сфері фразеології</w:t>
      </w:r>
      <w:r w:rsidR="0080561A">
        <w:rPr>
          <w:rFonts w:ascii="Times New Roman" w:hAnsi="Times New Roman" w:cs="Times New Roman"/>
          <w:sz w:val="28"/>
          <w:szCs w:val="28"/>
          <w:lang w:val="uk-UA"/>
        </w:rPr>
        <w:t xml:space="preserve"> становлять стилістично марковані стійкі сполуки.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с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тилістично забарвле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ними фразеологізмами розуміють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їхню стильову належність, закріплення за певними сферами спілкування.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Такими вважають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перебувают</w:t>
      </w:r>
      <w:r>
        <w:rPr>
          <w:rFonts w:ascii="Times New Roman" w:hAnsi="Times New Roman" w:cs="Times New Roman"/>
          <w:sz w:val="28"/>
          <w:szCs w:val="28"/>
          <w:lang w:val="uk-UA"/>
        </w:rPr>
        <w:t>ь за межами літературної норми (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просторічні, жаргонні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0561A">
        <w:rPr>
          <w:rFonts w:ascii="Times New Roman" w:hAnsi="Times New Roman" w:cs="Times New Roman"/>
          <w:sz w:val="28"/>
          <w:szCs w:val="28"/>
          <w:lang w:val="uk-UA"/>
        </w:rPr>
        <w:t>, а також ті, що містять у семантиці елемент експресії, емоційності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Експресивно-стилістичне забарвлення різномовних і запозичених фразеологізмів – це наявність певних відтінків у значенні, які входять певною мірою на їх можливе використання.</w:t>
      </w:r>
    </w:p>
    <w:p w:rsidR="00681CFD" w:rsidRDefault="00681CF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Стилістичне забарвлення ФО пов’язане зі стильовою належністю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фразеологізму, закріплення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за певними сферами мовл</w:t>
      </w:r>
      <w:r>
        <w:rPr>
          <w:rFonts w:ascii="Times New Roman" w:hAnsi="Times New Roman" w:cs="Times New Roman"/>
          <w:sz w:val="28"/>
          <w:szCs w:val="28"/>
          <w:lang w:val="uk-UA"/>
        </w:rPr>
        <w:t>еннєвого спілкування.  Різні стилістичні класифікації об’єднані вирізненням таких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635AC">
        <w:rPr>
          <w:rFonts w:ascii="Times New Roman" w:hAnsi="Times New Roman" w:cs="Times New Roman"/>
          <w:sz w:val="28"/>
          <w:szCs w:val="28"/>
          <w:lang w:val="uk-UA"/>
        </w:rPr>
        <w:t>функці</w:t>
      </w:r>
      <w:r>
        <w:rPr>
          <w:rFonts w:ascii="Times New Roman" w:hAnsi="Times New Roman" w:cs="Times New Roman"/>
          <w:sz w:val="28"/>
          <w:szCs w:val="28"/>
          <w:lang w:val="uk-UA"/>
        </w:rPr>
        <w:t>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-стильових розрядів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фразеологізмів: розмовні, </w:t>
      </w:r>
      <w:r>
        <w:rPr>
          <w:rFonts w:ascii="Times New Roman" w:hAnsi="Times New Roman" w:cs="Times New Roman"/>
          <w:sz w:val="28"/>
          <w:szCs w:val="28"/>
          <w:lang w:val="uk-UA"/>
        </w:rPr>
        <w:t>фольклорні та книжні. В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основу стилістичної класифікації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покладено поняття </w:t>
      </w:r>
      <w:proofErr w:type="spellStart"/>
      <w:r w:rsidRPr="00CE3C83">
        <w:rPr>
          <w:rFonts w:ascii="Times New Roman" w:hAnsi="Times New Roman" w:cs="Times New Roman"/>
          <w:i/>
          <w:sz w:val="28"/>
          <w:szCs w:val="28"/>
          <w:lang w:val="uk-UA"/>
        </w:rPr>
        <w:t>бінарності</w:t>
      </w:r>
      <w:proofErr w:type="spellEnd"/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(наявність предметно-логічного й експресивного складників).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3957" w:rsidRDefault="00681CFD" w:rsidP="00681C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>Нейтральні (</w:t>
      </w:r>
      <w:proofErr w:type="spellStart"/>
      <w:r w:rsidRPr="007635AC">
        <w:rPr>
          <w:rFonts w:ascii="Times New Roman" w:hAnsi="Times New Roman" w:cs="Times New Roman"/>
          <w:sz w:val="28"/>
          <w:szCs w:val="28"/>
          <w:lang w:val="uk-UA"/>
        </w:rPr>
        <w:t>міжстильові</w:t>
      </w:r>
      <w:proofErr w:type="spellEnd"/>
      <w:r w:rsidRPr="007635AC">
        <w:rPr>
          <w:rFonts w:ascii="Times New Roman" w:hAnsi="Times New Roman" w:cs="Times New Roman"/>
          <w:sz w:val="28"/>
          <w:szCs w:val="28"/>
          <w:lang w:val="uk-UA"/>
        </w:rPr>
        <w:t>) фразеологічні звороти вживаються у вс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іх стилях мовлення. Стилістично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забарвлені (марковані) використовую</w:t>
      </w:r>
      <w:r>
        <w:rPr>
          <w:rFonts w:ascii="Times New Roman" w:hAnsi="Times New Roman" w:cs="Times New Roman"/>
          <w:sz w:val="28"/>
          <w:szCs w:val="28"/>
          <w:lang w:val="uk-UA"/>
        </w:rPr>
        <w:t>ться в художньому, розмовному,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публіцистичному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стилях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2B8" w:rsidRPr="001762CC" w:rsidRDefault="00A53957" w:rsidP="00A539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Ми, зважаючи на маркування у словниках, виокремили такі стилістично марковані фразеологізми: </w:t>
      </w:r>
      <w:r w:rsidRPr="00BB740B">
        <w:rPr>
          <w:rFonts w:ascii="Times New Roman" w:hAnsi="Times New Roman" w:cs="Times New Roman"/>
          <w:sz w:val="28"/>
          <w:szCs w:val="28"/>
          <w:lang w:val="uk-UA"/>
        </w:rPr>
        <w:t>книжні, згрубілі, зневажливі, лайливі, вульгарні, іронічні, жартівливі, народнопоетичні, обрядові, застарілі.</w:t>
      </w:r>
      <w:r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айбільш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част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>отн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 w:rsidRPr="001762CC">
        <w:rPr>
          <w:rFonts w:ascii="Times New Roman" w:hAnsi="Times New Roman" w:cs="Times New Roman"/>
          <w:sz w:val="28"/>
          <w:szCs w:val="28"/>
          <w:lang w:val="uk-UA"/>
        </w:rPr>
        <w:t xml:space="preserve">книжні фразеологізми,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 xml:space="preserve">які  використовують у 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lastRenderedPageBreak/>
        <w:t>художній літературі, у публіцистиці, науковому та офіційно-діловому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стилях. 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>Здебільшого вони</w:t>
      </w:r>
      <w:r w:rsidR="005602B8" w:rsidRPr="00176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5602B8" w:rsidRPr="001762CC">
        <w:rPr>
          <w:rFonts w:ascii="Times New Roman" w:hAnsi="Times New Roman" w:cs="Times New Roman"/>
          <w:sz w:val="28"/>
          <w:szCs w:val="28"/>
          <w:lang w:val="uk-UA"/>
        </w:rPr>
        <w:t xml:space="preserve"> урочист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 xml:space="preserve"> забарвлення</w:t>
      </w:r>
      <w:r w:rsidR="005602B8" w:rsidRPr="001762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До книж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них належать насамперед запозичення з грецької міфології, </w:t>
      </w:r>
      <w:r>
        <w:rPr>
          <w:rFonts w:ascii="Times New Roman" w:hAnsi="Times New Roman" w:cs="Times New Roman"/>
          <w:sz w:val="28"/>
          <w:szCs w:val="28"/>
          <w:lang w:val="uk-UA"/>
        </w:rPr>
        <w:t>біблійн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их легенд, зі старослов'янської мови та живих європейських мов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Книжні фразеологізми становлять 61,4 % від загальної кількості стилістично маркованих ФО.                     </w:t>
      </w:r>
    </w:p>
    <w:p w:rsidR="005602B8" w:rsidRDefault="005602B8" w:rsidP="00681C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81CFD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начну групу становлять 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>просторічн</w:t>
      </w:r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t>і  фразеологізми, тому що вони здебільш функціонують у повсякденному житті, у мовленні людей, персонажів, побутовому невимушеному спілкуванні, у ху</w:t>
      </w:r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softHyphen/>
        <w:t>дожній літературі вирізняються своєю простотою.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 xml:space="preserve"> Вони п</w:t>
      </w:r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t xml:space="preserve">оділяються на літературно-розмовні, </w:t>
      </w:r>
      <w:proofErr w:type="spellStart"/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t>ужитково</w:t>
      </w:r>
      <w:proofErr w:type="spellEnd"/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t>-розмовні, фамільярно-розмовні, серед яких невелику групу становлять іронічні</w:t>
      </w:r>
      <w:r w:rsidR="00681C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1CFD" w:rsidRPr="001762CC">
        <w:rPr>
          <w:rFonts w:ascii="Times New Roman" w:hAnsi="Times New Roman" w:cs="Times New Roman"/>
          <w:sz w:val="28"/>
          <w:szCs w:val="28"/>
          <w:lang w:val="uk-UA"/>
        </w:rPr>
        <w:t>(жартівливі) фразеологізми.</w:t>
      </w:r>
      <w:r w:rsidR="00681CFD" w:rsidRPr="00E350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Ця група фразеологізмів характеризується яскраво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вираженою емоційністю, частіше вони мають негативне забарвлення, несхвалення. До них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зарахувати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згрубілі, лайливі, вульгарні, зневажливі фразеологізми. </w:t>
      </w:r>
    </w:p>
    <w:p w:rsidR="005C4045" w:rsidRDefault="005C4045" w:rsidP="005C40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Серед усіх </w:t>
      </w:r>
      <w:r>
        <w:rPr>
          <w:rFonts w:ascii="Times New Roman" w:hAnsi="Times New Roman" w:cs="Times New Roman"/>
          <w:sz w:val="28"/>
          <w:szCs w:val="28"/>
          <w:lang w:val="uk-UA"/>
        </w:rPr>
        <w:t>стилістично маркованих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груп </w:t>
      </w:r>
      <w:r w:rsidRPr="0048165B">
        <w:rPr>
          <w:rFonts w:ascii="Times New Roman" w:hAnsi="Times New Roman" w:cs="Times New Roman"/>
          <w:sz w:val="28"/>
          <w:szCs w:val="28"/>
          <w:lang w:val="uk-UA"/>
        </w:rPr>
        <w:t xml:space="preserve">просторічні 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фра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зеологізми –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знижена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>всього запасу української мови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635AC">
        <w:rPr>
          <w:rFonts w:ascii="Times New Roman" w:hAnsi="Times New Roman" w:cs="Times New Roman"/>
          <w:i/>
          <w:sz w:val="28"/>
          <w:szCs w:val="28"/>
          <w:lang w:val="uk-UA"/>
        </w:rPr>
        <w:t>ква</w:t>
      </w:r>
      <w:r w:rsidRPr="007635AC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 xml:space="preserve">цати дьогтем кого </w:t>
      </w:r>
      <w:r w:rsidRPr="00537C6C">
        <w:rPr>
          <w:rFonts w:ascii="Times New Roman" w:hAnsi="Times New Roman" w:cs="Times New Roman"/>
          <w:sz w:val="28"/>
          <w:szCs w:val="28"/>
          <w:lang w:val="uk-UA"/>
        </w:rPr>
        <w:t>– ганьбити кого-, що-небудь</w:t>
      </w:r>
      <w:r>
        <w:rPr>
          <w:rFonts w:ascii="Times New Roman" w:hAnsi="Times New Roman" w:cs="Times New Roman"/>
          <w:sz w:val="28"/>
          <w:szCs w:val="28"/>
          <w:lang w:val="uk-UA"/>
        </w:rPr>
        <w:t>). В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они вживаються в усному </w:t>
      </w:r>
      <w:r>
        <w:rPr>
          <w:rFonts w:ascii="Times New Roman" w:hAnsi="Times New Roman" w:cs="Times New Roman"/>
          <w:sz w:val="28"/>
          <w:szCs w:val="28"/>
          <w:lang w:val="uk-UA"/>
        </w:rPr>
        <w:t>мовленні або в художній літерату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рі, звичайно в мові персонажів.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Частотним словом, що входить до складу грубих фразеологізмів, є лексема </w:t>
      </w:r>
      <w:r w:rsidRPr="003C52C9">
        <w:rPr>
          <w:rFonts w:ascii="Times New Roman" w:hAnsi="Times New Roman" w:cs="Times New Roman"/>
          <w:i/>
          <w:sz w:val="28"/>
          <w:szCs w:val="28"/>
          <w:lang w:val="uk-UA"/>
        </w:rPr>
        <w:t>чорт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різні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соматизми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F7030">
        <w:rPr>
          <w:rFonts w:ascii="Times New Roman" w:hAnsi="Times New Roman" w:cs="Times New Roman"/>
          <w:i/>
          <w:sz w:val="28"/>
          <w:szCs w:val="28"/>
          <w:lang w:val="uk-UA"/>
        </w:rPr>
        <w:t>зуби, спина, голова, пальці, хвіст, грива, лапа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Зафіксовано 14 % фразеологізмів із позначкою </w:t>
      </w:r>
      <w:r w:rsidRPr="0048165B">
        <w:rPr>
          <w:rFonts w:ascii="Times New Roman" w:hAnsi="Times New Roman" w:cs="Times New Roman"/>
          <w:i/>
          <w:sz w:val="28"/>
          <w:szCs w:val="28"/>
          <w:lang w:val="uk-UA"/>
        </w:rPr>
        <w:t>грубе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4045" w:rsidRDefault="00F34F55" w:rsidP="004E44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Зневажливі ФО оцінюють людину за її рисами щодо зросту, апетиту, досвіду, розуму тощо. Таких фразеологізмів зафіксовано 3,8 %. Лайливі ФО виражають прокльони, гнів. Зафіксовано 1,3 % лайливих фразеологізмів.</w:t>
      </w:r>
      <w:r w:rsidR="004E4486">
        <w:rPr>
          <w:rFonts w:ascii="Times New Roman" w:hAnsi="Times New Roman" w:cs="Times New Roman"/>
          <w:sz w:val="28"/>
          <w:szCs w:val="28"/>
          <w:lang w:val="uk-UA"/>
        </w:rPr>
        <w:t xml:space="preserve"> Вульгарні ФО не є частотними, їх зафіксовано 0,8 % від загальної кількості.</w:t>
      </w:r>
    </w:p>
    <w:p w:rsidR="004E4486" w:rsidRDefault="004E4486" w:rsidP="004E44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Окрему групи формують іронічні та жартівливі фразеологізми. </w:t>
      </w:r>
      <w:r w:rsidRPr="004E4486">
        <w:rPr>
          <w:rFonts w:ascii="Times New Roman" w:hAnsi="Times New Roman" w:cs="Times New Roman"/>
          <w:sz w:val="28"/>
          <w:szCs w:val="28"/>
          <w:lang w:val="uk-UA"/>
        </w:rPr>
        <w:t>Іронічних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сталих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виявлено 5,1 %,</w:t>
      </w:r>
      <w:r w:rsidRPr="004E4486">
        <w:rPr>
          <w:rFonts w:ascii="Times New Roman" w:hAnsi="Times New Roman" w:cs="Times New Roman"/>
          <w:sz w:val="28"/>
          <w:szCs w:val="28"/>
          <w:lang w:val="uk-UA"/>
        </w:rPr>
        <w:t xml:space="preserve"> жартівливих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1,7 %.</w:t>
      </w:r>
    </w:p>
    <w:p w:rsidR="004E4486" w:rsidRDefault="004E4486" w:rsidP="004E44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4486">
        <w:rPr>
          <w:rFonts w:ascii="Times New Roman" w:hAnsi="Times New Roman" w:cs="Times New Roman"/>
          <w:sz w:val="28"/>
          <w:szCs w:val="28"/>
          <w:lang w:val="uk-UA"/>
        </w:rPr>
        <w:t>Фольклорні</w:t>
      </w:r>
      <w:r w:rsidRPr="002608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84B85">
        <w:rPr>
          <w:rFonts w:ascii="Times New Roman" w:hAnsi="Times New Roman" w:cs="Times New Roman"/>
          <w:sz w:val="28"/>
          <w:szCs w:val="28"/>
          <w:lang w:val="uk-UA"/>
        </w:rPr>
        <w:t>фразеологізми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забарвлені емоційністю</w:t>
      </w:r>
      <w:r>
        <w:rPr>
          <w:rFonts w:ascii="Times New Roman" w:hAnsi="Times New Roman" w:cs="Times New Roman"/>
          <w:sz w:val="28"/>
          <w:szCs w:val="28"/>
          <w:lang w:val="uk-UA"/>
        </w:rPr>
        <w:t>, небу</w:t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  <w:t>денністю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 й належать і за походженн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ям, і за вживанням до народнопо</w:t>
      </w:r>
      <w:r w:rsidRPr="007635AC">
        <w:rPr>
          <w:rFonts w:ascii="Times New Roman" w:hAnsi="Times New Roman" w:cs="Times New Roman"/>
          <w:sz w:val="28"/>
          <w:szCs w:val="28"/>
          <w:lang w:val="uk-UA"/>
        </w:rPr>
        <w:t>етичної сфери</w:t>
      </w:r>
      <w:r>
        <w:rPr>
          <w:rFonts w:ascii="Times New Roman" w:hAnsi="Times New Roman" w:cs="Times New Roman"/>
          <w:sz w:val="28"/>
          <w:szCs w:val="28"/>
          <w:lang w:val="uk-UA"/>
        </w:rPr>
        <w:t>. Вони є м</w:t>
      </w:r>
      <w:r w:rsidR="005602B8" w:rsidRPr="007635AC">
        <w:rPr>
          <w:rFonts w:ascii="Times New Roman" w:hAnsi="Times New Roman" w:cs="Times New Roman"/>
          <w:sz w:val="28"/>
          <w:szCs w:val="28"/>
          <w:lang w:val="uk-UA"/>
        </w:rPr>
        <w:t xml:space="preserve">енш </w:t>
      </w:r>
      <w:r w:rsidR="005602B8">
        <w:rPr>
          <w:rFonts w:ascii="Times New Roman" w:hAnsi="Times New Roman" w:cs="Times New Roman"/>
          <w:sz w:val="28"/>
          <w:szCs w:val="28"/>
          <w:lang w:val="uk-UA"/>
        </w:rPr>
        <w:t>поширеними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Серед них розрізняємо </w:t>
      </w:r>
      <w:r w:rsidRPr="004E4486">
        <w:rPr>
          <w:rFonts w:ascii="Times New Roman" w:hAnsi="Times New Roman" w:cs="Times New Roman"/>
          <w:sz w:val="28"/>
          <w:szCs w:val="28"/>
          <w:lang w:val="uk-UA"/>
        </w:rPr>
        <w:t>народнопоетичні та обрядові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перші становлять 0,4 %, другі – 3,8 %. Обрядові фразеологізми  в основному </w:t>
      </w:r>
      <w:r w:rsidR="00084B85">
        <w:rPr>
          <w:rFonts w:ascii="Times New Roman" w:hAnsi="Times New Roman" w:cs="Times New Roman"/>
          <w:sz w:val="28"/>
          <w:szCs w:val="28"/>
          <w:lang w:val="uk-UA"/>
        </w:rPr>
        <w:t>пов’язані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заміжжям або святами українського народу. </w:t>
      </w:r>
    </w:p>
    <w:p w:rsidR="005602B8" w:rsidRDefault="004E4486" w:rsidP="004E44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стилістично марковані розглядаємо </w:t>
      </w:r>
      <w:r w:rsidRPr="00BB740B">
        <w:rPr>
          <w:rFonts w:ascii="Times New Roman" w:hAnsi="Times New Roman" w:cs="Times New Roman"/>
          <w:b/>
          <w:sz w:val="28"/>
          <w:szCs w:val="28"/>
          <w:lang w:val="uk-UA"/>
        </w:rPr>
        <w:t>застарілі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фразеологізми з огляду на те, що вони створюють колорит урочистості, небуденності або є засобом гумору чи сатири. Зафіксовано 7,7 % від загальної кількості стилістично маркованих фразеологізмів.</w:t>
      </w:r>
    </w:p>
    <w:p w:rsidR="005602B8" w:rsidRDefault="005602B8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Нами було виявлено </w:t>
      </w:r>
      <w:r w:rsidR="00A5132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варіанти ФО у таких стилістично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маркованих групах</w:t>
      </w:r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зафіксовано, що серед стилістично маркованих стійких </w:t>
      </w:r>
      <w:proofErr w:type="spellStart"/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>сполук</w:t>
      </w:r>
      <w:proofErr w:type="spellEnd"/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наявні варіанти книжних, згрубілих, лайливих, зневажливих.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усіх інших груп</w:t>
      </w:r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>ах ФО варіантів не зафіксовано. Фразеологічні</w:t>
      </w:r>
      <w:r w:rsidRPr="00C133B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>синоніми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які</w:t>
      </w:r>
      <w:r w:rsidRPr="00C133B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можуть відрізнятися стилістичним забарвленням, стильовою належністю,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частотою і сферою використанн</w:t>
      </w:r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>я було виявлено серед книжних, розмовних, згрубілих та фамільярних.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4B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Явища варіантності та синонімії у сфері стилістично маркованих фразеологізмів не є поширеними. </w:t>
      </w:r>
    </w:p>
    <w:p w:rsidR="00BF623D" w:rsidRDefault="00084B85" w:rsidP="00BF623D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повісті «Кайдашева сім’я» функціонують різні за експресивно-стилістичними ознаками ФО. Більшість із них належить до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міжстильових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які не мають позначок у словнику. Зі стилістично маркованих ФО у творі функціонують зневажливі, згрубілі, лайливі.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Вони відбивають негативну характеристику подій, явищ та негативне ставлення героїв один до другого. В основному їх використано в діалогах, які відбуваються в конфліктних ситуаціях, коли емоції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зашкалюють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герої послуговуються не розумом, а емоціями й почуттями.</w:t>
      </w:r>
      <w:r w:rsidR="00BF623D">
        <w:rPr>
          <w:rFonts w:ascii="Times New Roman" w:hAnsi="Times New Roman" w:cs="Times New Roman"/>
          <w:sz w:val="28"/>
          <w:szCs w:val="28"/>
          <w:lang w:val="uk-UA"/>
        </w:rPr>
        <w:t xml:space="preserve"> Обмежено використано іронічні, жартівливі, народнопоетичні та застарілі фразеологізми. </w:t>
      </w:r>
    </w:p>
    <w:p w:rsidR="00BF623D" w:rsidRPr="00B35DE3" w:rsidRDefault="00BF623D" w:rsidP="00BF623D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Зневажливі, згрубілі, фамільярні та лайливі становлять 66 % від зафіксованих стилістично маркованих. Вони вживаються під час сварок, що відбувалися через дрібновласницькі інтереси. Іронічні та жартівливі ФО використано для авторської характеристики персонажів (Омелька та Марусі) або в їхньому мовленні (баба Параска). Зафіксовано 17 % жартівливих та іронічних стійких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Ще 17 % становлять обрядові, застарілі та</w:t>
      </w:r>
      <w:r w:rsidRPr="00E73B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народнопоетичні  фразеологізми. Фразеологізм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  <w:r w:rsidRPr="00B35DE3">
        <w:rPr>
          <w:rFonts w:ascii="Times New Roman" w:hAnsi="Times New Roman" w:cs="Times New Roman"/>
          <w:i/>
          <w:sz w:val="28"/>
          <w:szCs w:val="28"/>
          <w:lang w:val="uk-UA"/>
        </w:rPr>
        <w:t>й-богу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уживає більшість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персонажів. Таким чином, кількість та якість (семантика,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-експресивна конотація) стилістично маркованих ФО залежить від проблематики (сільське життя в пореформену добу), жанру (соціально-побутова повість), характерів персонажів художнього твору (негативних чи позитивних) і ставлення до них автора.</w:t>
      </w:r>
    </w:p>
    <w:p w:rsidR="00BF623D" w:rsidRDefault="00BF623D" w:rsidP="00BF623D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84B85" w:rsidRPr="00A84901" w:rsidRDefault="00084B85" w:rsidP="00084B8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5602B8" w:rsidRDefault="005602B8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F623D" w:rsidRDefault="00BF623D" w:rsidP="005602B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87572F" w:rsidRPr="007635AC" w:rsidRDefault="0087572F" w:rsidP="00077C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02B8" w:rsidRPr="008D6C37" w:rsidRDefault="005602B8" w:rsidP="005602B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6C3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87572F" w:rsidRDefault="005602B8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76B9">
        <w:rPr>
          <w:rFonts w:ascii="Times New Roman" w:hAnsi="Times New Roman" w:cs="Times New Roman"/>
          <w:sz w:val="28"/>
          <w:szCs w:val="28"/>
          <w:lang w:val="uk-UA"/>
        </w:rPr>
        <w:t>Авксентьєв Л. Г.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276B9" w:rsidRPr="00A276B9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A276B9">
        <w:rPr>
          <w:rFonts w:ascii="Times New Roman" w:hAnsi="Times New Roman" w:cs="Times New Roman"/>
          <w:sz w:val="28"/>
          <w:szCs w:val="28"/>
          <w:lang w:val="uk-UA"/>
        </w:rPr>
        <w:t xml:space="preserve"> Д. В</w:t>
      </w:r>
      <w:r w:rsidR="00A276B9" w:rsidRPr="00A276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276B9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Українська фразеологія : </w:t>
      </w:r>
      <w:proofErr w:type="spellStart"/>
      <w:r w:rsidRPr="00A276B9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A276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276B9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A276B9">
        <w:rPr>
          <w:rFonts w:ascii="Times New Roman" w:hAnsi="Times New Roman" w:cs="Times New Roman"/>
          <w:sz w:val="28"/>
          <w:szCs w:val="28"/>
          <w:lang w:val="uk-UA"/>
        </w:rPr>
        <w:t>. Харків : Основа, 1988.</w:t>
      </w:r>
      <w:r w:rsidRPr="00A276B9">
        <w:rPr>
          <w:rFonts w:ascii="Times New Roman" w:hAnsi="Times New Roman" w:cs="Times New Roman"/>
          <w:sz w:val="28"/>
          <w:szCs w:val="28"/>
          <w:lang w:val="uk-UA"/>
        </w:rPr>
        <w:t xml:space="preserve"> 134 с.</w:t>
      </w:r>
    </w:p>
    <w:p w:rsidR="000C704D" w:rsidRDefault="000C704D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A42">
        <w:rPr>
          <w:rFonts w:ascii="Times New Roman" w:hAnsi="Times New Roman" w:cs="Times New Roman"/>
          <w:sz w:val="28"/>
          <w:szCs w:val="28"/>
          <w:lang w:val="uk-UA"/>
        </w:rPr>
        <w:t xml:space="preserve">Авксентьєв 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>Л. Г.</w:t>
      </w:r>
      <w:r w:rsidR="00B34A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34A42" w:rsidRPr="00A276B9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B34A42">
        <w:rPr>
          <w:rFonts w:ascii="Times New Roman" w:hAnsi="Times New Roman" w:cs="Times New Roman"/>
          <w:sz w:val="28"/>
          <w:szCs w:val="28"/>
          <w:lang w:val="uk-UA"/>
        </w:rPr>
        <w:t xml:space="preserve"> Д. В</w:t>
      </w:r>
      <w:r w:rsidR="00B34A42" w:rsidRPr="00A276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352" w:rsidRPr="00A276B9">
        <w:rPr>
          <w:rFonts w:ascii="Times New Roman" w:hAnsi="Times New Roman" w:cs="Times New Roman"/>
          <w:sz w:val="28"/>
          <w:szCs w:val="28"/>
          <w:lang w:val="uk-UA"/>
        </w:rPr>
        <w:t>Українська фразеологія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A0352" w:rsidRPr="00A2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4A42">
        <w:rPr>
          <w:rFonts w:ascii="Times New Roman" w:hAnsi="Times New Roman" w:cs="Times New Roman"/>
          <w:sz w:val="28"/>
          <w:szCs w:val="28"/>
          <w:lang w:val="uk-UA"/>
        </w:rPr>
        <w:t>Харків : Основа, 1990.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168 с.</w:t>
      </w:r>
    </w:p>
    <w:p w:rsidR="00D834C8" w:rsidRPr="00D834C8" w:rsidRDefault="00D834C8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Алефиренко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 xml:space="preserve"> М, Ф. </w:t>
      </w: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Семененко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 xml:space="preserve"> Н. Н. </w:t>
      </w: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Фразеология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паремиология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 xml:space="preserve"> : </w:t>
      </w: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 xml:space="preserve">. пособ. Москва : </w:t>
      </w:r>
      <w:proofErr w:type="spellStart"/>
      <w:r w:rsidRPr="00D834C8">
        <w:rPr>
          <w:rFonts w:ascii="Times New Roman" w:hAnsi="Times New Roman" w:cs="Times New Roman"/>
          <w:sz w:val="28"/>
          <w:szCs w:val="28"/>
          <w:lang w:val="uk-UA"/>
        </w:rPr>
        <w:t>Флинта</w:t>
      </w:r>
      <w:proofErr w:type="spellEnd"/>
      <w:r w:rsidRPr="00D834C8">
        <w:rPr>
          <w:rFonts w:ascii="Times New Roman" w:hAnsi="Times New Roman" w:cs="Times New Roman"/>
          <w:sz w:val="28"/>
          <w:szCs w:val="28"/>
          <w:lang w:val="uk-UA"/>
        </w:rPr>
        <w:t>; Наука, 2009. 346 с.</w:t>
      </w:r>
    </w:p>
    <w:p w:rsidR="005602B8" w:rsidRPr="000C704D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34A42">
        <w:rPr>
          <w:rFonts w:ascii="Times New Roman" w:hAnsi="Times New Roman" w:cs="Times New Roman"/>
          <w:sz w:val="28"/>
          <w:szCs w:val="28"/>
          <w:lang w:val="uk-UA"/>
        </w:rPr>
        <w:t>Алефіренко</w:t>
      </w:r>
      <w:proofErr w:type="spellEnd"/>
      <w:r w:rsidRPr="00B34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Ф. </w:t>
      </w:r>
      <w:r w:rsidRPr="00AF1DDB">
        <w:rPr>
          <w:rFonts w:ascii="Times New Roman" w:hAnsi="Times New Roman" w:cs="Times New Roman"/>
          <w:sz w:val="28"/>
          <w:szCs w:val="28"/>
          <w:lang w:val="uk-UA"/>
        </w:rPr>
        <w:t>Теоретичні питання фразеології : монографія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.  Харків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7738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Вища </w:t>
      </w:r>
      <w:proofErr w:type="spellStart"/>
      <w:r w:rsidRPr="0077386F">
        <w:rPr>
          <w:rFonts w:ascii="Times New Roman" w:hAnsi="Times New Roman" w:cs="Times New Roman"/>
          <w:color w:val="000000"/>
          <w:sz w:val="28"/>
          <w:szCs w:val="28"/>
          <w:lang w:val="uk-UA"/>
        </w:rPr>
        <w:t>шк</w:t>
      </w:r>
      <w:proofErr w:type="spellEnd"/>
      <w:r w:rsidRPr="0077386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, 1987.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34A42">
        <w:rPr>
          <w:rFonts w:ascii="Times New Roman" w:hAnsi="Times New Roman" w:cs="Times New Roman"/>
          <w:sz w:val="28"/>
          <w:szCs w:val="28"/>
          <w:lang w:val="uk-UA"/>
        </w:rPr>
        <w:t>135 с.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A42">
        <w:rPr>
          <w:rFonts w:ascii="Times New Roman" w:hAnsi="Times New Roman" w:cs="Times New Roman"/>
          <w:sz w:val="28"/>
          <w:szCs w:val="28"/>
          <w:lang w:val="uk-UA"/>
        </w:rPr>
        <w:t>Артеменко</w:t>
      </w:r>
      <w:r w:rsidRPr="00B34D01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Pr="00B34D01">
        <w:rPr>
          <w:rFonts w:ascii="Times New Roman" w:hAnsi="Times New Roman" w:cs="Times New Roman"/>
          <w:sz w:val="28"/>
          <w:szCs w:val="28"/>
          <w:lang w:val="uk-UA"/>
        </w:rPr>
        <w:t>Особливості фіксації логічного пізнання фраз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еологічними 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варіантами.</w:t>
      </w:r>
      <w:r w:rsidRPr="00B34D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76B9">
        <w:rPr>
          <w:rFonts w:ascii="Times New Roman" w:hAnsi="Times New Roman" w:cs="Times New Roman"/>
          <w:i/>
          <w:sz w:val="28"/>
          <w:szCs w:val="28"/>
          <w:lang w:val="uk-UA"/>
        </w:rPr>
        <w:t>Лексикографічний бюлетень.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 xml:space="preserve"> Київ</w:t>
      </w:r>
      <w:r w:rsidRPr="00B34D01">
        <w:rPr>
          <w:rFonts w:ascii="Times New Roman" w:hAnsi="Times New Roman" w:cs="Times New Roman"/>
          <w:sz w:val="28"/>
          <w:szCs w:val="28"/>
          <w:lang w:val="uk-UA"/>
        </w:rPr>
        <w:t xml:space="preserve"> : Ін-т украї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 xml:space="preserve">нської мови НАН України, 2011. </w:t>
      </w:r>
      <w:proofErr w:type="spellStart"/>
      <w:r w:rsidR="00A276B9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A276B9">
        <w:rPr>
          <w:rFonts w:ascii="Times New Roman" w:hAnsi="Times New Roman" w:cs="Times New Roman"/>
          <w:sz w:val="28"/>
          <w:szCs w:val="28"/>
          <w:lang w:val="uk-UA"/>
        </w:rPr>
        <w:t>. 20.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 С. 39–</w:t>
      </w:r>
      <w:r w:rsidRPr="00B34D01">
        <w:rPr>
          <w:rFonts w:ascii="Times New Roman" w:hAnsi="Times New Roman" w:cs="Times New Roman"/>
          <w:sz w:val="28"/>
          <w:szCs w:val="28"/>
          <w:lang w:val="uk-UA"/>
        </w:rPr>
        <w:t>45.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Бабич Н. Д. Фразеологія української мови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посібник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Чернівці,</w:t>
      </w:r>
      <w:r w:rsidRPr="00EC49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1971.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91</w:t>
      </w:r>
      <w:r w:rsidRPr="00EC4932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B0CC3">
        <w:rPr>
          <w:rFonts w:ascii="Times New Roman" w:hAnsi="Times New Roman" w:cs="Times New Roman"/>
          <w:sz w:val="28"/>
          <w:szCs w:val="28"/>
          <w:lang w:val="uk-UA"/>
        </w:rPr>
        <w:t>Бабкин</w:t>
      </w:r>
      <w:proofErr w:type="spellEnd"/>
      <w:r w:rsidRPr="001B0C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B0CC3">
        <w:rPr>
          <w:rFonts w:ascii="Times New Roman" w:hAnsi="Times New Roman" w:cs="Times New Roman"/>
          <w:sz w:val="28"/>
          <w:szCs w:val="28"/>
          <w:lang w:val="uk-UA"/>
        </w:rPr>
        <w:t xml:space="preserve">. М. </w:t>
      </w:r>
      <w:proofErr w:type="spellStart"/>
      <w:r w:rsidRPr="001B0CC3">
        <w:rPr>
          <w:rFonts w:ascii="Times New Roman" w:hAnsi="Times New Roman" w:cs="Times New Roman"/>
          <w:sz w:val="28"/>
          <w:szCs w:val="28"/>
          <w:lang w:val="uk-UA"/>
        </w:rPr>
        <w:t>Фразеология</w:t>
      </w:r>
      <w:proofErr w:type="spellEnd"/>
      <w:r w:rsidRPr="001B0C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2082">
        <w:rPr>
          <w:rFonts w:ascii="Times New Roman" w:hAnsi="Times New Roman" w:cs="Times New Roman"/>
          <w:sz w:val="28"/>
          <w:szCs w:val="28"/>
        </w:rPr>
        <w:t>и лексикография (задачи русского фразеологического словаря)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12082">
        <w:rPr>
          <w:rFonts w:ascii="Times New Roman" w:hAnsi="Times New Roman" w:cs="Times New Roman"/>
          <w:sz w:val="28"/>
          <w:szCs w:val="28"/>
        </w:rPr>
        <w:t xml:space="preserve"> </w:t>
      </w:r>
      <w:r w:rsidRPr="00A276B9">
        <w:rPr>
          <w:rFonts w:ascii="Times New Roman" w:hAnsi="Times New Roman" w:cs="Times New Roman"/>
          <w:i/>
          <w:sz w:val="28"/>
          <w:szCs w:val="28"/>
        </w:rPr>
        <w:t>Проблемы фразеологии</w:t>
      </w:r>
      <w:r w:rsidRPr="00612082">
        <w:rPr>
          <w:rFonts w:ascii="Times New Roman" w:hAnsi="Times New Roman" w:cs="Times New Roman"/>
          <w:sz w:val="28"/>
          <w:szCs w:val="28"/>
        </w:rPr>
        <w:t>.</w:t>
      </w:r>
      <w:r w:rsidR="00A276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76B9">
        <w:rPr>
          <w:rFonts w:ascii="Times New Roman" w:hAnsi="Times New Roman" w:cs="Times New Roman"/>
          <w:sz w:val="28"/>
          <w:szCs w:val="28"/>
        </w:rPr>
        <w:t xml:space="preserve"> М</w:t>
      </w:r>
      <w:proofErr w:type="spellStart"/>
      <w:r w:rsidR="00A276B9"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 w:rsidR="00A276B9">
        <w:rPr>
          <w:rFonts w:ascii="Times New Roman" w:hAnsi="Times New Roman" w:cs="Times New Roman"/>
          <w:sz w:val="28"/>
          <w:szCs w:val="28"/>
        </w:rPr>
        <w:t>; Л</w:t>
      </w:r>
      <w:proofErr w:type="spellStart"/>
      <w:r w:rsidR="00A276B9">
        <w:rPr>
          <w:rFonts w:ascii="Times New Roman" w:hAnsi="Times New Roman" w:cs="Times New Roman"/>
          <w:sz w:val="28"/>
          <w:szCs w:val="28"/>
          <w:lang w:val="uk-UA"/>
        </w:rPr>
        <w:t>енинград</w:t>
      </w:r>
      <w:proofErr w:type="spellEnd"/>
      <w:r w:rsidRPr="00612082">
        <w:rPr>
          <w:rFonts w:ascii="Times New Roman" w:hAnsi="Times New Roman" w:cs="Times New Roman"/>
          <w:sz w:val="28"/>
          <w:szCs w:val="28"/>
        </w:rPr>
        <w:t>, 1964.</w:t>
      </w:r>
      <w:r w:rsidR="00A276B9">
        <w:rPr>
          <w:rFonts w:ascii="Times New Roman" w:hAnsi="Times New Roman" w:cs="Times New Roman"/>
          <w:sz w:val="28"/>
          <w:szCs w:val="28"/>
        </w:rPr>
        <w:t xml:space="preserve"> С. 7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12082">
        <w:rPr>
          <w:rFonts w:ascii="Times New Roman" w:hAnsi="Times New Roman" w:cs="Times New Roman"/>
          <w:sz w:val="28"/>
          <w:szCs w:val="28"/>
        </w:rPr>
        <w:t>36.</w:t>
      </w:r>
    </w:p>
    <w:p w:rsidR="005602B8" w:rsidRPr="00055230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Баран</w:t>
      </w:r>
      <w:r w:rsidRPr="00D36CD6">
        <w:rPr>
          <w:rFonts w:ascii="Times New Roman" w:hAnsi="Times New Roman" w:cs="Times New Roman"/>
          <w:sz w:val="28"/>
          <w:szCs w:val="28"/>
          <w:lang w:val="uk-UA"/>
        </w:rPr>
        <w:t xml:space="preserve"> Я. А. До питання про стилістичну класифікацію фразеол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огічних одиниць.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6B9">
        <w:rPr>
          <w:rFonts w:ascii="Times New Roman" w:hAnsi="Times New Roman" w:cs="Times New Roman"/>
          <w:i/>
          <w:sz w:val="28"/>
          <w:szCs w:val="28"/>
          <w:lang w:val="uk-UA"/>
        </w:rPr>
        <w:t>Мовознавство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. 1979. № 32. С. 50-</w:t>
      </w:r>
      <w:r w:rsidRPr="00D36CD6">
        <w:rPr>
          <w:rFonts w:ascii="Times New Roman" w:hAnsi="Times New Roman" w:cs="Times New Roman"/>
          <w:sz w:val="28"/>
          <w:szCs w:val="28"/>
          <w:lang w:val="uk-UA"/>
        </w:rPr>
        <w:t>53.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Баран Я. А . Фразеологія у системі мови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 w:rsidRPr="005C6AE5">
        <w:rPr>
          <w:rFonts w:ascii="Times New Roman" w:hAnsi="Times New Roman" w:cs="Times New Roman"/>
          <w:sz w:val="28"/>
          <w:szCs w:val="28"/>
        </w:rPr>
        <w:t>ис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5C6AE5">
        <w:rPr>
          <w:rFonts w:ascii="Times New Roman" w:hAnsi="Times New Roman" w:cs="Times New Roman"/>
          <w:sz w:val="28"/>
          <w:szCs w:val="28"/>
        </w:rPr>
        <w:t xml:space="preserve"> 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д-</w:t>
      </w:r>
      <w:proofErr w:type="spellStart"/>
      <w:r>
        <w:rPr>
          <w:rFonts w:ascii="Times New Roman" w:hAnsi="Times New Roman" w:cs="Times New Roman"/>
          <w:sz w:val="28"/>
          <w:szCs w:val="28"/>
        </w:rPr>
        <w:t>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5C6AE5">
        <w:rPr>
          <w:rFonts w:ascii="Times New Roman" w:hAnsi="Times New Roman" w:cs="Times New Roman"/>
          <w:sz w:val="28"/>
          <w:szCs w:val="28"/>
        </w:rPr>
        <w:t xml:space="preserve"> наук</w:t>
      </w:r>
      <w:proofErr w:type="gramStart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>.02.15</w:t>
      </w:r>
      <w:r w:rsidR="00A276B9">
        <w:rPr>
          <w:rFonts w:ascii="Times New Roman" w:hAnsi="Times New Roman" w:cs="Times New Roman"/>
          <w:sz w:val="28"/>
          <w:szCs w:val="28"/>
          <w:lang w:val="uk-UA"/>
        </w:rPr>
        <w:t>.  Київ, 1999.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 xml:space="preserve"> 32 с.</w:t>
      </w:r>
    </w:p>
    <w:p w:rsidR="00FC139D" w:rsidRPr="0087572F" w:rsidRDefault="00483037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1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614F">
        <w:rPr>
          <w:rFonts w:ascii="Times New Roman" w:hAnsi="Times New Roman" w:cs="Times New Roman"/>
          <w:sz w:val="28"/>
          <w:szCs w:val="28"/>
        </w:rPr>
        <w:t>Беляевская</w:t>
      </w:r>
      <w:proofErr w:type="spellEnd"/>
      <w:r w:rsidRPr="00AE61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</w:rPr>
        <w:t xml:space="preserve">Г.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Стилистическая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маркированность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языке и речи. </w:t>
      </w:r>
      <w:r w:rsidRPr="00AE614F">
        <w:rPr>
          <w:rFonts w:ascii="Times New Roman" w:hAnsi="Times New Roman" w:cs="Times New Roman"/>
          <w:i/>
          <w:sz w:val="28"/>
          <w:szCs w:val="28"/>
        </w:rPr>
        <w:t xml:space="preserve">Проблемы стилистической </w:t>
      </w:r>
      <w:proofErr w:type="spellStart"/>
      <w:r w:rsidRPr="00AE614F">
        <w:rPr>
          <w:rFonts w:ascii="Times New Roman" w:hAnsi="Times New Roman" w:cs="Times New Roman"/>
          <w:i/>
          <w:sz w:val="28"/>
          <w:szCs w:val="28"/>
        </w:rPr>
        <w:t>маркированности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>. Москва</w:t>
      </w:r>
      <w:proofErr w:type="gramStart"/>
      <w:r w:rsidR="00AE614F">
        <w:rPr>
          <w:rFonts w:ascii="Times New Roman" w:hAnsi="Times New Roman" w:cs="Times New Roman"/>
          <w:sz w:val="28"/>
          <w:szCs w:val="28"/>
          <w:lang w:val="uk-UA"/>
        </w:rPr>
        <w:t> :</w:t>
      </w:r>
      <w:proofErr w:type="gram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МГПИИЯ</w:t>
      </w:r>
      <w:r>
        <w:rPr>
          <w:rFonts w:ascii="Times New Roman" w:hAnsi="Times New Roman" w:cs="Times New Roman"/>
          <w:sz w:val="28"/>
          <w:szCs w:val="28"/>
        </w:rPr>
        <w:t>, 1990.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E614F" w:rsidRPr="00AE614F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End"/>
      <w:r w:rsidR="00AE614F">
        <w:rPr>
          <w:rFonts w:ascii="Times New Roman" w:hAnsi="Times New Roman" w:cs="Times New Roman"/>
          <w:sz w:val="28"/>
          <w:szCs w:val="28"/>
          <w:lang w:val="uk-UA"/>
        </w:rPr>
        <w:t>. 356. С. 21-36.</w:t>
      </w:r>
    </w:p>
    <w:p w:rsidR="00483037" w:rsidRDefault="00483037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14F">
        <w:rPr>
          <w:rFonts w:ascii="Times New Roman" w:hAnsi="Times New Roman" w:cs="Times New Roman"/>
          <w:sz w:val="28"/>
          <w:szCs w:val="28"/>
          <w:lang w:val="uk-UA"/>
        </w:rPr>
        <w:t>Бузько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А. Поняття стилістичної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маркованості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7910">
        <w:rPr>
          <w:rFonts w:ascii="Times New Roman" w:hAnsi="Times New Roman" w:cs="Times New Roman"/>
          <w:sz w:val="28"/>
          <w:szCs w:val="28"/>
          <w:lang w:val="uk-UA"/>
        </w:rPr>
        <w:t xml:space="preserve">засобів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(загальнотеоретичний аспект). </w:t>
      </w:r>
      <w:r w:rsidRPr="00E16156"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студії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2016.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>. 15. С. 25–</w:t>
      </w:r>
      <w:r>
        <w:rPr>
          <w:rFonts w:ascii="Times New Roman" w:hAnsi="Times New Roman" w:cs="Times New Roman"/>
          <w:sz w:val="28"/>
          <w:szCs w:val="28"/>
          <w:lang w:val="uk-UA"/>
        </w:rPr>
        <w:t>35.</w:t>
      </w:r>
    </w:p>
    <w:p w:rsidR="0087572F" w:rsidRPr="00B17E95" w:rsidRDefault="00E16156" w:rsidP="00B17E95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Бузько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А. Поняття стилістичної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маркованості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одиниць (загальнотеоретичний аспект). </w:t>
      </w:r>
      <w:r w:rsidRPr="00E16156"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студії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2018.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>. 17. С. 110–</w:t>
      </w:r>
      <w:r>
        <w:rPr>
          <w:rFonts w:ascii="Times New Roman" w:hAnsi="Times New Roman" w:cs="Times New Roman"/>
          <w:sz w:val="28"/>
          <w:szCs w:val="28"/>
          <w:lang w:val="uk-UA"/>
        </w:rPr>
        <w:t>124.</w:t>
      </w:r>
    </w:p>
    <w:p w:rsidR="005602B8" w:rsidRPr="0087572F" w:rsidRDefault="00567589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14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Виноградов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В. В. </w:t>
      </w:r>
      <w:proofErr w:type="spellStart"/>
      <w:r w:rsidRPr="0087572F">
        <w:rPr>
          <w:rFonts w:ascii="Times New Roman" w:hAnsi="Times New Roman" w:cs="Times New Roman"/>
          <w:sz w:val="28"/>
          <w:szCs w:val="28"/>
          <w:lang w:val="uk-UA"/>
        </w:rPr>
        <w:t>Основные</w:t>
      </w:r>
      <w:proofErr w:type="spellEnd"/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7572F">
        <w:rPr>
          <w:rFonts w:ascii="Times New Roman" w:hAnsi="Times New Roman" w:cs="Times New Roman"/>
          <w:sz w:val="28"/>
          <w:szCs w:val="28"/>
          <w:lang w:val="uk-UA"/>
        </w:rPr>
        <w:t>понятия</w:t>
      </w:r>
      <w:proofErr w:type="spellEnd"/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7572F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7572F">
        <w:rPr>
          <w:rFonts w:ascii="Times New Roman" w:hAnsi="Times New Roman" w:cs="Times New Roman"/>
          <w:sz w:val="28"/>
          <w:szCs w:val="28"/>
          <w:lang w:val="uk-UA"/>
        </w:rPr>
        <w:t>фразеологии</w:t>
      </w:r>
      <w:proofErr w:type="spell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4F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4F">
        <w:rPr>
          <w:rFonts w:ascii="Times New Roman" w:hAnsi="Times New Roman" w:cs="Times New Roman"/>
          <w:sz w:val="28"/>
          <w:szCs w:val="28"/>
          <w:lang w:val="uk-UA"/>
        </w:rPr>
        <w:t>лингвистической</w:t>
      </w:r>
      <w:proofErr w:type="spell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4F">
        <w:rPr>
          <w:rFonts w:ascii="Times New Roman" w:hAnsi="Times New Roman" w:cs="Times New Roman"/>
          <w:sz w:val="28"/>
          <w:szCs w:val="28"/>
          <w:lang w:val="uk-UA"/>
        </w:rPr>
        <w:t>дисциплины</w:t>
      </w:r>
      <w:proofErr w:type="spellEnd"/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E614F">
        <w:rPr>
          <w:rFonts w:ascii="Times New Roman" w:hAnsi="Times New Roman" w:cs="Times New Roman"/>
          <w:i/>
          <w:sz w:val="28"/>
          <w:szCs w:val="28"/>
          <w:lang w:val="uk-UA"/>
        </w:rPr>
        <w:t>Лексикология</w:t>
      </w:r>
      <w:proofErr w:type="spellEnd"/>
      <w:r w:rsidRPr="00AE614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AE614F">
        <w:rPr>
          <w:rFonts w:ascii="Times New Roman" w:hAnsi="Times New Roman" w:cs="Times New Roman"/>
          <w:i/>
          <w:sz w:val="28"/>
          <w:szCs w:val="28"/>
          <w:lang w:val="uk-UA"/>
        </w:rPr>
        <w:t>лексикография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избр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труды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Москва : Наука, 1946. 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>310 с.</w:t>
      </w:r>
    </w:p>
    <w:p w:rsidR="00FD380A" w:rsidRPr="00FD380A" w:rsidRDefault="00FD380A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7572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Експресивно</w:t>
      </w:r>
      <w:r w:rsidRPr="00FD380A">
        <w:rPr>
          <w:rFonts w:ascii="Times New Roman" w:hAnsi="Times New Roman" w:cs="Times New Roman"/>
          <w:sz w:val="28"/>
          <w:szCs w:val="28"/>
          <w:lang w:val="uk-UA"/>
        </w:rPr>
        <w:t xml:space="preserve">-стилістичне забарвлення фразеологізмів. </w:t>
      </w:r>
      <w:r w:rsidRPr="00FD38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Довідник з української мови. 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school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home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task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1A0352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FD380A">
        <w:rPr>
          <w:rFonts w:ascii="Times New Roman" w:hAnsi="Times New Roman" w:cs="Times New Roman"/>
          <w:sz w:val="28"/>
          <w:szCs w:val="28"/>
          <w:lang w:val="en-US"/>
        </w:rPr>
        <w:t>ekspresivno-stikistichne-zabarvlennya-frazeologizmiv/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Дудик</w:t>
      </w:r>
      <w:r w:rsidRPr="00483037">
        <w:rPr>
          <w:rFonts w:ascii="Times New Roman" w:hAnsi="Times New Roman" w:cs="Times New Roman"/>
          <w:color w:val="00B0F0"/>
          <w:sz w:val="28"/>
          <w:szCs w:val="28"/>
          <w:lang w:val="uk-UA"/>
        </w:rPr>
        <w:t xml:space="preserve"> </w:t>
      </w:r>
      <w:r w:rsidRPr="00350B82">
        <w:rPr>
          <w:rFonts w:ascii="Times New Roman" w:hAnsi="Times New Roman" w:cs="Times New Roman"/>
          <w:sz w:val="28"/>
          <w:szCs w:val="28"/>
          <w:lang w:val="uk-UA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B8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0B82">
        <w:rPr>
          <w:rFonts w:ascii="Times New Roman" w:hAnsi="Times New Roman" w:cs="Times New Roman"/>
          <w:sz w:val="28"/>
          <w:szCs w:val="28"/>
          <w:lang w:val="uk-UA"/>
        </w:rPr>
        <w:t xml:space="preserve"> Стилістика української мови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154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50B8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D094A">
        <w:rPr>
          <w:rFonts w:ascii="Times New Roman" w:hAnsi="Times New Roman" w:cs="Times New Roman"/>
          <w:sz w:val="28"/>
          <w:szCs w:val="28"/>
          <w:lang w:val="uk-UA"/>
        </w:rPr>
        <w:t>http://litmisto.org.ua/?p=5517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Pr="00350B82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E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</w:rPr>
        <w:t>Жуков</w:t>
      </w:r>
      <w:r w:rsidRPr="0054086E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086E">
        <w:rPr>
          <w:rFonts w:ascii="Times New Roman" w:hAnsi="Times New Roman" w:cs="Times New Roman"/>
          <w:sz w:val="28"/>
          <w:szCs w:val="28"/>
        </w:rPr>
        <w:t>П. Об устойчивости и вариантности фразеологизмов на сема</w:t>
      </w:r>
      <w:r w:rsidR="0061154E">
        <w:rPr>
          <w:rFonts w:ascii="Times New Roman" w:hAnsi="Times New Roman" w:cs="Times New Roman"/>
          <w:sz w:val="28"/>
          <w:szCs w:val="28"/>
        </w:rPr>
        <w:t>нтическом уровне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4086E">
        <w:rPr>
          <w:rFonts w:ascii="Times New Roman" w:hAnsi="Times New Roman" w:cs="Times New Roman"/>
          <w:sz w:val="28"/>
          <w:szCs w:val="28"/>
        </w:rPr>
        <w:t xml:space="preserve"> </w:t>
      </w:r>
      <w:r w:rsidRPr="0061154E">
        <w:rPr>
          <w:rFonts w:ascii="Times New Roman" w:hAnsi="Times New Roman" w:cs="Times New Roman"/>
          <w:i/>
          <w:sz w:val="28"/>
          <w:szCs w:val="28"/>
        </w:rPr>
        <w:t>Проблемы устойчивости и ва</w:t>
      </w:r>
      <w:r w:rsidR="00132C9E">
        <w:rPr>
          <w:rFonts w:ascii="Times New Roman" w:hAnsi="Times New Roman" w:cs="Times New Roman"/>
          <w:i/>
          <w:sz w:val="28"/>
          <w:szCs w:val="28"/>
        </w:rPr>
        <w:t>риантности фразеологических еди</w:t>
      </w:r>
      <w:r w:rsidRPr="0061154E">
        <w:rPr>
          <w:rFonts w:ascii="Times New Roman" w:hAnsi="Times New Roman" w:cs="Times New Roman"/>
          <w:i/>
          <w:sz w:val="28"/>
          <w:szCs w:val="28"/>
        </w:rPr>
        <w:t>ниц</w:t>
      </w:r>
      <w:r w:rsidRPr="0054086E">
        <w:rPr>
          <w:rFonts w:ascii="Times New Roman" w:hAnsi="Times New Roman" w:cs="Times New Roman"/>
          <w:sz w:val="28"/>
          <w:szCs w:val="28"/>
        </w:rPr>
        <w:t xml:space="preserve"> : ма</w:t>
      </w:r>
      <w:r w:rsidR="0061154E">
        <w:rPr>
          <w:rFonts w:ascii="Times New Roman" w:hAnsi="Times New Roman" w:cs="Times New Roman"/>
          <w:sz w:val="28"/>
          <w:szCs w:val="28"/>
        </w:rPr>
        <w:t>тер</w:t>
      </w:r>
      <w:proofErr w:type="gramStart"/>
      <w:r w:rsidR="0061154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115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61154E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61154E">
        <w:rPr>
          <w:rFonts w:ascii="Times New Roman" w:hAnsi="Times New Roman" w:cs="Times New Roman"/>
          <w:sz w:val="28"/>
          <w:szCs w:val="28"/>
        </w:rPr>
        <w:t>ежвуз</w:t>
      </w:r>
      <w:proofErr w:type="spellEnd"/>
      <w:r w:rsidR="0061154E">
        <w:rPr>
          <w:rFonts w:ascii="Times New Roman" w:hAnsi="Times New Roman" w:cs="Times New Roman"/>
          <w:sz w:val="28"/>
          <w:szCs w:val="28"/>
        </w:rPr>
        <w:t xml:space="preserve"> симпозиума (1968). </w:t>
      </w:r>
      <w:proofErr w:type="spellStart"/>
      <w:r w:rsidR="0061154E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61154E">
        <w:rPr>
          <w:rFonts w:ascii="Times New Roman" w:hAnsi="Times New Roman" w:cs="Times New Roman"/>
          <w:sz w:val="28"/>
          <w:szCs w:val="28"/>
        </w:rPr>
        <w:t xml:space="preserve">. 2. Тула, 1972. </w:t>
      </w:r>
      <w:r w:rsidR="001A0352">
        <w:rPr>
          <w:rFonts w:ascii="Times New Roman" w:hAnsi="Times New Roman" w:cs="Times New Roman"/>
          <w:sz w:val="28"/>
          <w:szCs w:val="28"/>
        </w:rPr>
        <w:t>С.20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4086E">
        <w:rPr>
          <w:rFonts w:ascii="Times New Roman" w:hAnsi="Times New Roman" w:cs="Times New Roman"/>
          <w:sz w:val="28"/>
          <w:szCs w:val="28"/>
        </w:rPr>
        <w:t>29.</w:t>
      </w:r>
    </w:p>
    <w:p w:rsidR="005602B8" w:rsidRPr="0087572F" w:rsidRDefault="005602B8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3037">
        <w:rPr>
          <w:rFonts w:ascii="Times New Roman" w:hAnsi="Times New Roman" w:cs="Times New Roman"/>
          <w:color w:val="00B0F0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Їжакевич Г. П. Стилістична класифікація фразеологічних</w:t>
      </w:r>
      <w:r w:rsidR="0061154E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одиниць.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61154E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54E" w:rsidRPr="0061154E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  і література</w:t>
      </w:r>
      <w:r w:rsidRPr="006115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школі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. 1971. № 10. С. 13–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>21.</w:t>
      </w:r>
    </w:p>
    <w:p w:rsidR="00A51322" w:rsidRDefault="00A51322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Краснобаєва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-Чорна </w:t>
      </w:r>
      <w:r>
        <w:rPr>
          <w:rFonts w:ascii="Times New Roman" w:hAnsi="Times New Roman" w:cs="Times New Roman"/>
          <w:sz w:val="28"/>
          <w:szCs w:val="28"/>
          <w:lang w:val="uk-UA"/>
        </w:rPr>
        <w:t>Ж.</w:t>
      </w:r>
      <w:r w:rsidR="008567C5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 w:rsidR="00132C9E">
        <w:rPr>
          <w:rFonts w:ascii="Times New Roman" w:hAnsi="Times New Roman" w:cs="Times New Roman"/>
          <w:sz w:val="28"/>
          <w:szCs w:val="28"/>
          <w:lang w:val="uk-UA"/>
        </w:rPr>
        <w:t>Фраземіка</w:t>
      </w:r>
      <w:proofErr w:type="spellEnd"/>
      <w:r w:rsidR="00132C9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32C9E">
        <w:rPr>
          <w:rFonts w:ascii="Times New Roman" w:hAnsi="Times New Roman" w:cs="Times New Roman"/>
          <w:sz w:val="28"/>
          <w:szCs w:val="28"/>
          <w:lang w:val="uk-UA"/>
        </w:rPr>
        <w:t>фраземографія</w:t>
      </w:r>
      <w:proofErr w:type="spellEnd"/>
      <w:r w:rsidR="00132C9E">
        <w:rPr>
          <w:rFonts w:ascii="Times New Roman" w:hAnsi="Times New Roman" w:cs="Times New Roman"/>
          <w:sz w:val="28"/>
          <w:szCs w:val="28"/>
          <w:lang w:val="uk-UA"/>
        </w:rPr>
        <w:t xml:space="preserve"> в сучасній </w:t>
      </w:r>
      <w:proofErr w:type="spellStart"/>
      <w:r w:rsidR="00132C9E">
        <w:rPr>
          <w:rFonts w:ascii="Times New Roman" w:hAnsi="Times New Roman" w:cs="Times New Roman"/>
          <w:sz w:val="28"/>
          <w:szCs w:val="28"/>
          <w:lang w:val="uk-UA"/>
        </w:rPr>
        <w:t>лінгвопарадигмі</w:t>
      </w:r>
      <w:proofErr w:type="spellEnd"/>
      <w:r w:rsidR="00132C9E">
        <w:rPr>
          <w:rFonts w:ascii="Times New Roman" w:hAnsi="Times New Roman" w:cs="Times New Roman"/>
          <w:sz w:val="28"/>
          <w:szCs w:val="28"/>
          <w:lang w:val="uk-UA"/>
        </w:rPr>
        <w:t> : підручник. Вінниця, 2018. 200 с.</w:t>
      </w:r>
    </w:p>
    <w:p w:rsidR="00240060" w:rsidRPr="00240060" w:rsidRDefault="00AE614F" w:rsidP="00240060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40060" w:rsidRPr="00AE614F">
        <w:rPr>
          <w:rFonts w:ascii="Times New Roman" w:hAnsi="Times New Roman" w:cs="Times New Roman"/>
          <w:sz w:val="28"/>
          <w:szCs w:val="28"/>
          <w:lang w:val="uk-UA"/>
        </w:rPr>
        <w:t>Краснобаєва</w:t>
      </w:r>
      <w:proofErr w:type="spellEnd"/>
      <w:r w:rsidR="00240060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-Чорна Ж. Д., Усенко </w:t>
      </w:r>
      <w:r w:rsidR="00240060">
        <w:rPr>
          <w:rFonts w:ascii="Times New Roman" w:hAnsi="Times New Roman" w:cs="Times New Roman"/>
          <w:sz w:val="28"/>
          <w:szCs w:val="28"/>
          <w:lang w:val="uk-UA"/>
        </w:rPr>
        <w:t xml:space="preserve">О. О. Експресивно-стилістична класифікація фразеологізмів у Словнику фразеологічних термінів сучасної української мови. </w:t>
      </w:r>
      <w:r w:rsidR="00240060" w:rsidRPr="001A0352">
        <w:rPr>
          <w:rFonts w:ascii="Times New Roman" w:hAnsi="Times New Roman" w:cs="Times New Roman"/>
          <w:i/>
          <w:sz w:val="28"/>
          <w:szCs w:val="28"/>
          <w:lang w:val="uk-UA"/>
        </w:rPr>
        <w:t>Лінгвістичні студії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>. 23. С. </w:t>
      </w:r>
      <w:r w:rsidR="00DD355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65–</w:t>
      </w:r>
      <w:r w:rsidR="00240060">
        <w:rPr>
          <w:rFonts w:ascii="Times New Roman" w:hAnsi="Times New Roman" w:cs="Times New Roman"/>
          <w:sz w:val="28"/>
          <w:szCs w:val="28"/>
          <w:lang w:val="uk-UA"/>
        </w:rPr>
        <w:t>274.</w:t>
      </w:r>
    </w:p>
    <w:p w:rsidR="00A51322" w:rsidRDefault="00A51322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Лакомська</w:t>
      </w:r>
      <w:proofErr w:type="spellEnd"/>
      <w:r w:rsidRPr="00483037">
        <w:rPr>
          <w:rFonts w:ascii="Times New Roman" w:hAnsi="Times New Roman" w:cs="Times New Roman"/>
          <w:color w:val="00B0F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І. В.</w:t>
      </w:r>
      <w:r w:rsidR="00E31EC4">
        <w:rPr>
          <w:rFonts w:ascii="Times New Roman" w:hAnsi="Times New Roman" w:cs="Times New Roman"/>
          <w:sz w:val="28"/>
          <w:szCs w:val="28"/>
          <w:lang w:val="uk-UA"/>
        </w:rPr>
        <w:t xml:space="preserve"> Семантика і структура фразеологізмів у газетних заголовках: впливовий аспект : </w:t>
      </w:r>
      <w:proofErr w:type="spellStart"/>
      <w:r w:rsidR="00E31EC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ис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A0352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="001A0352">
        <w:rPr>
          <w:rFonts w:ascii="Times New Roman" w:hAnsi="Times New Roman" w:cs="Times New Roman"/>
          <w:sz w:val="28"/>
          <w:szCs w:val="28"/>
          <w:lang w:val="uk-UA"/>
        </w:rPr>
        <w:t>. наук : 10.02.01</w:t>
      </w:r>
      <w:r w:rsidR="00E31EC4">
        <w:rPr>
          <w:rFonts w:ascii="Times New Roman" w:hAnsi="Times New Roman" w:cs="Times New Roman"/>
          <w:sz w:val="28"/>
          <w:szCs w:val="28"/>
          <w:lang w:val="uk-UA"/>
        </w:rPr>
        <w:t>. Одеса, 2018. 230 с.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Матвієнко</w:t>
      </w:r>
      <w:r w:rsidRPr="005B49EA">
        <w:rPr>
          <w:rFonts w:ascii="Times New Roman" w:hAnsi="Times New Roman" w:cs="Times New Roman"/>
          <w:sz w:val="28"/>
          <w:szCs w:val="28"/>
          <w:lang w:val="uk-UA"/>
        </w:rPr>
        <w:t xml:space="preserve"> А. М. Фраз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еологічні синоніми і варіанти.</w:t>
      </w:r>
      <w:r w:rsidRPr="005B4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154E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 і література в школі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B4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3551">
        <w:rPr>
          <w:rFonts w:ascii="Times New Roman" w:hAnsi="Times New Roman" w:cs="Times New Roman"/>
          <w:sz w:val="28"/>
          <w:szCs w:val="28"/>
          <w:lang w:val="uk-UA"/>
        </w:rPr>
        <w:t>1965. № 8. С. 16–</w:t>
      </w:r>
      <w:r w:rsidRPr="005B49EA">
        <w:rPr>
          <w:rFonts w:ascii="Times New Roman" w:hAnsi="Times New Roman" w:cs="Times New Roman"/>
          <w:sz w:val="28"/>
          <w:szCs w:val="28"/>
          <w:lang w:val="uk-UA"/>
        </w:rPr>
        <w:t>20.</w:t>
      </w:r>
    </w:p>
    <w:p w:rsidR="005602B8" w:rsidRPr="007A581F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Мацько </w:t>
      </w:r>
      <w:r>
        <w:rPr>
          <w:rFonts w:ascii="Times New Roman" w:hAnsi="Times New Roman" w:cs="Times New Roman"/>
          <w:sz w:val="28"/>
          <w:szCs w:val="28"/>
          <w:lang w:val="uk-UA"/>
        </w:rPr>
        <w:t>Л. І.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, Сидоренко О. М., Мацько О.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Стилістика української мови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Pr="007A581F">
        <w:rPr>
          <w:rFonts w:ascii="Times New Roman" w:hAnsi="Times New Roman" w:cs="Times New Roman"/>
          <w:sz w:val="28"/>
          <w:szCs w:val="28"/>
          <w:lang w:val="uk-UA"/>
        </w:rPr>
        <w:t>ідручник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8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Київ : Вища </w:t>
      </w:r>
      <w:proofErr w:type="spellStart"/>
      <w:r w:rsidR="0061154E">
        <w:rPr>
          <w:rFonts w:ascii="Times New Roman" w:hAnsi="Times New Roman" w:cs="Times New Roman"/>
          <w:sz w:val="28"/>
          <w:szCs w:val="28"/>
          <w:lang w:val="uk-UA"/>
        </w:rPr>
        <w:t>шк</w:t>
      </w:r>
      <w:proofErr w:type="spellEnd"/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., 2003. </w:t>
      </w:r>
      <w:r>
        <w:rPr>
          <w:rFonts w:ascii="Times New Roman" w:hAnsi="Times New Roman" w:cs="Times New Roman"/>
          <w:sz w:val="28"/>
          <w:szCs w:val="28"/>
          <w:lang w:val="uk-UA"/>
        </w:rPr>
        <w:t>462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A581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Pr="00C17725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725">
        <w:rPr>
          <w:rFonts w:ascii="Times New Roman" w:hAnsi="Times New Roman" w:cs="Times New Roman"/>
          <w:sz w:val="28"/>
          <w:szCs w:val="28"/>
        </w:rPr>
        <w:t>Мельник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Л. В. Культурно</w:t>
      </w:r>
      <w:r w:rsidRPr="00C17725">
        <w:rPr>
          <w:rFonts w:ascii="Times New Roman" w:hAnsi="Times New Roman" w:cs="Times New Roman"/>
          <w:sz w:val="28"/>
          <w:szCs w:val="28"/>
        </w:rPr>
        <w:t>–нац</w:t>
      </w:r>
      <w:proofErr w:type="gramStart"/>
      <w:r w:rsidRPr="00C17725">
        <w:rPr>
          <w:rFonts w:ascii="Times New Roman" w:hAnsi="Times New Roman" w:cs="Times New Roman"/>
          <w:sz w:val="28"/>
          <w:szCs w:val="28"/>
        </w:rPr>
        <w:t>.</w:t>
      </w:r>
      <w:r w:rsidRPr="00C1772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End"/>
      <w:r w:rsidRPr="00C17725">
        <w:rPr>
          <w:rFonts w:ascii="Times New Roman" w:hAnsi="Times New Roman" w:cs="Times New Roman"/>
          <w:sz w:val="28"/>
          <w:szCs w:val="28"/>
          <w:lang w:val="uk-UA"/>
        </w:rPr>
        <w:t>онотац</w:t>
      </w:r>
      <w:r>
        <w:rPr>
          <w:rFonts w:ascii="Times New Roman" w:hAnsi="Times New Roman" w:cs="Times New Roman"/>
          <w:sz w:val="28"/>
          <w:szCs w:val="28"/>
          <w:lang w:val="uk-UA"/>
        </w:rPr>
        <w:t>ія українських фразеологізмів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17725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C177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7725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</w:t>
      </w:r>
      <w:r w:rsidRPr="00C17725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C17725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Pr="00C177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Pr="00C1772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C17725">
        <w:rPr>
          <w:rFonts w:ascii="Times New Roman" w:hAnsi="Times New Roman" w:cs="Times New Roman"/>
          <w:sz w:val="28"/>
          <w:szCs w:val="28"/>
        </w:rPr>
        <w:t>анд</w:t>
      </w:r>
      <w:proofErr w:type="spellEnd"/>
      <w:r w:rsidRPr="00C177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77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725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C177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7725">
        <w:rPr>
          <w:rFonts w:ascii="Times New Roman" w:hAnsi="Times New Roman" w:cs="Times New Roman"/>
          <w:sz w:val="28"/>
          <w:szCs w:val="28"/>
        </w:rPr>
        <w:t xml:space="preserve"> наук</w:t>
      </w:r>
      <w:r w:rsidRPr="00C17725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AE614F">
        <w:rPr>
          <w:rFonts w:ascii="Times New Roman" w:hAnsi="Times New Roman" w:cs="Times New Roman"/>
          <w:sz w:val="28"/>
          <w:szCs w:val="28"/>
        </w:rPr>
        <w:t>10.02.01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61154E">
        <w:rPr>
          <w:rFonts w:ascii="Times New Roman" w:hAnsi="Times New Roman" w:cs="Times New Roman"/>
          <w:sz w:val="28"/>
          <w:szCs w:val="28"/>
        </w:rPr>
        <w:t>, 2001.</w:t>
      </w:r>
      <w:r w:rsidRPr="00C17725">
        <w:rPr>
          <w:rFonts w:ascii="Times New Roman" w:hAnsi="Times New Roman" w:cs="Times New Roman"/>
          <w:sz w:val="28"/>
          <w:szCs w:val="28"/>
        </w:rPr>
        <w:t xml:space="preserve"> </w:t>
      </w:r>
      <w:r w:rsidRPr="00C1772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C17725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5602B8" w:rsidRPr="00AE614F" w:rsidRDefault="005602B8" w:rsidP="00240060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1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Мокієнко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В. М. До питання про зіставни</w:t>
      </w:r>
      <w:r w:rsidR="0061154E" w:rsidRPr="00AE614F">
        <w:rPr>
          <w:rFonts w:ascii="Times New Roman" w:hAnsi="Times New Roman" w:cs="Times New Roman"/>
          <w:sz w:val="28"/>
          <w:szCs w:val="28"/>
          <w:lang w:val="uk-UA"/>
        </w:rPr>
        <w:t>й аналіз слов’янської філології.</w:t>
      </w:r>
      <w:r w:rsidRPr="00AE61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614F">
        <w:rPr>
          <w:rFonts w:ascii="Times New Roman" w:hAnsi="Times New Roman" w:cs="Times New Roman"/>
          <w:i/>
          <w:sz w:val="28"/>
          <w:szCs w:val="28"/>
        </w:rPr>
        <w:t>Мовознавство</w:t>
      </w:r>
      <w:proofErr w:type="spellEnd"/>
      <w:r w:rsidR="0061154E" w:rsidRPr="00AE614F">
        <w:rPr>
          <w:rFonts w:ascii="Times New Roman" w:hAnsi="Times New Roman" w:cs="Times New Roman"/>
          <w:sz w:val="28"/>
          <w:szCs w:val="28"/>
          <w:lang w:val="uk-UA"/>
        </w:rPr>
        <w:t>. 1979. № 5. С. 17-</w:t>
      </w:r>
      <w:r w:rsidR="00240060" w:rsidRPr="00AE614F">
        <w:rPr>
          <w:rFonts w:ascii="Times New Roman" w:hAnsi="Times New Roman" w:cs="Times New Roman"/>
          <w:sz w:val="28"/>
          <w:szCs w:val="28"/>
          <w:lang w:val="uk-UA"/>
        </w:rPr>
        <w:t>27.</w:t>
      </w:r>
    </w:p>
    <w:p w:rsidR="000C704D" w:rsidRDefault="00AE614F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04D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Потебня </w:t>
      </w:r>
      <w:r w:rsidR="000C704D" w:rsidRPr="00C94A64">
        <w:rPr>
          <w:rFonts w:ascii="Times New Roman" w:hAnsi="Times New Roman" w:cs="Times New Roman"/>
          <w:sz w:val="28"/>
          <w:szCs w:val="28"/>
          <w:lang w:val="uk-UA"/>
        </w:rPr>
        <w:t xml:space="preserve">А. А. </w:t>
      </w:r>
      <w:proofErr w:type="spellStart"/>
      <w:r w:rsidR="000C704D" w:rsidRPr="00C94A64">
        <w:rPr>
          <w:rFonts w:ascii="Times New Roman" w:hAnsi="Times New Roman" w:cs="Times New Roman"/>
          <w:sz w:val="28"/>
          <w:szCs w:val="28"/>
          <w:lang w:val="uk-UA"/>
        </w:rPr>
        <w:t>Мысль</w:t>
      </w:r>
      <w:proofErr w:type="spellEnd"/>
      <w:r w:rsidR="000C704D" w:rsidRPr="00C94A6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="001A0352">
        <w:rPr>
          <w:rFonts w:ascii="Times New Roman" w:hAnsi="Times New Roman" w:cs="Times New Roman"/>
          <w:sz w:val="28"/>
          <w:szCs w:val="28"/>
          <w:lang w:val="uk-UA"/>
        </w:rPr>
        <w:t>язик.</w:t>
      </w:r>
      <w:r w:rsidR="000C704D" w:rsidRPr="00C94A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="000C704D" w:rsidRPr="00D26C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Лабиринт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1993.</w:t>
      </w:r>
      <w:r w:rsidR="000C704D" w:rsidRPr="00C94A64">
        <w:rPr>
          <w:rFonts w:ascii="Times New Roman" w:hAnsi="Times New Roman" w:cs="Times New Roman"/>
          <w:sz w:val="28"/>
          <w:szCs w:val="28"/>
          <w:lang w:val="uk-UA"/>
        </w:rPr>
        <w:t xml:space="preserve"> 192 с</w:t>
      </w:r>
      <w:r w:rsidR="000C70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6156" w:rsidRDefault="00E16156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54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AE614F">
        <w:rPr>
          <w:rFonts w:ascii="Times New Roman" w:hAnsi="Times New Roman" w:cs="Times New Roman"/>
          <w:sz w:val="28"/>
          <w:szCs w:val="28"/>
        </w:rPr>
        <w:t>Ризель</w:t>
      </w:r>
      <w:proofErr w:type="spellEnd"/>
      <w:r w:rsidRPr="00AE61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Э. Г. Стилистическое значение и коннотация. </w:t>
      </w:r>
      <w:r w:rsidRPr="00E16156">
        <w:rPr>
          <w:rFonts w:ascii="Times New Roman" w:hAnsi="Times New Roman" w:cs="Times New Roman"/>
          <w:i/>
          <w:sz w:val="28"/>
          <w:szCs w:val="28"/>
        </w:rPr>
        <w:t>Лингвистические проблемы текста</w:t>
      </w:r>
      <w:r>
        <w:rPr>
          <w:rFonts w:ascii="Times New Roman" w:hAnsi="Times New Roman" w:cs="Times New Roman"/>
          <w:sz w:val="28"/>
          <w:szCs w:val="28"/>
        </w:rPr>
        <w:t xml:space="preserve">. Москва, 1980.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>. 158. С. 134-143.</w:t>
      </w:r>
    </w:p>
    <w:p w:rsidR="00AF3A10" w:rsidRPr="00AF3A10" w:rsidRDefault="00AF3A10" w:rsidP="0087572F">
      <w:pPr>
        <w:pStyle w:val="a3"/>
        <w:numPr>
          <w:ilvl w:val="0"/>
          <w:numId w:val="1"/>
        </w:numPr>
        <w:spacing w:line="360" w:lineRule="auto"/>
        <w:ind w:lef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CF1438"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Дица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П. Склад та емоційно-оцінний потенціал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зоофразеологізмів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3A1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Записки з українського мовознавства</w:t>
      </w:r>
      <w:r w:rsidRPr="00AF3A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Одеса : </w:t>
      </w:r>
      <w:proofErr w:type="spellStart"/>
      <w:r w:rsidRPr="00AF3A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ПолиПринт</w:t>
      </w:r>
      <w:proofErr w:type="spellEnd"/>
      <w:r w:rsidRPr="00AF3A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2005. </w:t>
      </w:r>
      <w:proofErr w:type="spellStart"/>
      <w:r w:rsidRPr="00AF3A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Pr="00AF3A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15. С. 75-83.</w:t>
      </w:r>
    </w:p>
    <w:p w:rsidR="00CF1438" w:rsidRPr="00AE614F" w:rsidRDefault="00AE0650" w:rsidP="0087572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-284" w:right="4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Індиві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дуально-авторська інтерпретація </w:t>
      </w:r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>фразеологічних одиниць у засобах масової інформації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94C5A" w:rsidRPr="00AE614F">
        <w:rPr>
          <w:rFonts w:ascii="Times New Roman" w:hAnsi="Times New Roman" w:cs="Times New Roman"/>
          <w:i/>
          <w:sz w:val="28"/>
          <w:szCs w:val="28"/>
          <w:lang w:val="uk-UA"/>
        </w:rPr>
        <w:t>Слов᾽янський</w:t>
      </w:r>
      <w:proofErr w:type="spellEnd"/>
      <w:r w:rsidR="00894C5A" w:rsidRPr="00AE614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збірник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>. Київ </w:t>
      </w:r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>: Вид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авничий центр Д. </w:t>
      </w:r>
      <w:proofErr w:type="spellStart"/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>Бураго</w:t>
      </w:r>
      <w:proofErr w:type="spellEnd"/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>, 2012.</w:t>
      </w:r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>. 17.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Ч. І.</w:t>
      </w:r>
      <w:r w:rsidR="00894C5A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С. 380-386.</w:t>
      </w:r>
    </w:p>
    <w:p w:rsidR="00F4300E" w:rsidRPr="00AE614F" w:rsidRDefault="00AE0650" w:rsidP="0087572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-284" w:right="4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Лінгвокреативність</w:t>
      </w:r>
      <w:proofErr w:type="spellEnd"/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мовної</w:t>
      </w:r>
      <w:proofErr w:type="spellEnd"/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особистості: фразеологічні одиниці</w:t>
      </w:r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F1438" w:rsidRPr="00AE614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Записки з українського мовознавства</w:t>
      </w:r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Одеса : </w:t>
      </w:r>
      <w:proofErr w:type="spellStart"/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ПолиПринт</w:t>
      </w:r>
      <w:proofErr w:type="spellEnd"/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2017. </w:t>
      </w:r>
      <w:proofErr w:type="spellStart"/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24. У 2-х томах. Т. 2.</w:t>
      </w:r>
      <w:r w:rsidR="00CF1438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 196-204</w:t>
      </w:r>
      <w:r w:rsidR="00F4300E" w:rsidRPr="00AE61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4300E" w:rsidRPr="00AE614F" w:rsidRDefault="00AE0650" w:rsidP="0087572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-284" w:right="4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Трансформовані фразеологічні одиниці в засобах масової інформаці</w:t>
      </w:r>
      <w:r w:rsidR="00F4300E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CF1438" w:rsidRPr="00AE614F">
        <w:rPr>
          <w:rFonts w:ascii="Times New Roman" w:hAnsi="Times New Roman" w:cs="Times New Roman"/>
          <w:i/>
          <w:sz w:val="28"/>
          <w:szCs w:val="28"/>
          <w:lang w:val="uk-UA"/>
        </w:rPr>
        <w:t>Міжнародна комунікація: проблеми та перспективи</w:t>
      </w:r>
      <w:r w:rsidR="00F4300E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Одеса – </w:t>
      </w:r>
      <w:r w:rsidR="00F4300E" w:rsidRPr="00AE614F">
        <w:rPr>
          <w:rFonts w:ascii="Times New Roman" w:hAnsi="Times New Roman" w:cs="Times New Roman"/>
          <w:sz w:val="28"/>
          <w:szCs w:val="28"/>
          <w:lang w:val="uk-UA"/>
        </w:rPr>
        <w:t>Тирасполь : Поліграфіст, 2012.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С. 338–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>344.</w:t>
      </w:r>
    </w:p>
    <w:p w:rsidR="0087572F" w:rsidRDefault="00F4300E" w:rsidP="0087572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-284" w:right="4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  <w:r w:rsidRPr="00AE614F">
        <w:rPr>
          <w:sz w:val="28"/>
          <w:szCs w:val="28"/>
          <w:lang w:val="uk-UA"/>
        </w:rPr>
        <w:t xml:space="preserve"> </w:t>
      </w:r>
      <w:r w:rsidR="00CF1438" w:rsidRPr="00AE614F">
        <w:rPr>
          <w:rFonts w:ascii="Times New Roman" w:hAnsi="Times New Roman" w:cs="Times New Roman"/>
          <w:sz w:val="28"/>
          <w:szCs w:val="28"/>
          <w:lang w:val="uk-UA"/>
        </w:rPr>
        <w:t>Фразеологічні одиниці як вияв національно-культурного склад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ника </w:t>
      </w:r>
      <w:proofErr w:type="spellStart"/>
      <w:r w:rsidRPr="0061154E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61154E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</w:t>
      </w:r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438" w:rsidRPr="0061154E">
        <w:rPr>
          <w:rFonts w:ascii="Times New Roman" w:hAnsi="Times New Roman" w:cs="Times New Roman"/>
          <w:i/>
          <w:sz w:val="28"/>
          <w:szCs w:val="28"/>
          <w:lang w:val="uk-UA"/>
        </w:rPr>
        <w:t>Одеська лінгвістична школа: у просторах інтерпретацій</w:t>
      </w:r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>колект</w:t>
      </w:r>
      <w:proofErr w:type="spellEnd"/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>моногр</w:t>
      </w:r>
      <w:proofErr w:type="spellEnd"/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1154E">
        <w:rPr>
          <w:rFonts w:ascii="Times New Roman" w:hAnsi="Times New Roman" w:cs="Times New Roman"/>
          <w:sz w:val="28"/>
          <w:szCs w:val="28"/>
          <w:lang w:val="uk-UA"/>
        </w:rPr>
        <w:t xml:space="preserve"> Одеса : </w:t>
      </w:r>
      <w:proofErr w:type="spellStart"/>
      <w:r w:rsidRPr="0061154E">
        <w:rPr>
          <w:rFonts w:ascii="Times New Roman" w:hAnsi="Times New Roman" w:cs="Times New Roman"/>
          <w:sz w:val="28"/>
          <w:szCs w:val="28"/>
          <w:lang w:val="uk-UA"/>
        </w:rPr>
        <w:t>ПолиПринт</w:t>
      </w:r>
      <w:proofErr w:type="spellEnd"/>
      <w:r w:rsidRPr="0061154E">
        <w:rPr>
          <w:rFonts w:ascii="Times New Roman" w:hAnsi="Times New Roman" w:cs="Times New Roman"/>
          <w:sz w:val="28"/>
          <w:szCs w:val="28"/>
          <w:lang w:val="uk-UA"/>
        </w:rPr>
        <w:t>, 2017.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С. 173–</w:t>
      </w:r>
      <w:r w:rsidR="00CF1438" w:rsidRPr="0061154E">
        <w:rPr>
          <w:rFonts w:ascii="Times New Roman" w:hAnsi="Times New Roman" w:cs="Times New Roman"/>
          <w:sz w:val="28"/>
          <w:szCs w:val="28"/>
          <w:lang w:val="uk-UA"/>
        </w:rPr>
        <w:t>180.</w:t>
      </w:r>
    </w:p>
    <w:p w:rsidR="00684C62" w:rsidRPr="0087572F" w:rsidRDefault="00684C62" w:rsidP="0087572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-284" w:right="4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14F">
        <w:rPr>
          <w:rFonts w:ascii="Times New Roman" w:hAnsi="Times New Roman" w:cs="Times New Roman"/>
          <w:sz w:val="28"/>
          <w:szCs w:val="28"/>
          <w:lang w:val="uk-UA"/>
        </w:rPr>
        <w:t>Селіванова О.О. Нариси з</w:t>
      </w:r>
      <w:r w:rsidRPr="0087572F">
        <w:rPr>
          <w:rFonts w:ascii="Times New Roman" w:hAnsi="Times New Roman" w:cs="Times New Roman"/>
          <w:sz w:val="28"/>
          <w:szCs w:val="28"/>
        </w:rPr>
        <w:t> 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української фразеології (</w:t>
      </w:r>
      <w:proofErr w:type="spellStart"/>
      <w:r w:rsidRPr="00AE614F">
        <w:rPr>
          <w:rFonts w:ascii="Times New Roman" w:hAnsi="Times New Roman" w:cs="Times New Roman"/>
          <w:sz w:val="28"/>
          <w:szCs w:val="28"/>
          <w:lang w:val="uk-UA"/>
        </w:rPr>
        <w:t>психокогнітивний</w:t>
      </w:r>
      <w:proofErr w:type="spellEnd"/>
      <w:r w:rsidRPr="00AE614F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87572F">
        <w:rPr>
          <w:rFonts w:ascii="Times New Roman" w:hAnsi="Times New Roman" w:cs="Times New Roman"/>
          <w:sz w:val="28"/>
          <w:szCs w:val="28"/>
        </w:rPr>
        <w:t> 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етнокультурни</w:t>
      </w:r>
      <w:r w:rsidR="00AE614F" w:rsidRPr="00AE614F">
        <w:rPr>
          <w:rFonts w:ascii="Times New Roman" w:hAnsi="Times New Roman" w:cs="Times New Roman"/>
          <w:sz w:val="28"/>
          <w:szCs w:val="28"/>
          <w:lang w:val="uk-UA"/>
        </w:rPr>
        <w:t>й аспекти)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Київ–Черкаси</w:t>
      </w:r>
      <w:r w:rsidRPr="0087572F">
        <w:rPr>
          <w:rFonts w:ascii="Times New Roman" w:hAnsi="Times New Roman" w:cs="Times New Roman"/>
          <w:sz w:val="28"/>
          <w:szCs w:val="28"/>
        </w:rPr>
        <w:t> 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: Брама, 2004. 276</w:t>
      </w:r>
      <w:r w:rsidRPr="0087572F">
        <w:rPr>
          <w:rFonts w:ascii="Times New Roman" w:hAnsi="Times New Roman" w:cs="Times New Roman"/>
          <w:sz w:val="28"/>
          <w:szCs w:val="28"/>
        </w:rPr>
        <w:t> 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757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2B8" w:rsidRPr="0077386F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Скрипник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 xml:space="preserve"> Л. Г. Фразеологія української мови : монографія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 Київ : Наук. думка, 1973.</w:t>
      </w:r>
      <w:r w:rsidRPr="0077386F">
        <w:rPr>
          <w:rFonts w:ascii="Times New Roman" w:hAnsi="Times New Roman" w:cs="Times New Roman"/>
          <w:sz w:val="28"/>
          <w:szCs w:val="28"/>
          <w:lang w:val="uk-UA"/>
        </w:rPr>
        <w:t xml:space="preserve"> 194 с. </w:t>
      </w:r>
    </w:p>
    <w:p w:rsidR="0087572F" w:rsidRDefault="005602B8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Солодуб</w:t>
      </w:r>
      <w:proofErr w:type="spellEnd"/>
      <w:r w:rsidRPr="00E52B75">
        <w:rPr>
          <w:rFonts w:ascii="Times New Roman" w:hAnsi="Times New Roman" w:cs="Times New Roman"/>
          <w:sz w:val="28"/>
          <w:szCs w:val="28"/>
        </w:rPr>
        <w:t> </w:t>
      </w:r>
      <w:r w:rsidRPr="00F4300E">
        <w:rPr>
          <w:rFonts w:ascii="Times New Roman" w:hAnsi="Times New Roman" w:cs="Times New Roman"/>
          <w:sz w:val="28"/>
          <w:szCs w:val="28"/>
          <w:lang w:val="uk-UA"/>
        </w:rPr>
        <w:t>Ю. П.</w:t>
      </w:r>
      <w:r w:rsidRPr="00E52B75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52B75">
        <w:rPr>
          <w:rFonts w:ascii="Times New Roman" w:hAnsi="Times New Roman" w:cs="Times New Roman"/>
          <w:bCs/>
          <w:sz w:val="28"/>
          <w:szCs w:val="28"/>
          <w:lang w:val="uk-UA"/>
        </w:rPr>
        <w:t>Национальная</w:t>
      </w:r>
      <w:proofErr w:type="spellEnd"/>
      <w:r w:rsidRPr="00E52B75">
        <w:rPr>
          <w:rFonts w:ascii="Times New Roman" w:hAnsi="Times New Roman" w:cs="Times New Roman"/>
          <w:sz w:val="28"/>
          <w:szCs w:val="28"/>
        </w:rPr>
        <w:t> 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специ</w:t>
      </w:r>
      <w:proofErr w:type="spellStart"/>
      <w:r w:rsidRPr="00E52B75">
        <w:rPr>
          <w:rFonts w:ascii="Times New Roman" w:hAnsi="Times New Roman" w:cs="Times New Roman"/>
          <w:sz w:val="28"/>
          <w:szCs w:val="28"/>
        </w:rPr>
        <w:t>фика</w:t>
      </w:r>
      <w:proofErr w:type="spellEnd"/>
      <w:r w:rsidRPr="00E52B75">
        <w:rPr>
          <w:rFonts w:ascii="Times New Roman" w:hAnsi="Times New Roman" w:cs="Times New Roman"/>
          <w:sz w:val="28"/>
          <w:szCs w:val="28"/>
        </w:rPr>
        <w:t xml:space="preserve"> и универсальные свойства фразеологии как объект лингвистического исследования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154E">
        <w:rPr>
          <w:rFonts w:ascii="Times New Roman" w:hAnsi="Times New Roman" w:cs="Times New Roman"/>
          <w:bCs/>
          <w:sz w:val="28"/>
          <w:szCs w:val="28"/>
          <w:lang w:val="uk-UA"/>
        </w:rPr>
        <w:t>Харьков</w:t>
      </w:r>
      <w:proofErr w:type="spellEnd"/>
      <w:r w:rsidRPr="00E52B75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: ФН НДВШ,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54E">
        <w:rPr>
          <w:rFonts w:ascii="Times New Roman" w:hAnsi="Times New Roman" w:cs="Times New Roman"/>
          <w:sz w:val="28"/>
          <w:szCs w:val="28"/>
        </w:rPr>
        <w:t>1990.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 № 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157 с.</w:t>
      </w:r>
    </w:p>
    <w:p w:rsidR="000C704D" w:rsidRPr="0087572F" w:rsidRDefault="00AE614F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C704D" w:rsidRPr="00AE614F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0C704D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В. Д. Внутрішня форма фразеологізму в зв’язку з внутрішньою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формою слова. </w:t>
      </w:r>
      <w:r w:rsidRPr="00AE614F">
        <w:rPr>
          <w:rFonts w:ascii="Times New Roman" w:hAnsi="Times New Roman" w:cs="Times New Roman"/>
          <w:i/>
          <w:sz w:val="28"/>
          <w:szCs w:val="28"/>
          <w:lang w:val="uk-UA"/>
        </w:rPr>
        <w:t>Мовознавство.</w:t>
      </w:r>
      <w:r w:rsidR="000C704D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1993. № 3. C. 23–</w:t>
      </w:r>
      <w:r w:rsidR="000C704D" w:rsidRPr="0087572F">
        <w:rPr>
          <w:rFonts w:ascii="Times New Roman" w:hAnsi="Times New Roman" w:cs="Times New Roman"/>
          <w:sz w:val="28"/>
          <w:szCs w:val="28"/>
          <w:lang w:val="uk-UA"/>
        </w:rPr>
        <w:t>29.</w:t>
      </w:r>
    </w:p>
    <w:p w:rsidR="005602B8" w:rsidRPr="00240060" w:rsidRDefault="005602B8" w:rsidP="00240060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4F62" w:rsidRPr="00D36CD6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F94F62" w:rsidRPr="00D36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 xml:space="preserve">В.   Д., </w:t>
      </w:r>
      <w:proofErr w:type="spellStart"/>
      <w:r w:rsidRPr="00D36CD6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Pr="00D36CD6">
        <w:rPr>
          <w:rFonts w:ascii="Times New Roman" w:hAnsi="Times New Roman" w:cs="Times New Roman"/>
          <w:sz w:val="28"/>
          <w:szCs w:val="28"/>
          <w:lang w:val="uk-UA"/>
        </w:rPr>
        <w:t xml:space="preserve"> Д. В. Фразеологія сучасної української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 xml:space="preserve">мови : </w:t>
      </w:r>
      <w:proofErr w:type="spellStart"/>
      <w:r w:rsidR="00F94F62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F94F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94F62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F94F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94F62">
        <w:rPr>
          <w:rFonts w:ascii="Times New Roman" w:hAnsi="Times New Roman" w:cs="Times New Roman"/>
          <w:sz w:val="28"/>
          <w:szCs w:val="28"/>
          <w:lang w:val="uk-UA"/>
        </w:rPr>
        <w:t xml:space="preserve"> Луганськ : 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>Альма-матер, 2005. 399</w:t>
      </w:r>
      <w:r w:rsidRPr="00F94F62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5602B8" w:rsidRDefault="005602B8" w:rsidP="005602B8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AE614F">
        <w:rPr>
          <w:rFonts w:ascii="Times New Roman" w:hAnsi="Times New Roman" w:cs="Times New Roman"/>
          <w:sz w:val="28"/>
          <w:szCs w:val="28"/>
          <w:lang w:val="uk-UA"/>
        </w:rPr>
        <w:t>Чабаненко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8BA">
        <w:rPr>
          <w:rFonts w:ascii="Times New Roman" w:hAnsi="Times New Roman" w:cs="Times New Roman"/>
          <w:sz w:val="28"/>
          <w:szCs w:val="28"/>
          <w:lang w:val="uk-UA"/>
        </w:rPr>
        <w:t>В. А. Стилістика експресивних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собів 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мови : монографія. Запоріжжя : ЗДУ, 2002. </w:t>
      </w:r>
      <w:r>
        <w:rPr>
          <w:rFonts w:ascii="Times New Roman" w:hAnsi="Times New Roman" w:cs="Times New Roman"/>
          <w:sz w:val="28"/>
          <w:szCs w:val="28"/>
          <w:lang w:val="uk-UA"/>
        </w:rPr>
        <w:t>351 с.</w:t>
      </w:r>
    </w:p>
    <w:p w:rsidR="0087572F" w:rsidRDefault="005602B8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7C14">
        <w:rPr>
          <w:rFonts w:ascii="Times New Roman" w:hAnsi="Times New Roman" w:cs="Times New Roman"/>
          <w:sz w:val="28"/>
          <w:szCs w:val="28"/>
          <w:lang w:val="uk-UA"/>
        </w:rPr>
        <w:t>Чабаненко В. А. Теоретичні засади дослідження експресивних засобів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мови. </w:t>
      </w:r>
      <w:r w:rsidRPr="00F94F62">
        <w:rPr>
          <w:rFonts w:ascii="Times New Roman" w:hAnsi="Times New Roman" w:cs="Times New Roman"/>
          <w:i/>
          <w:sz w:val="28"/>
          <w:szCs w:val="28"/>
          <w:lang w:val="uk-UA"/>
        </w:rPr>
        <w:t>Мовознавство</w:t>
      </w:r>
      <w:r w:rsidR="00F94F62">
        <w:rPr>
          <w:rFonts w:ascii="Times New Roman" w:hAnsi="Times New Roman" w:cs="Times New Roman"/>
          <w:sz w:val="28"/>
          <w:szCs w:val="28"/>
          <w:lang w:val="uk-UA"/>
        </w:rPr>
        <w:t>. 1984. № 2.</w:t>
      </w:r>
    </w:p>
    <w:p w:rsidR="005602B8" w:rsidRPr="0087572F" w:rsidRDefault="00AE614F" w:rsidP="0087572F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589" w:rsidRPr="00AE614F">
        <w:rPr>
          <w:rFonts w:ascii="Times New Roman" w:hAnsi="Times New Roman" w:cs="Times New Roman"/>
          <w:sz w:val="28"/>
          <w:szCs w:val="28"/>
          <w:lang w:val="uk-UA"/>
        </w:rPr>
        <w:t>Шанский</w:t>
      </w:r>
      <w:proofErr w:type="spellEnd"/>
      <w:r w:rsidR="00567589" w:rsidRPr="0087572F">
        <w:rPr>
          <w:rFonts w:ascii="Times New Roman" w:hAnsi="Times New Roman" w:cs="Times New Roman"/>
          <w:color w:val="00B050"/>
          <w:sz w:val="28"/>
          <w:szCs w:val="28"/>
          <w:lang w:val="uk-UA"/>
        </w:rPr>
        <w:t xml:space="preserve"> </w:t>
      </w:r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Н. М. </w:t>
      </w:r>
      <w:proofErr w:type="spellStart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>Фразеология</w:t>
      </w:r>
      <w:proofErr w:type="spellEnd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="00567589" w:rsidRPr="008757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1C4">
        <w:rPr>
          <w:rFonts w:ascii="Times New Roman" w:hAnsi="Times New Roman" w:cs="Times New Roman"/>
          <w:sz w:val="28"/>
          <w:szCs w:val="28"/>
        </w:rPr>
        <w:t xml:space="preserve">: учеб. </w:t>
      </w:r>
      <w:r w:rsidR="00C801C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801C4">
        <w:rPr>
          <w:rFonts w:ascii="Times New Roman" w:hAnsi="Times New Roman" w:cs="Times New Roman"/>
          <w:sz w:val="28"/>
          <w:szCs w:val="28"/>
        </w:rPr>
        <w:t>особ</w:t>
      </w:r>
      <w:r w:rsidR="00567589" w:rsidRPr="0087572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Санкт-Петербург</w:t>
      </w:r>
      <w:r w:rsidR="00567589" w:rsidRPr="0087572F">
        <w:rPr>
          <w:rFonts w:ascii="Times New Roman" w:hAnsi="Times New Roman" w:cs="Times New Roman"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8"/>
          <w:szCs w:val="28"/>
        </w:rPr>
        <w:t xml:space="preserve">Специальная литература, 1996. </w:t>
      </w:r>
      <w:r w:rsidR="00567589" w:rsidRPr="0087572F">
        <w:rPr>
          <w:rFonts w:ascii="Times New Roman" w:hAnsi="Times New Roman" w:cs="Times New Roman"/>
          <w:sz w:val="28"/>
          <w:szCs w:val="28"/>
        </w:rPr>
        <w:t>192 с</w:t>
      </w:r>
      <w:r w:rsidR="005602B8" w:rsidRPr="0087572F">
        <w:rPr>
          <w:rFonts w:ascii="Times New Roman" w:hAnsi="Times New Roman" w:cs="Times New Roman"/>
          <w:sz w:val="28"/>
          <w:szCs w:val="28"/>
        </w:rPr>
        <w:t>.</w:t>
      </w:r>
    </w:p>
    <w:p w:rsidR="0061154E" w:rsidRPr="0087572F" w:rsidRDefault="0061154E" w:rsidP="0061154E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7572F">
        <w:rPr>
          <w:rFonts w:ascii="Times New Roman" w:hAnsi="Times New Roman" w:cs="Times New Roman"/>
          <w:b/>
          <w:sz w:val="28"/>
          <w:szCs w:val="28"/>
          <w:lang w:val="uk-UA"/>
        </w:rPr>
        <w:t>Джерела</w:t>
      </w:r>
    </w:p>
    <w:p w:rsidR="0061154E" w:rsidRDefault="0061154E" w:rsidP="0061154E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Нечуй-Левицький І. С. </w:t>
      </w:r>
      <w:r w:rsidR="00BC20E8">
        <w:rPr>
          <w:rFonts w:ascii="Times New Roman" w:hAnsi="Times New Roman" w:cs="Times New Roman"/>
          <w:sz w:val="28"/>
          <w:szCs w:val="28"/>
          <w:lang w:val="uk-UA"/>
        </w:rPr>
        <w:t>Микола Джеря: повісті, оповідання, нариси. Київ : Веселка, 1988. 352 с.</w:t>
      </w:r>
    </w:p>
    <w:p w:rsidR="007E4C34" w:rsidRDefault="007E4C34" w:rsidP="0061154E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Удовиченко Г. М. Фразеологічний словник ук</w:t>
      </w:r>
      <w:r w:rsidR="00FC139D">
        <w:rPr>
          <w:rFonts w:ascii="Times New Roman" w:hAnsi="Times New Roman" w:cs="Times New Roman"/>
          <w:sz w:val="28"/>
          <w:szCs w:val="28"/>
          <w:lang w:val="uk-UA"/>
        </w:rPr>
        <w:t xml:space="preserve">раїнської мови. Київ : Вища </w:t>
      </w:r>
      <w:proofErr w:type="spellStart"/>
      <w:r w:rsidR="00FC139D">
        <w:rPr>
          <w:rFonts w:ascii="Times New Roman" w:hAnsi="Times New Roman" w:cs="Times New Roman"/>
          <w:sz w:val="28"/>
          <w:szCs w:val="28"/>
          <w:lang w:val="uk-UA"/>
        </w:rPr>
        <w:t>шк</w:t>
      </w:r>
      <w:proofErr w:type="spellEnd"/>
      <w:r w:rsidR="00FC13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, 1984. </w:t>
      </w:r>
      <w:r>
        <w:rPr>
          <w:rFonts w:ascii="Times New Roman" w:hAnsi="Times New Roman" w:cs="Times New Roman"/>
          <w:sz w:val="28"/>
          <w:szCs w:val="28"/>
          <w:lang w:val="uk-UA"/>
        </w:rPr>
        <w:t>Т. 1. 303 с</w:t>
      </w:r>
      <w:r w:rsidR="00BC20E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; Т. 2. 384 с.</w:t>
      </w:r>
    </w:p>
    <w:p w:rsidR="0061696D" w:rsidRPr="00684C62" w:rsidRDefault="007E4C34" w:rsidP="00684C62">
      <w:pPr>
        <w:pStyle w:val="a3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154E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 В. Д., </w:t>
      </w:r>
      <w:proofErr w:type="spellStart"/>
      <w:r w:rsidR="0061154E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="0061154E">
        <w:rPr>
          <w:rFonts w:ascii="Times New Roman" w:hAnsi="Times New Roman" w:cs="Times New Roman"/>
          <w:sz w:val="28"/>
          <w:szCs w:val="28"/>
          <w:lang w:val="uk-UA"/>
        </w:rPr>
        <w:t xml:space="preserve"> Д. В. Фразеологічний словник 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>української мови. Київ : Освіта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6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54E">
        <w:rPr>
          <w:rFonts w:ascii="Times New Roman" w:hAnsi="Times New Roman" w:cs="Times New Roman"/>
          <w:sz w:val="28"/>
          <w:szCs w:val="28"/>
          <w:lang w:val="uk-UA"/>
        </w:rPr>
        <w:t>1998.</w:t>
      </w:r>
      <w:r w:rsidR="0061154E" w:rsidRPr="00A6121B">
        <w:rPr>
          <w:rFonts w:ascii="Times New Roman" w:hAnsi="Times New Roman" w:cs="Times New Roman"/>
          <w:sz w:val="28"/>
          <w:szCs w:val="28"/>
          <w:lang w:val="uk-UA"/>
        </w:rPr>
        <w:t xml:space="preserve"> 224 с.</w:t>
      </w:r>
    </w:p>
    <w:p w:rsidR="0061696D" w:rsidRPr="0061696D" w:rsidRDefault="0061696D" w:rsidP="005602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61696D" w:rsidRPr="0061696D" w:rsidSect="006D63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B3F" w:rsidRDefault="000C5B3F">
      <w:pPr>
        <w:spacing w:after="0" w:line="240" w:lineRule="auto"/>
      </w:pPr>
      <w:r>
        <w:separator/>
      </w:r>
    </w:p>
  </w:endnote>
  <w:endnote w:type="continuationSeparator" w:id="0">
    <w:p w:rsidR="000C5B3F" w:rsidRDefault="000C5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B3F" w:rsidRDefault="000C5B3F">
      <w:pPr>
        <w:spacing w:after="0" w:line="240" w:lineRule="auto"/>
      </w:pPr>
      <w:r>
        <w:separator/>
      </w:r>
    </w:p>
  </w:footnote>
  <w:footnote w:type="continuationSeparator" w:id="0">
    <w:p w:rsidR="000C5B3F" w:rsidRDefault="000C5B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2448" w:rsidRDefault="007C2448">
    <w:pPr>
      <w:pStyle w:val="a4"/>
      <w:jc w:val="right"/>
    </w:pPr>
  </w:p>
  <w:p w:rsidR="007C2448" w:rsidRDefault="007C244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61791"/>
    <w:multiLevelType w:val="hybridMultilevel"/>
    <w:tmpl w:val="50A4298E"/>
    <w:lvl w:ilvl="0" w:tplc="9CF2974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>
    <w:nsid w:val="218113CF"/>
    <w:multiLevelType w:val="multilevel"/>
    <w:tmpl w:val="57E2F08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8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5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80" w:hanging="2160"/>
      </w:pPr>
      <w:rPr>
        <w:rFonts w:hint="default"/>
      </w:rPr>
    </w:lvl>
  </w:abstractNum>
  <w:abstractNum w:abstractNumId="2">
    <w:nsid w:val="33300027"/>
    <w:multiLevelType w:val="hybridMultilevel"/>
    <w:tmpl w:val="05C6D234"/>
    <w:lvl w:ilvl="0" w:tplc="5C4435A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56213A8"/>
    <w:multiLevelType w:val="hybridMultilevel"/>
    <w:tmpl w:val="B666DE84"/>
    <w:lvl w:ilvl="0" w:tplc="03F87F0E">
      <w:start w:val="3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774C7D92"/>
    <w:multiLevelType w:val="hybridMultilevel"/>
    <w:tmpl w:val="47FCF7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837"/>
    <w:rsid w:val="00000ECD"/>
    <w:rsid w:val="00035289"/>
    <w:rsid w:val="00057443"/>
    <w:rsid w:val="000610EA"/>
    <w:rsid w:val="00064BE5"/>
    <w:rsid w:val="00077C64"/>
    <w:rsid w:val="00084B85"/>
    <w:rsid w:val="00085E08"/>
    <w:rsid w:val="000862E3"/>
    <w:rsid w:val="00087FFE"/>
    <w:rsid w:val="000B79FD"/>
    <w:rsid w:val="000C3B01"/>
    <w:rsid w:val="000C5B3F"/>
    <w:rsid w:val="000C704D"/>
    <w:rsid w:val="000E5639"/>
    <w:rsid w:val="00102F7E"/>
    <w:rsid w:val="00107CBD"/>
    <w:rsid w:val="0011282E"/>
    <w:rsid w:val="00117AB2"/>
    <w:rsid w:val="00132C9E"/>
    <w:rsid w:val="0014175B"/>
    <w:rsid w:val="00141773"/>
    <w:rsid w:val="00147910"/>
    <w:rsid w:val="00175192"/>
    <w:rsid w:val="0018536F"/>
    <w:rsid w:val="001A0352"/>
    <w:rsid w:val="001B6AB0"/>
    <w:rsid w:val="001D094A"/>
    <w:rsid w:val="001D43A4"/>
    <w:rsid w:val="001D74EA"/>
    <w:rsid w:val="00240060"/>
    <w:rsid w:val="0024617C"/>
    <w:rsid w:val="00260834"/>
    <w:rsid w:val="00263CDE"/>
    <w:rsid w:val="00267067"/>
    <w:rsid w:val="00270C1F"/>
    <w:rsid w:val="002C2C8B"/>
    <w:rsid w:val="002D1661"/>
    <w:rsid w:val="002D7F88"/>
    <w:rsid w:val="002F7030"/>
    <w:rsid w:val="003222B8"/>
    <w:rsid w:val="00345024"/>
    <w:rsid w:val="0039269C"/>
    <w:rsid w:val="003A7837"/>
    <w:rsid w:val="003C52C9"/>
    <w:rsid w:val="00417C4D"/>
    <w:rsid w:val="00424BD1"/>
    <w:rsid w:val="00425F61"/>
    <w:rsid w:val="00437D2F"/>
    <w:rsid w:val="004467E6"/>
    <w:rsid w:val="00461C62"/>
    <w:rsid w:val="00463C2D"/>
    <w:rsid w:val="0048165B"/>
    <w:rsid w:val="00483037"/>
    <w:rsid w:val="00487BAB"/>
    <w:rsid w:val="00493BBF"/>
    <w:rsid w:val="004B2F5A"/>
    <w:rsid w:val="004E210F"/>
    <w:rsid w:val="004E4486"/>
    <w:rsid w:val="004F357F"/>
    <w:rsid w:val="00523251"/>
    <w:rsid w:val="00531B21"/>
    <w:rsid w:val="00556AAA"/>
    <w:rsid w:val="005602B8"/>
    <w:rsid w:val="00567589"/>
    <w:rsid w:val="00570E4D"/>
    <w:rsid w:val="0058005A"/>
    <w:rsid w:val="00596768"/>
    <w:rsid w:val="005B0775"/>
    <w:rsid w:val="005B27BF"/>
    <w:rsid w:val="005C4045"/>
    <w:rsid w:val="005D6168"/>
    <w:rsid w:val="005E62ED"/>
    <w:rsid w:val="0061030C"/>
    <w:rsid w:val="0061154E"/>
    <w:rsid w:val="00613CDF"/>
    <w:rsid w:val="0061696D"/>
    <w:rsid w:val="00621284"/>
    <w:rsid w:val="00641E29"/>
    <w:rsid w:val="00670824"/>
    <w:rsid w:val="00681CFD"/>
    <w:rsid w:val="00684C62"/>
    <w:rsid w:val="0069522B"/>
    <w:rsid w:val="006B1C2C"/>
    <w:rsid w:val="006C0407"/>
    <w:rsid w:val="006C6CFF"/>
    <w:rsid w:val="006D6378"/>
    <w:rsid w:val="006F0CAB"/>
    <w:rsid w:val="00703430"/>
    <w:rsid w:val="00715173"/>
    <w:rsid w:val="007755D7"/>
    <w:rsid w:val="00790432"/>
    <w:rsid w:val="007A01FA"/>
    <w:rsid w:val="007A39BB"/>
    <w:rsid w:val="007A5038"/>
    <w:rsid w:val="007C2448"/>
    <w:rsid w:val="007C5C98"/>
    <w:rsid w:val="007E4C34"/>
    <w:rsid w:val="007E5C63"/>
    <w:rsid w:val="007F4DB1"/>
    <w:rsid w:val="00804A71"/>
    <w:rsid w:val="0080561A"/>
    <w:rsid w:val="008120F6"/>
    <w:rsid w:val="008337CB"/>
    <w:rsid w:val="008567C5"/>
    <w:rsid w:val="00867964"/>
    <w:rsid w:val="0087572F"/>
    <w:rsid w:val="0087769A"/>
    <w:rsid w:val="00894C5A"/>
    <w:rsid w:val="008A337F"/>
    <w:rsid w:val="008B6AF5"/>
    <w:rsid w:val="008D0DE0"/>
    <w:rsid w:val="008D22EA"/>
    <w:rsid w:val="008D6F93"/>
    <w:rsid w:val="008F058C"/>
    <w:rsid w:val="00900C09"/>
    <w:rsid w:val="00924422"/>
    <w:rsid w:val="00931202"/>
    <w:rsid w:val="00932478"/>
    <w:rsid w:val="00966A94"/>
    <w:rsid w:val="00982892"/>
    <w:rsid w:val="009831F6"/>
    <w:rsid w:val="009967E1"/>
    <w:rsid w:val="009B7BA5"/>
    <w:rsid w:val="009C112E"/>
    <w:rsid w:val="009C1EEB"/>
    <w:rsid w:val="009F42D5"/>
    <w:rsid w:val="00A10AE3"/>
    <w:rsid w:val="00A276B9"/>
    <w:rsid w:val="00A3115E"/>
    <w:rsid w:val="00A428E7"/>
    <w:rsid w:val="00A50A72"/>
    <w:rsid w:val="00A51322"/>
    <w:rsid w:val="00A53957"/>
    <w:rsid w:val="00A57743"/>
    <w:rsid w:val="00A6121B"/>
    <w:rsid w:val="00A6168C"/>
    <w:rsid w:val="00A67921"/>
    <w:rsid w:val="00A94DE4"/>
    <w:rsid w:val="00AA4CBA"/>
    <w:rsid w:val="00AC13DC"/>
    <w:rsid w:val="00AD6485"/>
    <w:rsid w:val="00AE0650"/>
    <w:rsid w:val="00AE614F"/>
    <w:rsid w:val="00AF3A10"/>
    <w:rsid w:val="00B030F4"/>
    <w:rsid w:val="00B1360D"/>
    <w:rsid w:val="00B17E95"/>
    <w:rsid w:val="00B24667"/>
    <w:rsid w:val="00B2778E"/>
    <w:rsid w:val="00B34A42"/>
    <w:rsid w:val="00B35DE3"/>
    <w:rsid w:val="00B61525"/>
    <w:rsid w:val="00B64A2C"/>
    <w:rsid w:val="00B75911"/>
    <w:rsid w:val="00BB740B"/>
    <w:rsid w:val="00BC20E8"/>
    <w:rsid w:val="00BC3D84"/>
    <w:rsid w:val="00BD069D"/>
    <w:rsid w:val="00BF623D"/>
    <w:rsid w:val="00C21A83"/>
    <w:rsid w:val="00C31C40"/>
    <w:rsid w:val="00C441AF"/>
    <w:rsid w:val="00C7102A"/>
    <w:rsid w:val="00C801C4"/>
    <w:rsid w:val="00C80807"/>
    <w:rsid w:val="00C842FC"/>
    <w:rsid w:val="00C843DE"/>
    <w:rsid w:val="00CA4D61"/>
    <w:rsid w:val="00CB16CC"/>
    <w:rsid w:val="00CB246F"/>
    <w:rsid w:val="00CB280D"/>
    <w:rsid w:val="00CC5796"/>
    <w:rsid w:val="00CF1438"/>
    <w:rsid w:val="00CF7C3C"/>
    <w:rsid w:val="00D408DB"/>
    <w:rsid w:val="00D42EBB"/>
    <w:rsid w:val="00D55CCB"/>
    <w:rsid w:val="00D568B9"/>
    <w:rsid w:val="00D63E85"/>
    <w:rsid w:val="00D760CE"/>
    <w:rsid w:val="00D77BC6"/>
    <w:rsid w:val="00D800CB"/>
    <w:rsid w:val="00D834C8"/>
    <w:rsid w:val="00DA20D1"/>
    <w:rsid w:val="00DD3551"/>
    <w:rsid w:val="00DD7BF6"/>
    <w:rsid w:val="00E06B74"/>
    <w:rsid w:val="00E16156"/>
    <w:rsid w:val="00E31EC4"/>
    <w:rsid w:val="00E626A9"/>
    <w:rsid w:val="00E73BD7"/>
    <w:rsid w:val="00E82C9D"/>
    <w:rsid w:val="00ED1F99"/>
    <w:rsid w:val="00ED3DCD"/>
    <w:rsid w:val="00EF2DEA"/>
    <w:rsid w:val="00EF3E4B"/>
    <w:rsid w:val="00EF72F4"/>
    <w:rsid w:val="00EF7AFD"/>
    <w:rsid w:val="00F142A0"/>
    <w:rsid w:val="00F20DBF"/>
    <w:rsid w:val="00F34F55"/>
    <w:rsid w:val="00F4300E"/>
    <w:rsid w:val="00F52607"/>
    <w:rsid w:val="00F64BF9"/>
    <w:rsid w:val="00F82E6C"/>
    <w:rsid w:val="00F835A3"/>
    <w:rsid w:val="00F91994"/>
    <w:rsid w:val="00F930A0"/>
    <w:rsid w:val="00F94F62"/>
    <w:rsid w:val="00FA00DE"/>
    <w:rsid w:val="00FB2009"/>
    <w:rsid w:val="00FC139D"/>
    <w:rsid w:val="00FC50EB"/>
    <w:rsid w:val="00FD3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2B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02B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602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602B8"/>
    <w:rPr>
      <w:lang w:val="ru-RU"/>
    </w:rPr>
  </w:style>
  <w:style w:type="character" w:styleId="a6">
    <w:name w:val="Hyperlink"/>
    <w:basedOn w:val="a0"/>
    <w:uiPriority w:val="99"/>
    <w:unhideWhenUsed/>
    <w:rsid w:val="005602B8"/>
    <w:rPr>
      <w:color w:val="0000FF" w:themeColor="hyperlink"/>
      <w:u w:val="single"/>
    </w:rPr>
  </w:style>
  <w:style w:type="paragraph" w:styleId="a7">
    <w:name w:val="Normal (Web)"/>
    <w:basedOn w:val="a"/>
    <w:rsid w:val="00CF1438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621284"/>
    <w:pPr>
      <w:autoSpaceDE w:val="0"/>
      <w:autoSpaceDN w:val="0"/>
      <w:adjustRightInd w:val="0"/>
      <w:spacing w:after="0" w:line="240" w:lineRule="auto"/>
    </w:pPr>
    <w:rPr>
      <w:rFonts w:ascii="Century Schoolbook" w:eastAsiaTheme="minorEastAsia" w:hAnsi="Century Schoolbook" w:cs="Century Schoolbook"/>
      <w:color w:val="000000"/>
      <w:sz w:val="24"/>
      <w:szCs w:val="24"/>
      <w:lang w:val="ru-RU" w:eastAsia="ru-RU"/>
    </w:rPr>
  </w:style>
  <w:style w:type="paragraph" w:styleId="a8">
    <w:name w:val="Body Text"/>
    <w:basedOn w:val="a"/>
    <w:link w:val="a9"/>
    <w:uiPriority w:val="1"/>
    <w:qFormat/>
    <w:rsid w:val="000610EA"/>
    <w:pPr>
      <w:widowControl w:val="0"/>
      <w:autoSpaceDE w:val="0"/>
      <w:autoSpaceDN w:val="0"/>
      <w:spacing w:after="0" w:line="240" w:lineRule="auto"/>
      <w:ind w:left="1202"/>
    </w:pPr>
    <w:rPr>
      <w:rFonts w:ascii="Times New Roman" w:eastAsia="Times New Roman" w:hAnsi="Times New Roman" w:cs="Times New Roman"/>
      <w:sz w:val="28"/>
      <w:szCs w:val="28"/>
      <w:lang w:val="uk" w:eastAsia="uk"/>
    </w:rPr>
  </w:style>
  <w:style w:type="character" w:customStyle="1" w:styleId="a9">
    <w:name w:val="Основной текст Знак"/>
    <w:basedOn w:val="a0"/>
    <w:link w:val="a8"/>
    <w:uiPriority w:val="1"/>
    <w:rsid w:val="000610EA"/>
    <w:rPr>
      <w:rFonts w:ascii="Times New Roman" w:eastAsia="Times New Roman" w:hAnsi="Times New Roman" w:cs="Times New Roman"/>
      <w:sz w:val="28"/>
      <w:szCs w:val="28"/>
      <w:lang w:val="uk" w:eastAsia="u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2B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02B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602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602B8"/>
    <w:rPr>
      <w:lang w:val="ru-RU"/>
    </w:rPr>
  </w:style>
  <w:style w:type="character" w:styleId="a6">
    <w:name w:val="Hyperlink"/>
    <w:basedOn w:val="a0"/>
    <w:uiPriority w:val="99"/>
    <w:unhideWhenUsed/>
    <w:rsid w:val="005602B8"/>
    <w:rPr>
      <w:color w:val="0000FF" w:themeColor="hyperlink"/>
      <w:u w:val="single"/>
    </w:rPr>
  </w:style>
  <w:style w:type="paragraph" w:styleId="a7">
    <w:name w:val="Normal (Web)"/>
    <w:basedOn w:val="a"/>
    <w:rsid w:val="00CF1438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621284"/>
    <w:pPr>
      <w:autoSpaceDE w:val="0"/>
      <w:autoSpaceDN w:val="0"/>
      <w:adjustRightInd w:val="0"/>
      <w:spacing w:after="0" w:line="240" w:lineRule="auto"/>
    </w:pPr>
    <w:rPr>
      <w:rFonts w:ascii="Century Schoolbook" w:eastAsiaTheme="minorEastAsia" w:hAnsi="Century Schoolbook" w:cs="Century Schoolbook"/>
      <w:color w:val="000000"/>
      <w:sz w:val="24"/>
      <w:szCs w:val="24"/>
      <w:lang w:val="ru-RU" w:eastAsia="ru-RU"/>
    </w:rPr>
  </w:style>
  <w:style w:type="paragraph" w:styleId="a8">
    <w:name w:val="Body Text"/>
    <w:basedOn w:val="a"/>
    <w:link w:val="a9"/>
    <w:uiPriority w:val="1"/>
    <w:qFormat/>
    <w:rsid w:val="000610EA"/>
    <w:pPr>
      <w:widowControl w:val="0"/>
      <w:autoSpaceDE w:val="0"/>
      <w:autoSpaceDN w:val="0"/>
      <w:spacing w:after="0" w:line="240" w:lineRule="auto"/>
      <w:ind w:left="1202"/>
    </w:pPr>
    <w:rPr>
      <w:rFonts w:ascii="Times New Roman" w:eastAsia="Times New Roman" w:hAnsi="Times New Roman" w:cs="Times New Roman"/>
      <w:sz w:val="28"/>
      <w:szCs w:val="28"/>
      <w:lang w:val="uk" w:eastAsia="uk"/>
    </w:rPr>
  </w:style>
  <w:style w:type="character" w:customStyle="1" w:styleId="a9">
    <w:name w:val="Основной текст Знак"/>
    <w:basedOn w:val="a0"/>
    <w:link w:val="a8"/>
    <w:uiPriority w:val="1"/>
    <w:rsid w:val="000610EA"/>
    <w:rPr>
      <w:rFonts w:ascii="Times New Roman" w:eastAsia="Times New Roman" w:hAnsi="Times New Roman" w:cs="Times New Roman"/>
      <w:sz w:val="28"/>
      <w:szCs w:val="28"/>
      <w:lang w:val="uk" w:eastAsia="u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9556A-CEDB-44F7-B4B3-EBDE25EE2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12912</Words>
  <Characters>7360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</dc:creator>
  <cp:lastModifiedBy>admin</cp:lastModifiedBy>
  <cp:revision>2</cp:revision>
  <cp:lastPrinted>2019-06-05T08:10:00Z</cp:lastPrinted>
  <dcterms:created xsi:type="dcterms:W3CDTF">2020-05-26T10:33:00Z</dcterms:created>
  <dcterms:modified xsi:type="dcterms:W3CDTF">2020-05-26T10:33:00Z</dcterms:modified>
</cp:coreProperties>
</file>