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6988" w:rsidRPr="00005258" w:rsidRDefault="00186988" w:rsidP="00186988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186988" w:rsidRPr="00005258" w:rsidRDefault="00186988" w:rsidP="00186988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sz w:val="28"/>
          <w:szCs w:val="28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 xml:space="preserve">Геолого-географічний </w:t>
      </w:r>
      <w:r w:rsidRPr="00005258">
        <w:rPr>
          <w:rFonts w:ascii="Times New Roman" w:hAnsi="Times New Roman"/>
          <w:sz w:val="28"/>
          <w:szCs w:val="28"/>
        </w:rPr>
        <w:t>факультет</w:t>
      </w:r>
    </w:p>
    <w:p w:rsidR="00186988" w:rsidRPr="00005258" w:rsidRDefault="00186988" w:rsidP="00186988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 xml:space="preserve">Кафедра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економічної та соціальної географії і туризму</w:t>
      </w:r>
    </w:p>
    <w:p w:rsidR="00186988" w:rsidRPr="00005258" w:rsidRDefault="00186988" w:rsidP="00186988">
      <w:pPr>
        <w:autoSpaceDE w:val="0"/>
        <w:autoSpaceDN w:val="0"/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86988" w:rsidRPr="00005258" w:rsidRDefault="00186988" w:rsidP="00186988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86988" w:rsidRPr="00005258" w:rsidRDefault="00186988" w:rsidP="00186988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86988" w:rsidRPr="00005258" w:rsidRDefault="00186988" w:rsidP="00186988">
      <w:pPr>
        <w:autoSpaceDE w:val="0"/>
        <w:autoSpaceDN w:val="0"/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86988" w:rsidRPr="00005258" w:rsidRDefault="00186988" w:rsidP="00186988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36"/>
          <w:szCs w:val="36"/>
        </w:rPr>
      </w:pPr>
      <w:r>
        <w:rPr>
          <w:rFonts w:ascii="Times New Roman" w:hAnsi="Times New Roman"/>
          <w:b/>
          <w:bCs/>
          <w:sz w:val="36"/>
          <w:szCs w:val="36"/>
          <w:lang w:val="uk-UA"/>
        </w:rPr>
        <w:t>Кваліфікацій</w:t>
      </w:r>
      <w:r w:rsidRPr="00005258">
        <w:rPr>
          <w:rFonts w:ascii="Times New Roman" w:hAnsi="Times New Roman"/>
          <w:b/>
          <w:bCs/>
          <w:sz w:val="36"/>
          <w:szCs w:val="36"/>
        </w:rPr>
        <w:t>на робота</w:t>
      </w:r>
    </w:p>
    <w:p w:rsidR="00186988" w:rsidRPr="00005258" w:rsidRDefault="00186988" w:rsidP="00186988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hAnsi="Times New Roman"/>
          <w:kern w:val="3"/>
          <w:sz w:val="24"/>
          <w:szCs w:val="24"/>
        </w:rPr>
      </w:pPr>
      <w:r w:rsidRPr="00005258">
        <w:rPr>
          <w:rFonts w:ascii="Times New Roman" w:hAnsi="Times New Roman"/>
          <w:kern w:val="3"/>
          <w:sz w:val="28"/>
          <w:szCs w:val="28"/>
          <w:lang w:val="uk-UA" w:eastAsia="ru-RU"/>
        </w:rPr>
        <w:t>на здобуття ступеня вищої освіти «бакалавр»</w:t>
      </w:r>
    </w:p>
    <w:p w:rsidR="00186988" w:rsidRPr="00005258" w:rsidRDefault="00186988" w:rsidP="00186988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kern w:val="3"/>
          <w:sz w:val="16"/>
          <w:szCs w:val="16"/>
          <w:lang w:eastAsia="ru-RU"/>
        </w:rPr>
      </w:pPr>
    </w:p>
    <w:p w:rsidR="00186988" w:rsidRDefault="00186988" w:rsidP="0018698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uk-UA"/>
        </w:rPr>
      </w:pPr>
    </w:p>
    <w:p w:rsidR="00186988" w:rsidRDefault="00186988" w:rsidP="0018698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64EAC">
        <w:rPr>
          <w:rFonts w:ascii="Times New Roman" w:hAnsi="Times New Roman"/>
          <w:b/>
          <w:sz w:val="28"/>
          <w:szCs w:val="28"/>
          <w:lang w:val="uk-UA" w:eastAsia="uk-UA"/>
        </w:rPr>
        <w:t>«</w:t>
      </w:r>
      <w:r w:rsidRPr="00F64EAC">
        <w:rPr>
          <w:rFonts w:ascii="Times New Roman" w:hAnsi="Times New Roman"/>
          <w:b/>
          <w:sz w:val="28"/>
          <w:szCs w:val="28"/>
          <w:lang w:eastAsia="ru-RU"/>
        </w:rPr>
        <w:t>Сучасний стан та перспективи розвитку</w:t>
      </w:r>
      <w:r w:rsidRPr="00F64EAC">
        <w:rPr>
          <w:rFonts w:ascii="Times New Roman" w:hAnsi="Times New Roman"/>
          <w:b/>
          <w:sz w:val="28"/>
          <w:szCs w:val="28"/>
          <w:lang w:val="uk-UA" w:eastAsia="ru-RU"/>
        </w:rPr>
        <w:t xml:space="preserve"> </w:t>
      </w:r>
      <w:r w:rsidRPr="00F64EAC">
        <w:rPr>
          <w:rFonts w:ascii="Times New Roman" w:hAnsi="Times New Roman"/>
          <w:b/>
          <w:sz w:val="28"/>
          <w:szCs w:val="28"/>
          <w:lang w:eastAsia="ru-RU"/>
        </w:rPr>
        <w:t>екологічного туризму</w:t>
      </w:r>
    </w:p>
    <w:p w:rsidR="00186988" w:rsidRPr="00F64EAC" w:rsidRDefault="00186988" w:rsidP="0018698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64EAC">
        <w:rPr>
          <w:rFonts w:ascii="Times New Roman" w:hAnsi="Times New Roman"/>
          <w:b/>
          <w:sz w:val="28"/>
          <w:szCs w:val="28"/>
          <w:lang w:eastAsia="ru-RU"/>
        </w:rPr>
        <w:t>в</w:t>
      </w:r>
      <w:r w:rsidRPr="00F64EAC">
        <w:rPr>
          <w:rFonts w:ascii="Times New Roman" w:hAnsi="Times New Roman"/>
          <w:b/>
          <w:sz w:val="28"/>
          <w:szCs w:val="28"/>
          <w:lang w:val="en-US" w:eastAsia="ru-RU"/>
        </w:rPr>
        <w:t xml:space="preserve"> </w:t>
      </w:r>
      <w:r w:rsidRPr="00F64EAC">
        <w:rPr>
          <w:rFonts w:ascii="Times New Roman" w:hAnsi="Times New Roman"/>
          <w:b/>
          <w:sz w:val="28"/>
          <w:szCs w:val="28"/>
          <w:lang w:val="uk-UA" w:eastAsia="ru-RU"/>
        </w:rPr>
        <w:t>Україні</w:t>
      </w:r>
      <w:r w:rsidRPr="00F64EAC">
        <w:rPr>
          <w:rFonts w:ascii="Times New Roman" w:hAnsi="Times New Roman"/>
          <w:b/>
          <w:color w:val="000000"/>
          <w:sz w:val="28"/>
          <w:szCs w:val="28"/>
          <w:lang w:val="uk-UA"/>
        </w:rPr>
        <w:t>»</w:t>
      </w:r>
    </w:p>
    <w:p w:rsidR="00186988" w:rsidRPr="00F64EAC" w:rsidRDefault="00186988" w:rsidP="0018698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64EAC">
        <w:rPr>
          <w:rFonts w:ascii="Times New Roman" w:hAnsi="Times New Roman"/>
          <w:b/>
          <w:sz w:val="28"/>
          <w:szCs w:val="28"/>
          <w:lang w:val="en-US"/>
        </w:rPr>
        <w:t>«</w:t>
      </w:r>
      <w:r w:rsidRPr="00F64EAC">
        <w:rPr>
          <w:rFonts w:ascii="Times New Roman" w:hAnsi="Times New Roman"/>
          <w:b/>
          <w:sz w:val="28"/>
          <w:szCs w:val="28"/>
          <w:lang w:val="en-US" w:eastAsia="ru-RU"/>
        </w:rPr>
        <w:t>The current state and prospects for the</w:t>
      </w:r>
      <w:r w:rsidRPr="00F64EAC">
        <w:rPr>
          <w:rFonts w:ascii="Times New Roman" w:hAnsi="Times New Roman"/>
          <w:b/>
          <w:sz w:val="28"/>
          <w:szCs w:val="28"/>
          <w:lang w:val="uk-UA" w:eastAsia="ru-RU"/>
        </w:rPr>
        <w:t xml:space="preserve"> </w:t>
      </w:r>
      <w:r w:rsidRPr="00F64EAC">
        <w:rPr>
          <w:rFonts w:ascii="Times New Roman" w:hAnsi="Times New Roman"/>
          <w:b/>
          <w:sz w:val="28"/>
          <w:szCs w:val="28"/>
          <w:lang w:val="en-US" w:eastAsia="ru-RU"/>
        </w:rPr>
        <w:t>development of ecological tourism</w:t>
      </w:r>
    </w:p>
    <w:p w:rsidR="00186988" w:rsidRPr="00005258" w:rsidRDefault="00186988" w:rsidP="0018698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64EAC">
        <w:rPr>
          <w:rFonts w:ascii="Times New Roman" w:hAnsi="Times New Roman"/>
          <w:b/>
          <w:sz w:val="28"/>
          <w:szCs w:val="28"/>
          <w:lang w:val="en-US" w:eastAsia="ru-RU"/>
        </w:rPr>
        <w:t>in</w:t>
      </w:r>
      <w:r w:rsidRPr="00F64EAC">
        <w:rPr>
          <w:rFonts w:ascii="Times New Roman" w:hAnsi="Times New Roman"/>
          <w:b/>
          <w:sz w:val="28"/>
          <w:szCs w:val="28"/>
          <w:lang w:val="uk-UA" w:eastAsia="ru-RU"/>
        </w:rPr>
        <w:t xml:space="preserve"> </w:t>
      </w:r>
      <w:r w:rsidRPr="00F64EAC">
        <w:rPr>
          <w:rFonts w:ascii="Times New Roman" w:hAnsi="Times New Roman"/>
          <w:b/>
          <w:sz w:val="28"/>
          <w:szCs w:val="28"/>
          <w:lang w:val="en-US" w:eastAsia="ru-RU"/>
        </w:rPr>
        <w:t>Ukraine</w:t>
      </w:r>
      <w:r w:rsidRPr="00F64EAC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186988" w:rsidRPr="00005258" w:rsidRDefault="00186988" w:rsidP="00186988">
      <w:pPr>
        <w:tabs>
          <w:tab w:val="left" w:pos="3514"/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186988" w:rsidRPr="00005258" w:rsidRDefault="00186988" w:rsidP="00186988">
      <w:pPr>
        <w:tabs>
          <w:tab w:val="left" w:pos="1080"/>
          <w:tab w:val="left" w:pos="6900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05258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186988" w:rsidRPr="00005258" w:rsidRDefault="00186988" w:rsidP="00186988">
      <w:pPr>
        <w:spacing w:after="0" w:line="360" w:lineRule="auto"/>
        <w:contextualSpacing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Виконав</w:t>
      </w:r>
      <w:r>
        <w:rPr>
          <w:rFonts w:ascii="Times New Roman" w:hAnsi="Times New Roman"/>
          <w:noProof/>
          <w:sz w:val="28"/>
          <w:szCs w:val="28"/>
          <w:lang w:val="uk-UA"/>
        </w:rPr>
        <w:t>: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здобувач очної форми навчання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186988" w:rsidRDefault="00186988" w:rsidP="00186988">
      <w:pPr>
        <w:spacing w:after="0" w:line="240" w:lineRule="auto"/>
        <w:rPr>
          <w:rFonts w:ascii="Times New Roman" w:hAnsi="Times New Roman"/>
          <w:noProof/>
          <w:sz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F64EAC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с</w:t>
      </w:r>
      <w:r w:rsidRPr="00005258">
        <w:rPr>
          <w:rFonts w:ascii="Times New Roman" w:hAnsi="Times New Roman"/>
          <w:noProof/>
          <w:sz w:val="28"/>
          <w:lang w:val="uk-UA"/>
        </w:rPr>
        <w:t>пеціальності</w:t>
      </w:r>
      <w:r>
        <w:rPr>
          <w:rFonts w:ascii="Times New Roman" w:hAnsi="Times New Roman"/>
          <w:noProof/>
          <w:sz w:val="28"/>
          <w:lang w:val="uk-UA"/>
        </w:rPr>
        <w:t>____</w:t>
      </w:r>
      <w:r w:rsidRPr="00005258">
        <w:rPr>
          <w:rFonts w:ascii="Times New Roman" w:hAnsi="Times New Roman"/>
          <w:noProof/>
          <w:sz w:val="28"/>
          <w:u w:val="single"/>
          <w:lang w:val="uk-UA"/>
        </w:rPr>
        <w:t>242</w:t>
      </w:r>
      <w:r w:rsidRPr="00005258">
        <w:rPr>
          <w:rFonts w:ascii="Times New Roman" w:hAnsi="Times New Roman"/>
          <w:sz w:val="28"/>
          <w:szCs w:val="28"/>
          <w:u w:val="single"/>
          <w:lang w:val="uk-UA"/>
        </w:rPr>
        <w:t xml:space="preserve">  Туризм</w:t>
      </w:r>
      <w:r>
        <w:rPr>
          <w:rFonts w:ascii="Times New Roman" w:hAnsi="Times New Roman"/>
          <w:noProof/>
          <w:sz w:val="28"/>
          <w:lang w:val="uk-UA"/>
        </w:rPr>
        <w:t>______</w:t>
      </w:r>
    </w:p>
    <w:p w:rsidR="00186988" w:rsidRPr="00005258" w:rsidRDefault="00186988" w:rsidP="00186988">
      <w:pPr>
        <w:spacing w:after="0" w:line="240" w:lineRule="auto"/>
        <w:rPr>
          <w:rFonts w:ascii="Times New Roman" w:hAnsi="Times New Roman"/>
          <w:noProof/>
          <w:sz w:val="28"/>
          <w:lang w:val="uk-UA"/>
        </w:rPr>
      </w:pPr>
      <w:r>
        <w:rPr>
          <w:rFonts w:ascii="Times New Roman" w:hAnsi="Times New Roman"/>
          <w:noProof/>
          <w:sz w:val="28"/>
          <w:lang w:val="uk-UA"/>
        </w:rPr>
        <w:t xml:space="preserve">                                                                                              </w:t>
      </w:r>
      <w:r w:rsidRPr="00005258">
        <w:rPr>
          <w:rFonts w:ascii="Times New Roman" w:hAnsi="Times New Roman"/>
          <w:noProof/>
          <w:lang w:val="uk-UA"/>
        </w:rPr>
        <w:t>(</w:t>
      </w:r>
      <w:r>
        <w:rPr>
          <w:rFonts w:ascii="Times New Roman" w:hAnsi="Times New Roman"/>
          <w:noProof/>
          <w:lang w:val="uk-UA"/>
        </w:rPr>
        <w:t>код,</w:t>
      </w:r>
      <w:r w:rsidRPr="00005258">
        <w:rPr>
          <w:rFonts w:ascii="Times New Roman" w:hAnsi="Times New Roman"/>
          <w:noProof/>
          <w:lang w:val="uk-UA"/>
        </w:rPr>
        <w:t xml:space="preserve"> назва спеціальності)</w:t>
      </w:r>
    </w:p>
    <w:p w:rsidR="00186988" w:rsidRDefault="00186988" w:rsidP="00186988">
      <w:pPr>
        <w:spacing w:after="0" w:line="240" w:lineRule="auto"/>
        <w:contextualSpacing/>
        <w:jc w:val="right"/>
        <w:rPr>
          <w:rFonts w:ascii="Times New Roman" w:hAnsi="Times New Roman"/>
          <w:noProof/>
          <w:sz w:val="28"/>
          <w:lang w:val="uk-UA"/>
        </w:rPr>
      </w:pPr>
      <w:r w:rsidRPr="00005258">
        <w:rPr>
          <w:rFonts w:ascii="Times New Roman" w:hAnsi="Times New Roman"/>
          <w:noProof/>
          <w:sz w:val="28"/>
          <w:lang w:val="uk-UA"/>
        </w:rPr>
        <w:t xml:space="preserve">                    </w:t>
      </w:r>
      <w:r>
        <w:rPr>
          <w:rFonts w:ascii="Times New Roman" w:hAnsi="Times New Roman"/>
          <w:noProof/>
          <w:sz w:val="28"/>
          <w:lang w:val="uk-UA"/>
        </w:rPr>
        <w:t xml:space="preserve">             Освітня програма____</w:t>
      </w:r>
      <w:r w:rsidRPr="00005258">
        <w:rPr>
          <w:rFonts w:ascii="Times New Roman" w:hAnsi="Times New Roman"/>
          <w:noProof/>
          <w:sz w:val="28"/>
          <w:lang w:val="uk-UA"/>
        </w:rPr>
        <w:t>__</w:t>
      </w:r>
      <w:r w:rsidRPr="00005258">
        <w:rPr>
          <w:rFonts w:ascii="Times New Roman" w:hAnsi="Times New Roman"/>
          <w:sz w:val="28"/>
          <w:szCs w:val="28"/>
          <w:u w:val="single"/>
          <w:lang w:val="uk-UA"/>
        </w:rPr>
        <w:t xml:space="preserve">  Туризм</w:t>
      </w:r>
      <w:r>
        <w:rPr>
          <w:rFonts w:ascii="Times New Roman" w:hAnsi="Times New Roman"/>
          <w:sz w:val="28"/>
          <w:szCs w:val="28"/>
          <w:u w:val="single"/>
          <w:lang w:val="uk-UA"/>
        </w:rPr>
        <w:t>____</w:t>
      </w:r>
      <w:r>
        <w:rPr>
          <w:rFonts w:ascii="Times New Roman" w:hAnsi="Times New Roman"/>
          <w:noProof/>
          <w:sz w:val="28"/>
          <w:lang w:val="uk-UA"/>
        </w:rPr>
        <w:t>_____</w:t>
      </w:r>
    </w:p>
    <w:p w:rsidR="00186988" w:rsidRPr="00F02592" w:rsidRDefault="00186988" w:rsidP="00186988">
      <w:pPr>
        <w:spacing w:after="0" w:line="240" w:lineRule="auto"/>
        <w:rPr>
          <w:rFonts w:ascii="Times New Roman" w:hAnsi="Times New Roman"/>
          <w:noProof/>
          <w:sz w:val="28"/>
          <w:lang w:val="uk-UA"/>
        </w:rPr>
      </w:pPr>
      <w:r>
        <w:rPr>
          <w:rFonts w:ascii="Times New Roman" w:hAnsi="Times New Roman"/>
          <w:noProof/>
          <w:lang w:val="uk-UA"/>
        </w:rPr>
        <w:t xml:space="preserve">                                                                                                                                    </w:t>
      </w:r>
      <w:r w:rsidRPr="00005258">
        <w:rPr>
          <w:rFonts w:ascii="Times New Roman" w:hAnsi="Times New Roman"/>
          <w:noProof/>
          <w:lang w:val="uk-UA"/>
        </w:rPr>
        <w:t xml:space="preserve">( назва)                                                                                 </w:t>
      </w:r>
    </w:p>
    <w:p w:rsidR="00186988" w:rsidRPr="00005258" w:rsidRDefault="00186988" w:rsidP="00186988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>__</w:t>
      </w:r>
      <w:r>
        <w:rPr>
          <w:rFonts w:ascii="Times New Roman" w:hAnsi="Times New Roman"/>
          <w:noProof/>
          <w:sz w:val="28"/>
          <w:szCs w:val="28"/>
          <w:lang w:val="uk-UA"/>
        </w:rPr>
        <w:t>___</w:t>
      </w:r>
      <w:r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Бабенко </w:t>
      </w:r>
      <w:r w:rsidRPr="00005258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Валерія </w:t>
      </w:r>
      <w:r w:rsidRPr="00005258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О</w:t>
      </w:r>
      <w:r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лександровна_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_</w:t>
      </w:r>
      <w:r>
        <w:rPr>
          <w:rFonts w:ascii="Times New Roman" w:hAnsi="Times New Roman"/>
          <w:noProof/>
          <w:sz w:val="28"/>
          <w:szCs w:val="28"/>
          <w:lang w:val="uk-UA"/>
        </w:rPr>
        <w:t>__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_</w:t>
      </w:r>
    </w:p>
    <w:p w:rsidR="00186988" w:rsidRPr="00005258" w:rsidRDefault="00186988" w:rsidP="00186988">
      <w:pPr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               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(прізвище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, </w:t>
      </w:r>
      <w:r w:rsidRPr="00F02592">
        <w:rPr>
          <w:rFonts w:ascii="Times New Roman" w:hAnsi="Times New Roman"/>
          <w:noProof/>
          <w:sz w:val="20"/>
          <w:szCs w:val="20"/>
          <w:lang w:val="uk-UA"/>
        </w:rPr>
        <w:t>їм</w:t>
      </w:r>
      <w:r w:rsidRPr="00F02592">
        <w:rPr>
          <w:rFonts w:ascii="Times New Roman" w:hAnsi="Times New Roman"/>
          <w:bCs/>
          <w:sz w:val="20"/>
          <w:szCs w:val="20"/>
          <w:lang w:val="uk-UA" w:eastAsia="ru-RU"/>
        </w:rPr>
        <w:t>'я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0"/>
          <w:szCs w:val="28"/>
          <w:lang w:val="uk-UA"/>
        </w:rPr>
        <w:t>по батькові здобувача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)</w:t>
      </w:r>
    </w:p>
    <w:p w:rsidR="00186988" w:rsidRPr="00005258" w:rsidRDefault="00186988" w:rsidP="00186988">
      <w:pPr>
        <w:spacing w:after="0" w:line="240" w:lineRule="auto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Керівник </w:t>
      </w:r>
      <w:r w:rsidRPr="00005258">
        <w:rPr>
          <w:rFonts w:ascii="Times New Roman" w:hAnsi="Times New Roman"/>
          <w:noProof/>
          <w:sz w:val="28"/>
          <w:lang w:val="uk-UA"/>
        </w:rPr>
        <w:t>_</w:t>
      </w:r>
      <w:r>
        <w:rPr>
          <w:rFonts w:ascii="Times New Roman" w:hAnsi="Times New Roman"/>
          <w:noProof/>
          <w:sz w:val="28"/>
          <w:lang w:val="uk-UA"/>
        </w:rPr>
        <w:t>_</w:t>
      </w:r>
      <w:r w:rsidRPr="00F02592">
        <w:rPr>
          <w:rFonts w:ascii="Times New Roman" w:hAnsi="Times New Roman"/>
          <w:noProof/>
          <w:sz w:val="28"/>
          <w:u w:val="single"/>
          <w:lang w:val="uk-UA"/>
        </w:rPr>
        <w:t>к.г.н.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,доцент Нефедова Н.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Є.</w:t>
      </w:r>
      <w:r w:rsidRPr="00005258">
        <w:rPr>
          <w:rFonts w:ascii="Times New Roman" w:hAnsi="Times New Roman"/>
          <w:noProof/>
          <w:sz w:val="28"/>
          <w:lang w:val="uk-UA"/>
        </w:rPr>
        <w:t>__</w:t>
      </w:r>
    </w:p>
    <w:p w:rsidR="00186988" w:rsidRPr="00005258" w:rsidRDefault="00186988" w:rsidP="00186988">
      <w:pPr>
        <w:tabs>
          <w:tab w:val="left" w:pos="8620"/>
        </w:tabs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        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(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науковий ступінь, вчене звання,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>,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ініціали)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ab/>
      </w:r>
    </w:p>
    <w:p w:rsidR="00186988" w:rsidRPr="00005258" w:rsidRDefault="00186988" w:rsidP="00186988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Рецензент </w:t>
      </w:r>
      <w:r w:rsidRPr="00005258">
        <w:rPr>
          <w:rFonts w:ascii="Times New Roman" w:hAnsi="Times New Roman"/>
          <w:noProof/>
          <w:sz w:val="28"/>
          <w:lang w:val="uk-UA"/>
        </w:rPr>
        <w:t>_</w:t>
      </w:r>
      <w:r w:rsidRPr="00F02592">
        <w:rPr>
          <w:rFonts w:ascii="Times New Roman" w:hAnsi="Times New Roman"/>
          <w:noProof/>
          <w:sz w:val="28"/>
          <w:u w:val="single"/>
          <w:lang w:val="uk-UA"/>
        </w:rPr>
        <w:t>к.</w:t>
      </w:r>
      <w:r>
        <w:rPr>
          <w:rFonts w:ascii="Times New Roman" w:hAnsi="Times New Roman"/>
          <w:noProof/>
          <w:sz w:val="28"/>
          <w:u w:val="single"/>
          <w:lang w:val="uk-UA"/>
        </w:rPr>
        <w:t>п</w:t>
      </w:r>
      <w:r w:rsidRPr="00F02592">
        <w:rPr>
          <w:rFonts w:ascii="Times New Roman" w:hAnsi="Times New Roman"/>
          <w:noProof/>
          <w:sz w:val="28"/>
          <w:u w:val="single"/>
          <w:lang w:val="uk-UA"/>
        </w:rPr>
        <w:t>.н.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,доцент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Адобовська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М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В</w:t>
      </w:r>
      <w:r w:rsidRPr="00005258">
        <w:rPr>
          <w:rFonts w:ascii="Times New Roman" w:hAnsi="Times New Roman"/>
          <w:noProof/>
          <w:sz w:val="28"/>
          <w:lang w:val="uk-UA"/>
        </w:rPr>
        <w:t>_</w:t>
      </w:r>
    </w:p>
    <w:p w:rsidR="00186988" w:rsidRPr="00005258" w:rsidRDefault="00186988" w:rsidP="00186988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(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науковий ступінь, вчене звання,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>,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ініціали)</w:t>
      </w:r>
    </w:p>
    <w:p w:rsidR="00186988" w:rsidRPr="00005258" w:rsidRDefault="00186988" w:rsidP="00186988">
      <w:pPr>
        <w:rPr>
          <w:rFonts w:ascii="Times New Roman" w:hAnsi="Times New Roman"/>
          <w:noProof/>
          <w:sz w:val="28"/>
          <w:szCs w:val="28"/>
          <w:lang w:val="uk-UA"/>
        </w:rPr>
      </w:pPr>
    </w:p>
    <w:p w:rsidR="00186988" w:rsidRPr="00005258" w:rsidRDefault="00186988" w:rsidP="00186988">
      <w:pPr>
        <w:spacing w:after="0" w:line="240" w:lineRule="auto"/>
        <w:rPr>
          <w:rFonts w:ascii="Times New Roman" w:hAnsi="Times New Roman"/>
          <w:noProof/>
          <w:sz w:val="28"/>
          <w:szCs w:val="28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>Рекомендовано до захисту:                   Захищено на засіданні ДЕК №___</w:t>
      </w:r>
    </w:p>
    <w:p w:rsidR="00186988" w:rsidRPr="00005258" w:rsidRDefault="00186988" w:rsidP="00186988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Протокол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засідання кафедри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протокол №___від «___»_____202</w:t>
      </w:r>
      <w:r>
        <w:rPr>
          <w:rFonts w:ascii="Times New Roman" w:hAnsi="Times New Roman"/>
          <w:noProof/>
          <w:sz w:val="28"/>
          <w:szCs w:val="28"/>
          <w:lang w:val="uk-UA"/>
        </w:rPr>
        <w:t>3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р.</w:t>
      </w:r>
    </w:p>
    <w:p w:rsidR="00186988" w:rsidRPr="00005258" w:rsidRDefault="00186988" w:rsidP="00186988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№ 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9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від «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2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9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травня</w:t>
      </w:r>
      <w:r>
        <w:rPr>
          <w:rFonts w:ascii="Times New Roman" w:hAnsi="Times New Roman"/>
          <w:noProof/>
          <w:sz w:val="28"/>
          <w:szCs w:val="28"/>
          <w:lang w:val="uk-UA"/>
        </w:rPr>
        <w:t>»2023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р.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Оцінка_____ /________/________</w:t>
      </w:r>
    </w:p>
    <w:p w:rsidR="00186988" w:rsidRPr="00005258" w:rsidRDefault="00186988" w:rsidP="00186988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Завідувач кафедри                                 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(за національною шкалою, за шкалою ЕСТ</w:t>
      </w:r>
      <w:r w:rsidRPr="00005258">
        <w:rPr>
          <w:rFonts w:ascii="Times New Roman" w:hAnsi="Times New Roman"/>
          <w:noProof/>
          <w:sz w:val="20"/>
          <w:szCs w:val="20"/>
          <w:lang w:val="en-US"/>
        </w:rPr>
        <w:t>S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, бал)</w:t>
      </w:r>
    </w:p>
    <w:p w:rsidR="00186988" w:rsidRPr="00005258" w:rsidRDefault="00186988" w:rsidP="00186988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______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49682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   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Топчієв О.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Г.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Голова ЕК </w:t>
      </w:r>
    </w:p>
    <w:p w:rsidR="00186988" w:rsidRPr="00005258" w:rsidRDefault="00186988" w:rsidP="00186988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0"/>
          <w:szCs w:val="20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(підпис)           (прізвище,ініціали)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</w:t>
      </w:r>
      <w:r w:rsidRPr="00405098">
        <w:rPr>
          <w:rFonts w:ascii="Times New Roman" w:hAnsi="Times New Roman"/>
          <w:noProof/>
          <w:sz w:val="28"/>
          <w:szCs w:val="28"/>
          <w:lang w:val="uk-UA"/>
        </w:rPr>
        <w:t>_____________</w:t>
      </w:r>
      <w:r w:rsidRPr="00405098">
        <w:rPr>
          <w:rFonts w:ascii="Times New Roman" w:hAnsi="Times New Roman"/>
          <w:noProof/>
          <w:sz w:val="28"/>
          <w:szCs w:val="28"/>
          <w:u w:val="single"/>
          <w:lang w:val="uk-UA"/>
        </w:rPr>
        <w:t>Коломієць К.В.</w:t>
      </w:r>
      <w:r w:rsidRPr="00405098">
        <w:rPr>
          <w:rFonts w:ascii="Times New Roman" w:hAnsi="Times New Roman"/>
          <w:noProof/>
          <w:sz w:val="28"/>
          <w:szCs w:val="28"/>
          <w:lang w:val="uk-UA"/>
        </w:rPr>
        <w:t xml:space="preserve">___                                                                                                                                                           </w:t>
      </w:r>
    </w:p>
    <w:p w:rsidR="00186988" w:rsidRPr="00005258" w:rsidRDefault="00186988" w:rsidP="00186988">
      <w:pPr>
        <w:spacing w:after="0" w:line="240" w:lineRule="auto"/>
        <w:rPr>
          <w:rFonts w:ascii="Times New Roman" w:hAnsi="Times New Roman"/>
          <w:noProof/>
          <w:sz w:val="20"/>
          <w:szCs w:val="20"/>
          <w:lang w:val="uk-UA"/>
        </w:rPr>
      </w:pPr>
      <w:r w:rsidRPr="00005258">
        <w:rPr>
          <w:rFonts w:ascii="Times New Roman" w:hAnsi="Times New Roman"/>
          <w:noProof/>
          <w:sz w:val="20"/>
          <w:szCs w:val="20"/>
          <w:lang w:val="uk-UA"/>
        </w:rPr>
        <w:t xml:space="preserve">                                                                                                     (підпис)            (прізвище, ініціали)</w:t>
      </w:r>
    </w:p>
    <w:p w:rsidR="00186988" w:rsidRPr="00005258" w:rsidRDefault="00186988" w:rsidP="0018698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86988" w:rsidRPr="00005258" w:rsidRDefault="00186988" w:rsidP="00186988">
      <w:pPr>
        <w:pStyle w:val="1"/>
        <w:spacing w:before="0" w:line="360" w:lineRule="auto"/>
        <w:ind w:firstLine="0"/>
        <w:jc w:val="center"/>
        <w:rPr>
          <w:b/>
          <w:sz w:val="28"/>
          <w:szCs w:val="28"/>
          <w:lang w:val="uk-UA"/>
        </w:rPr>
      </w:pPr>
      <w:r w:rsidRPr="00005258">
        <w:rPr>
          <w:b/>
          <w:sz w:val="28"/>
          <w:szCs w:val="28"/>
          <w:lang w:val="uk-UA"/>
        </w:rPr>
        <w:t>Одеса 2023</w:t>
      </w:r>
    </w:p>
    <w:p w:rsidR="00186988" w:rsidRDefault="00186988" w:rsidP="0018698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2431E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186988" w:rsidRDefault="00186988" w:rsidP="0018698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86988" w:rsidRDefault="00186988" w:rsidP="0018698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96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39"/>
        <w:gridCol w:w="708"/>
        <w:gridCol w:w="7797"/>
        <w:gridCol w:w="576"/>
      </w:tblGrid>
      <w:tr w:rsidR="00186988" w:rsidRPr="00F64EAC" w:rsidTr="00625DD8">
        <w:trPr>
          <w:trHeight w:val="323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rPr>
                <w:rStyle w:val="a3"/>
                <w:b w:val="0"/>
                <w:sz w:val="28"/>
                <w:szCs w:val="28"/>
                <w:lang w:val="uk-UA"/>
              </w:rPr>
            </w:pPr>
            <w:r w:rsidRPr="00F64EAC">
              <w:rPr>
                <w:rStyle w:val="a3"/>
                <w:b w:val="0"/>
                <w:sz w:val="28"/>
                <w:szCs w:val="28"/>
                <w:lang w:val="uk-UA"/>
              </w:rPr>
              <w:t>ВСТУП…………..…………………………………………………………….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F64EAC">
              <w:rPr>
                <w:rStyle w:val="a3"/>
                <w:b w:val="0"/>
                <w:caps/>
                <w:kern w:val="28"/>
                <w:sz w:val="28"/>
                <w:szCs w:val="28"/>
              </w:rPr>
              <w:t>3</w:t>
            </w:r>
          </w:p>
        </w:tc>
      </w:tr>
      <w:tr w:rsidR="00186988" w:rsidRPr="0062431E" w:rsidTr="00625DD8">
        <w:trPr>
          <w:trHeight w:val="359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tabs>
                <w:tab w:val="center" w:pos="5"/>
              </w:tabs>
              <w:spacing w:line="360" w:lineRule="auto"/>
              <w:contextualSpacing/>
              <w:jc w:val="both"/>
              <w:rPr>
                <w:rStyle w:val="a3"/>
                <w:b w:val="0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sz w:val="28"/>
                <w:szCs w:val="28"/>
                <w:lang w:val="uk-UA"/>
              </w:rPr>
              <w:t xml:space="preserve">РОЗДІЛ </w:t>
            </w:r>
            <w:r w:rsidRPr="00F9436F">
              <w:rPr>
                <w:rStyle w:val="a3"/>
                <w:b w:val="0"/>
                <w:sz w:val="28"/>
                <w:szCs w:val="28"/>
              </w:rPr>
              <w:t>1</w:t>
            </w:r>
            <w:r w:rsidRPr="00F64EAC">
              <w:rPr>
                <w:rStyle w:val="a3"/>
                <w:b w:val="0"/>
                <w:sz w:val="28"/>
                <w:szCs w:val="28"/>
                <w:lang w:val="uk-UA"/>
              </w:rPr>
              <w:t>.</w:t>
            </w:r>
            <w:r>
              <w:rPr>
                <w:rStyle w:val="a3"/>
                <w:b w:val="0"/>
                <w:sz w:val="28"/>
                <w:szCs w:val="28"/>
                <w:lang w:val="uk-UA"/>
              </w:rPr>
              <w:t xml:space="preserve"> </w:t>
            </w:r>
            <w:r w:rsidRPr="00F64EAC">
              <w:rPr>
                <w:sz w:val="28"/>
                <w:szCs w:val="28"/>
              </w:rPr>
              <w:t>ТЕОРЕТИЧНІ ОСНОВИ РОЗВИТКУ ЕКОЛОГІЧНОГО ТУРИЗМУ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……………………………………………………………………...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Default="00186988" w:rsidP="00625DD8">
            <w:pPr>
              <w:pStyle w:val="a4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</w:p>
          <w:p w:rsidR="00186988" w:rsidRPr="004C3F71" w:rsidRDefault="00186988" w:rsidP="00625DD8">
            <w:pPr>
              <w:pStyle w:val="a4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6</w:t>
            </w:r>
          </w:p>
        </w:tc>
      </w:tr>
      <w:tr w:rsidR="00186988" w:rsidRPr="0062431E" w:rsidTr="00625DD8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F64EAC">
              <w:rPr>
                <w:sz w:val="28"/>
                <w:szCs w:val="28"/>
                <w:lang w:val="uk-UA"/>
              </w:rPr>
              <w:t>1.1.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widowControl w:val="0"/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64EAC">
              <w:rPr>
                <w:rFonts w:ascii="Times New Roman" w:hAnsi="Times New Roman"/>
                <w:sz w:val="28"/>
                <w:szCs w:val="28"/>
                <w:lang w:val="uk-UA"/>
              </w:rPr>
              <w:t>Екотуризм та історія його розвитку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…………………………….</w:t>
            </w:r>
            <w:r w:rsidRPr="00F64EAC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4C3F71" w:rsidRDefault="00186988" w:rsidP="00625DD8">
            <w:pPr>
              <w:pStyle w:val="a4"/>
              <w:tabs>
                <w:tab w:val="right" w:pos="360"/>
              </w:tabs>
              <w:snapToGrid w:val="0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F64EAC">
              <w:rPr>
                <w:sz w:val="28"/>
                <w:szCs w:val="28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>6</w:t>
            </w:r>
          </w:p>
        </w:tc>
      </w:tr>
      <w:tr w:rsidR="00186988" w:rsidRPr="0062431E" w:rsidTr="00625DD8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F64EAC">
              <w:rPr>
                <w:sz w:val="28"/>
                <w:szCs w:val="28"/>
                <w:lang w:val="uk-UA"/>
              </w:rPr>
              <w:t>1.2.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Сучасна концепція екотуризму………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tabs>
                <w:tab w:val="left" w:pos="3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13</w:t>
            </w:r>
          </w:p>
        </w:tc>
      </w:tr>
      <w:tr w:rsidR="00186988" w:rsidRPr="0062431E" w:rsidTr="00625DD8">
        <w:trPr>
          <w:trHeight w:val="520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tabs>
                <w:tab w:val="center" w:pos="4414"/>
              </w:tabs>
              <w:spacing w:line="360" w:lineRule="auto"/>
              <w:contextualSpacing/>
              <w:jc w:val="both"/>
              <w:rPr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Style w:val="a3"/>
                <w:b w:val="0"/>
                <w:sz w:val="28"/>
                <w:szCs w:val="28"/>
                <w:lang w:val="uk-UA"/>
              </w:rPr>
              <w:t xml:space="preserve">РОЗДІЛ </w:t>
            </w:r>
            <w:r w:rsidRPr="00F64EAC">
              <w:rPr>
                <w:rStyle w:val="a3"/>
                <w:b w:val="0"/>
                <w:sz w:val="28"/>
                <w:szCs w:val="28"/>
                <w:lang w:val="uk-UA"/>
              </w:rPr>
              <w:t>2.</w:t>
            </w:r>
            <w:r>
              <w:rPr>
                <w:rStyle w:val="a3"/>
                <w:b w:val="0"/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>РОЗВИТОК ЕКОЛОГІЧНОГО ТУРИЗМУ В УКРАЇНІ ТА СВІТІ</w:t>
            </w:r>
            <w:r w:rsidRPr="00F64EAC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...</w:t>
            </w:r>
            <w:r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...............................................................................................</w:t>
            </w:r>
            <w:r w:rsidRPr="00F64EAC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Default="00186988" w:rsidP="00625DD8">
            <w:pPr>
              <w:tabs>
                <w:tab w:val="right" w:pos="360"/>
              </w:tabs>
              <w:spacing w:after="0" w:line="360" w:lineRule="auto"/>
              <w:contextualSpacing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 w:rsidRPr="00F64EAC"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ab/>
            </w:r>
          </w:p>
          <w:p w:rsidR="00186988" w:rsidRPr="00F64EAC" w:rsidRDefault="00186988" w:rsidP="00625DD8">
            <w:pPr>
              <w:tabs>
                <w:tab w:val="right" w:pos="360"/>
              </w:tabs>
              <w:spacing w:after="0" w:line="360" w:lineRule="auto"/>
              <w:contextualSpacing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 w:rsidRPr="00F64EAC"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1</w:t>
            </w: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7</w:t>
            </w:r>
          </w:p>
        </w:tc>
      </w:tr>
      <w:tr w:rsidR="00186988" w:rsidRPr="0062431E" w:rsidTr="00625DD8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F64EAC">
              <w:rPr>
                <w:sz w:val="28"/>
                <w:szCs w:val="28"/>
              </w:rPr>
              <w:t>2</w:t>
            </w:r>
            <w:r w:rsidRPr="00F64EAC">
              <w:rPr>
                <w:sz w:val="28"/>
                <w:szCs w:val="28"/>
                <w:lang w:val="uk-UA"/>
              </w:rPr>
              <w:t>.1.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4C3F71" w:rsidRDefault="00186988" w:rsidP="00625DD8">
            <w:pPr>
              <w:widowControl w:val="0"/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Світові тенденції розвитку екологічного туризму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tabs>
                <w:tab w:val="right" w:pos="360"/>
              </w:tabs>
              <w:spacing w:after="0" w:line="360" w:lineRule="auto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ab/>
              <w:t>17</w:t>
            </w:r>
          </w:p>
        </w:tc>
      </w:tr>
      <w:tr w:rsidR="00186988" w:rsidRPr="0062431E" w:rsidTr="00625D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F64EAC">
              <w:rPr>
                <w:sz w:val="28"/>
                <w:szCs w:val="28"/>
                <w:lang w:val="uk-UA"/>
              </w:rPr>
              <w:t>2.2.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920D3">
              <w:rPr>
                <w:rFonts w:ascii="Times New Roman" w:hAnsi="Times New Roman"/>
                <w:sz w:val="28"/>
                <w:szCs w:val="28"/>
              </w:rPr>
              <w:t>Природно-рекреаційні ресурси України як основа розвитку екологічного туризму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</w:t>
            </w:r>
            <w:r w:rsidRPr="00F64EAC"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Pr="00F64EAC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Default="00186988" w:rsidP="00625DD8">
            <w:pPr>
              <w:tabs>
                <w:tab w:val="left" w:pos="26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</w:p>
          <w:p w:rsidR="00186988" w:rsidRPr="00F64EAC" w:rsidRDefault="00186988" w:rsidP="00625DD8">
            <w:pPr>
              <w:tabs>
                <w:tab w:val="left" w:pos="26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23</w:t>
            </w:r>
          </w:p>
        </w:tc>
      </w:tr>
      <w:tr w:rsidR="00186988" w:rsidRPr="0062431E" w:rsidTr="00625D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F64EAC">
              <w:rPr>
                <w:sz w:val="28"/>
                <w:szCs w:val="28"/>
                <w:lang w:val="uk-UA"/>
              </w:rPr>
              <w:t>2.3.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Стан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та </w:t>
            </w:r>
            <w:r>
              <w:rPr>
                <w:rFonts w:ascii="Times New Roman" w:hAnsi="Times New Roman"/>
                <w:sz w:val="28"/>
                <w:szCs w:val="28"/>
              </w:rPr>
              <w:t>розвит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/>
                <w:sz w:val="28"/>
                <w:szCs w:val="28"/>
              </w:rPr>
              <w:t>к екологічного туризму в Україні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</w:t>
            </w:r>
            <w:r w:rsidRPr="00F64EAC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tabs>
                <w:tab w:val="left" w:pos="26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29</w:t>
            </w:r>
          </w:p>
        </w:tc>
      </w:tr>
      <w:tr w:rsidR="00186988" w:rsidRPr="0080433A" w:rsidTr="00625DD8">
        <w:trPr>
          <w:trHeight w:val="323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jc w:val="both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РОЗДІЛ </w:t>
            </w:r>
            <w:r w:rsidRPr="00F64EAC">
              <w:rPr>
                <w:sz w:val="28"/>
                <w:szCs w:val="28"/>
              </w:rPr>
              <w:t>3</w:t>
            </w:r>
            <w:r w:rsidRPr="00F64EAC">
              <w:rPr>
                <w:sz w:val="28"/>
                <w:szCs w:val="28"/>
                <w:lang w:val="uk-UA"/>
              </w:rPr>
              <w:t>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>ПРОБЛЕМИ ТА ПЕРСПЕКТИВИ РОЗВИТКУ ЕКОЛОГІЧНОГО ТУРИЗМУ В УКРАЇН</w:t>
            </w:r>
            <w:r>
              <w:rPr>
                <w:sz w:val="28"/>
                <w:szCs w:val="28"/>
                <w:lang w:val="uk-UA"/>
              </w:rPr>
              <w:t>І.</w:t>
            </w:r>
            <w:r w:rsidRPr="00F64EAC">
              <w:rPr>
                <w:sz w:val="28"/>
                <w:szCs w:val="28"/>
                <w:lang w:val="uk-UA"/>
              </w:rPr>
              <w:t>…………………………</w:t>
            </w:r>
            <w:r>
              <w:rPr>
                <w:sz w:val="28"/>
                <w:szCs w:val="28"/>
                <w:lang w:val="uk-UA"/>
              </w:rPr>
              <w:t>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tabs>
                <w:tab w:val="left" w:pos="32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</w:p>
          <w:p w:rsidR="00186988" w:rsidRPr="00F64EAC" w:rsidRDefault="00186988" w:rsidP="00625DD8">
            <w:pPr>
              <w:tabs>
                <w:tab w:val="left" w:pos="320"/>
                <w:tab w:val="right" w:pos="36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41</w:t>
            </w:r>
          </w:p>
        </w:tc>
      </w:tr>
      <w:tr w:rsidR="00186988" w:rsidRPr="0080433A" w:rsidTr="00625D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64EAC">
              <w:rPr>
                <w:rFonts w:ascii="Times New Roman" w:hAnsi="Times New Roman"/>
                <w:sz w:val="28"/>
                <w:szCs w:val="28"/>
                <w:lang w:val="uk-UA"/>
              </w:rPr>
              <w:t>3.1.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Проблеми розвитку екологічного туризму на території України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……………………………...</w:t>
            </w:r>
            <w:r w:rsidRPr="00F64EAC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…………….………………..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Default="00186988" w:rsidP="00625DD8">
            <w:pPr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</w:p>
          <w:p w:rsidR="00186988" w:rsidRPr="00F64EAC" w:rsidRDefault="00186988" w:rsidP="00625DD8">
            <w:pPr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41</w:t>
            </w:r>
          </w:p>
        </w:tc>
      </w:tr>
      <w:tr w:rsidR="00186988" w:rsidRPr="0062431E" w:rsidTr="00625D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64EAC">
              <w:rPr>
                <w:rFonts w:ascii="Times New Roman" w:hAnsi="Times New Roman"/>
                <w:sz w:val="28"/>
                <w:szCs w:val="28"/>
                <w:lang w:val="uk-UA"/>
              </w:rPr>
              <w:t>3.2.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Перспективи розвитку екотуризму в Україні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Pr="00F64EAC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F64EAC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tabs>
                <w:tab w:val="left" w:pos="220"/>
                <w:tab w:val="right" w:pos="36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 w:rsidRPr="00F64EAC"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4</w:t>
            </w: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5</w:t>
            </w:r>
          </w:p>
        </w:tc>
      </w:tr>
      <w:tr w:rsidR="00186988" w:rsidRPr="0062431E" w:rsidTr="00625D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64EAC">
              <w:rPr>
                <w:rFonts w:ascii="Times New Roman" w:hAnsi="Times New Roman"/>
                <w:sz w:val="28"/>
                <w:szCs w:val="28"/>
                <w:lang w:val="uk-UA"/>
              </w:rPr>
              <w:t>3.3.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2"/>
              <w:ind w:firstLine="0"/>
              <w:rPr>
                <w:szCs w:val="28"/>
              </w:rPr>
            </w:pPr>
            <w:r w:rsidRPr="009D7580">
              <w:rPr>
                <w:szCs w:val="28"/>
              </w:rPr>
              <w:t xml:space="preserve">Розробка екологічного туру </w:t>
            </w:r>
            <w:r>
              <w:rPr>
                <w:szCs w:val="28"/>
              </w:rPr>
              <w:t>«Ш</w:t>
            </w:r>
            <w:r w:rsidRPr="009D7580">
              <w:rPr>
                <w:szCs w:val="28"/>
              </w:rPr>
              <w:t>ляхами мальовничого Дунайського біосферного заповідника</w:t>
            </w:r>
            <w:r>
              <w:rPr>
                <w:szCs w:val="28"/>
              </w:rPr>
              <w:t>»…………..</w:t>
            </w:r>
            <w:r w:rsidRPr="00F64EAC">
              <w:rPr>
                <w:szCs w:val="28"/>
              </w:rPr>
              <w:t>..</w:t>
            </w:r>
            <w:r w:rsidRPr="00F64EAC">
              <w:rPr>
                <w:color w:val="000000"/>
                <w:szCs w:val="28"/>
              </w:rPr>
              <w:t>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Default="00186988" w:rsidP="00625DD8">
            <w:pPr>
              <w:tabs>
                <w:tab w:val="left" w:pos="22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</w:p>
          <w:p w:rsidR="00186988" w:rsidRPr="00F64EAC" w:rsidRDefault="00186988" w:rsidP="00625DD8">
            <w:pPr>
              <w:tabs>
                <w:tab w:val="left" w:pos="22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49</w:t>
            </w:r>
          </w:p>
        </w:tc>
      </w:tr>
      <w:tr w:rsidR="00186988" w:rsidRPr="0062431E" w:rsidTr="00625DD8">
        <w:trPr>
          <w:trHeight w:val="323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F64EAC">
              <w:rPr>
                <w:sz w:val="28"/>
                <w:szCs w:val="28"/>
                <w:lang w:val="uk-UA"/>
              </w:rPr>
              <w:t>ВИСНОВКИ…....……………………………………………………………...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tabs>
                <w:tab w:val="left" w:pos="180"/>
                <w:tab w:val="left" w:pos="220"/>
                <w:tab w:val="right" w:pos="496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F64EAC">
              <w:rPr>
                <w:sz w:val="28"/>
                <w:szCs w:val="28"/>
                <w:lang w:val="uk-UA"/>
              </w:rPr>
              <w:t>5</w:t>
            </w:r>
            <w:r>
              <w:rPr>
                <w:sz w:val="28"/>
                <w:szCs w:val="28"/>
                <w:lang w:val="uk-UA"/>
              </w:rPr>
              <w:t>8</w:t>
            </w:r>
          </w:p>
        </w:tc>
      </w:tr>
      <w:tr w:rsidR="00186988" w:rsidRPr="0062431E" w:rsidTr="00625DD8">
        <w:trPr>
          <w:trHeight w:val="145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snapToGrid w:val="0"/>
              <w:spacing w:line="360" w:lineRule="auto"/>
              <w:contextualSpacing/>
              <w:rPr>
                <w:caps/>
                <w:kern w:val="28"/>
                <w:sz w:val="28"/>
                <w:szCs w:val="28"/>
                <w:lang w:val="uk-UA"/>
              </w:rPr>
            </w:pPr>
            <w:r w:rsidRPr="00F64EAC">
              <w:rPr>
                <w:sz w:val="28"/>
                <w:szCs w:val="28"/>
                <w:lang w:val="uk-UA" w:eastAsia="en-US"/>
              </w:rPr>
              <w:t>СПИСОК ВИКОРИСТАНИХ ДЖЕРЕЛ…………..</w:t>
            </w:r>
            <w:r w:rsidRPr="00F64EAC">
              <w:rPr>
                <w:caps/>
                <w:kern w:val="28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86988" w:rsidRPr="00F64EAC" w:rsidRDefault="00186988" w:rsidP="00625DD8">
            <w:pPr>
              <w:pStyle w:val="a4"/>
              <w:tabs>
                <w:tab w:val="left" w:pos="240"/>
                <w:tab w:val="left" w:pos="320"/>
                <w:tab w:val="right" w:pos="36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60</w:t>
            </w:r>
            <w:r w:rsidRPr="00F64EAC">
              <w:rPr>
                <w:sz w:val="28"/>
                <w:szCs w:val="28"/>
                <w:lang w:val="uk-UA"/>
              </w:rPr>
              <w:t xml:space="preserve"> </w:t>
            </w:r>
          </w:p>
        </w:tc>
      </w:tr>
    </w:tbl>
    <w:p w:rsidR="00186988" w:rsidRDefault="00186988" w:rsidP="00186988">
      <w:pPr>
        <w:pStyle w:val="a5"/>
        <w:tabs>
          <w:tab w:val="left" w:pos="0"/>
          <w:tab w:val="left" w:pos="142"/>
        </w:tabs>
        <w:jc w:val="center"/>
        <w:rPr>
          <w:b/>
          <w:szCs w:val="28"/>
          <w:lang w:val="uk-UA"/>
        </w:rPr>
      </w:pPr>
    </w:p>
    <w:p w:rsidR="00186988" w:rsidRDefault="00186988" w:rsidP="00186988">
      <w:pPr>
        <w:pStyle w:val="a5"/>
        <w:tabs>
          <w:tab w:val="left" w:pos="0"/>
          <w:tab w:val="left" w:pos="142"/>
        </w:tabs>
        <w:jc w:val="center"/>
        <w:rPr>
          <w:b/>
          <w:szCs w:val="28"/>
          <w:lang w:val="uk-UA"/>
        </w:rPr>
      </w:pPr>
    </w:p>
    <w:p w:rsidR="00186988" w:rsidRDefault="00186988" w:rsidP="00186988">
      <w:pPr>
        <w:rPr>
          <w:lang w:val="uk-UA"/>
        </w:rPr>
      </w:pPr>
    </w:p>
    <w:p w:rsidR="00186988" w:rsidRDefault="00186988" w:rsidP="00186988">
      <w:pPr>
        <w:rPr>
          <w:lang w:val="uk-UA"/>
        </w:rPr>
      </w:pPr>
    </w:p>
    <w:p w:rsidR="00186988" w:rsidRDefault="00186988" w:rsidP="00186988">
      <w:pPr>
        <w:rPr>
          <w:lang w:val="uk-UA"/>
        </w:rPr>
      </w:pPr>
    </w:p>
    <w:p w:rsidR="00186988" w:rsidRDefault="00186988" w:rsidP="00186988">
      <w:pPr>
        <w:rPr>
          <w:lang w:val="uk-UA"/>
        </w:rPr>
      </w:pPr>
    </w:p>
    <w:p w:rsidR="00186988" w:rsidRDefault="00186988" w:rsidP="00186988">
      <w:pPr>
        <w:rPr>
          <w:lang w:val="uk-UA"/>
        </w:rPr>
      </w:pPr>
    </w:p>
    <w:p w:rsidR="00186988" w:rsidRPr="00AF5025" w:rsidRDefault="00186988" w:rsidP="0018698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 xml:space="preserve">       </w:t>
      </w:r>
      <w:r w:rsidRPr="00981E9C">
        <w:rPr>
          <w:rFonts w:ascii="Times New Roman" w:hAnsi="Times New Roman"/>
          <w:b/>
          <w:sz w:val="28"/>
          <w:szCs w:val="28"/>
        </w:rPr>
        <w:t>ВСТУП</w:t>
      </w:r>
    </w:p>
    <w:p w:rsidR="00186988" w:rsidRPr="00CC6FE9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AF5025">
        <w:rPr>
          <w:rFonts w:ascii="Times New Roman" w:hAnsi="Times New Roman"/>
          <w:bCs/>
          <w:i/>
          <w:sz w:val="28"/>
          <w:szCs w:val="28"/>
        </w:rPr>
        <w:t>Актуальність теми.</w:t>
      </w:r>
      <w:r w:rsidRPr="00EC31E9">
        <w:t xml:space="preserve"> </w:t>
      </w:r>
      <w:r w:rsidRPr="00CC6FE9">
        <w:rPr>
          <w:rFonts w:ascii="Times New Roman" w:hAnsi="Times New Roman"/>
          <w:color w:val="000000"/>
          <w:sz w:val="28"/>
          <w:szCs w:val="28"/>
          <w:lang w:val="uk-UA" w:eastAsia="uk-UA"/>
        </w:rPr>
        <w:t>Сьогодні глобальні екологічні проблеми турбують все людство. Екологічна криза спонукає до усвідомлення екологічних проблем і закликає до подальших дій для покращення ситуації. Туризм надає можливість цілісного погляду на природу, людей і культуру. Важливою умовою туристичної діяльності є наявність природних та рекреаційних ресурсів як екологічного середовища проживання людини, що також формує екологічну культуру населення.</w:t>
      </w:r>
    </w:p>
    <w:p w:rsidR="00186988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uk-UA"/>
        </w:rPr>
      </w:pPr>
      <w:r w:rsidRPr="00CC6FE9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Туризм важливий як для економічного, так і для соціального розвитку країни. Туризм допомагає людям підвищувати свій культурний рівень і здобувати нові знання, цінності та загальні кодекси поведінки. Завдяки туризму люди можуть самовдосконалюватися і задовольняти свої рекреаційні, пізнавальні та духовні потреби. У такий спосіб відбувається інтерналізація особистості. У цьому контексті формується почуття відповідальності за навколишнє середовище та бажання його покращувати. </w:t>
      </w:r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 </w:t>
      </w:r>
    </w:p>
    <w:p w:rsidR="00186988" w:rsidRPr="00CC6FE9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CC6FE9">
        <w:rPr>
          <w:rFonts w:ascii="Times New Roman" w:hAnsi="Times New Roman"/>
          <w:color w:val="000000"/>
          <w:sz w:val="28"/>
          <w:szCs w:val="28"/>
          <w:lang w:val="uk-UA" w:eastAsia="uk-UA"/>
        </w:rPr>
        <w:t>Поява екотуризму є постійною реакцією людства на глобальні екологічні проблеми та зростаюче споживання природних ресурсів. Екотуризм поступово починає займати важливу нішу у світовій туристичній індустрії. На думку експертів Всесвітньої туристичної організації, екотуризм і надалі розвиватиметься такими ж високими темпами. І це насамперед сприятливо позначиться на економічному розвитку країн, що розвиваються, які ще не втратили свої цінні природні ресурси.</w:t>
      </w:r>
    </w:p>
    <w:p w:rsidR="00186988" w:rsidRPr="00CC6FE9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CC6FE9">
        <w:rPr>
          <w:rFonts w:ascii="Times New Roman" w:hAnsi="Times New Roman"/>
          <w:color w:val="000000"/>
          <w:sz w:val="28"/>
          <w:szCs w:val="28"/>
          <w:lang w:val="uk-UA" w:eastAsia="uk-UA"/>
        </w:rPr>
        <w:t>Сьогодні екотуризм стрімко розвивається і набуває популярності в багатьох країнах, допомагаючи гармонізувати відносини між природою, людиною та економікою. В Україні зараз очікується розвиток екотуризму в багатьох регіонах завдяки унікальним природним ресурсам та бажанню населення проводити час на свіжому повітрі. У цьому контексті важливо представити розвиток екотуризму в Україні.</w:t>
      </w:r>
    </w:p>
    <w:p w:rsidR="00186988" w:rsidRPr="00CC6FE9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C6FE9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Розвиток екотуризму може суттєво покращити економічну та соціальну ситуацію в країні. Він є оптимальним та ефективним механізмом стримування </w:t>
      </w:r>
      <w:r w:rsidRPr="00CC6FE9">
        <w:rPr>
          <w:rFonts w:ascii="Times New Roman" w:hAnsi="Times New Roman"/>
          <w:color w:val="000000"/>
          <w:sz w:val="28"/>
          <w:szCs w:val="28"/>
          <w:lang w:val="uk-UA" w:eastAsia="uk-UA"/>
        </w:rPr>
        <w:lastRenderedPageBreak/>
        <w:t>негативних процесів. Екотуризм може збагатити культури різних країн, зміцнити взаємну довіру, налагодити міжнародні зв'язки та</w:t>
      </w:r>
      <w:r w:rsidRPr="00CC6FE9"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  <w:t xml:space="preserve"> </w:t>
      </w:r>
      <w:r w:rsidRPr="00CC6FE9">
        <w:rPr>
          <w:rFonts w:ascii="Times New Roman" w:hAnsi="Times New Roman"/>
          <w:color w:val="000000"/>
          <w:sz w:val="28"/>
          <w:szCs w:val="28"/>
          <w:lang w:val="uk-UA" w:eastAsia="uk-UA"/>
        </w:rPr>
        <w:t>туристичні обміни, покращити умови для розвитку внутрішнього туризму, надати країні гарного іміджу та конкурентних переваг.</w:t>
      </w:r>
    </w:p>
    <w:p w:rsidR="00186988" w:rsidRPr="009944CB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color w:val="C00000"/>
          <w:sz w:val="28"/>
          <w:szCs w:val="28"/>
        </w:rPr>
      </w:pPr>
      <w:r w:rsidRPr="00AF5025">
        <w:rPr>
          <w:rFonts w:ascii="Times New Roman" w:hAnsi="Times New Roman"/>
          <w:i/>
          <w:sz w:val="28"/>
          <w:szCs w:val="28"/>
        </w:rPr>
        <w:t>Метою дослідження</w:t>
      </w:r>
      <w:r>
        <w:rPr>
          <w:rFonts w:ascii="Times New Roman" w:hAnsi="Times New Roman"/>
          <w:sz w:val="28"/>
          <w:szCs w:val="28"/>
        </w:rPr>
        <w:t xml:space="preserve"> є </w:t>
      </w:r>
      <w:r w:rsidRPr="00874164">
        <w:rPr>
          <w:rFonts w:ascii="Times New Roman" w:hAnsi="Times New Roman"/>
          <w:sz w:val="28"/>
          <w:szCs w:val="28"/>
        </w:rPr>
        <w:t xml:space="preserve">аналіз особливостей сучасного стану та тенденцій розвитку </w:t>
      </w:r>
      <w:r>
        <w:rPr>
          <w:rFonts w:ascii="Times New Roman" w:hAnsi="Times New Roman"/>
          <w:sz w:val="28"/>
          <w:szCs w:val="28"/>
        </w:rPr>
        <w:t>екологічного туризму в Україні</w:t>
      </w:r>
      <w:r w:rsidRPr="00874164">
        <w:rPr>
          <w:rFonts w:ascii="Times New Roman" w:hAnsi="Times New Roman"/>
          <w:sz w:val="28"/>
          <w:szCs w:val="28"/>
        </w:rPr>
        <w:t>.</w:t>
      </w:r>
    </w:p>
    <w:p w:rsidR="00186988" w:rsidRPr="00AF5025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9944CB">
        <w:rPr>
          <w:rFonts w:ascii="Times New Roman" w:hAnsi="Times New Roman"/>
          <w:sz w:val="28"/>
          <w:szCs w:val="28"/>
        </w:rPr>
        <w:t xml:space="preserve">Відповідно до мети були поставленні наступні </w:t>
      </w:r>
      <w:r w:rsidRPr="00AF5025">
        <w:rPr>
          <w:rFonts w:ascii="Times New Roman" w:hAnsi="Times New Roman"/>
          <w:bCs/>
          <w:i/>
          <w:sz w:val="28"/>
          <w:szCs w:val="28"/>
        </w:rPr>
        <w:t>завдання дослідження:</w:t>
      </w:r>
      <w:r w:rsidRPr="00AF5025">
        <w:rPr>
          <w:rFonts w:ascii="Times New Roman" w:hAnsi="Times New Roman"/>
          <w:i/>
          <w:sz w:val="28"/>
          <w:szCs w:val="28"/>
        </w:rPr>
        <w:t xml:space="preserve"> </w:t>
      </w:r>
    </w:p>
    <w:p w:rsidR="00186988" w:rsidRPr="00BE7ECF" w:rsidRDefault="00186988" w:rsidP="00186988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E7ECF">
        <w:rPr>
          <w:rFonts w:ascii="Times New Roman" w:hAnsi="Times New Roman"/>
          <w:sz w:val="28"/>
          <w:szCs w:val="28"/>
        </w:rPr>
        <w:t xml:space="preserve">розглянути теоретичні питання дослідження </w:t>
      </w:r>
      <w:r>
        <w:rPr>
          <w:rFonts w:ascii="Times New Roman" w:hAnsi="Times New Roman"/>
          <w:sz w:val="28"/>
          <w:szCs w:val="28"/>
        </w:rPr>
        <w:t xml:space="preserve">екологічного </w:t>
      </w:r>
      <w:r w:rsidRPr="00BE7ECF">
        <w:rPr>
          <w:rFonts w:ascii="Times New Roman" w:hAnsi="Times New Roman"/>
          <w:sz w:val="28"/>
          <w:szCs w:val="28"/>
        </w:rPr>
        <w:t>туризму;</w:t>
      </w:r>
    </w:p>
    <w:p w:rsidR="00186988" w:rsidRPr="009944CB" w:rsidRDefault="00186988" w:rsidP="00186988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9944CB">
        <w:rPr>
          <w:rFonts w:ascii="Times New Roman" w:hAnsi="Times New Roman"/>
          <w:sz w:val="28"/>
          <w:szCs w:val="28"/>
        </w:rPr>
        <w:t xml:space="preserve">висвітлити </w:t>
      </w:r>
      <w:r>
        <w:rPr>
          <w:rFonts w:ascii="Times New Roman" w:hAnsi="Times New Roman"/>
          <w:sz w:val="28"/>
          <w:szCs w:val="28"/>
        </w:rPr>
        <w:t xml:space="preserve">сучасну концепцію </w:t>
      </w:r>
      <w:r w:rsidRPr="009944CB">
        <w:rPr>
          <w:rFonts w:ascii="Times New Roman" w:hAnsi="Times New Roman"/>
          <w:sz w:val="28"/>
          <w:szCs w:val="28"/>
        </w:rPr>
        <w:t xml:space="preserve">формування </w:t>
      </w:r>
      <w:r>
        <w:rPr>
          <w:rFonts w:ascii="Times New Roman" w:hAnsi="Times New Roman"/>
          <w:sz w:val="28"/>
          <w:szCs w:val="28"/>
        </w:rPr>
        <w:t xml:space="preserve">екологічного </w:t>
      </w:r>
      <w:r w:rsidRPr="009944CB">
        <w:rPr>
          <w:rFonts w:ascii="Times New Roman" w:hAnsi="Times New Roman"/>
          <w:sz w:val="28"/>
          <w:szCs w:val="28"/>
        </w:rPr>
        <w:t xml:space="preserve">туризму; </w:t>
      </w:r>
    </w:p>
    <w:p w:rsidR="00186988" w:rsidRPr="00BE7ECF" w:rsidRDefault="00186988" w:rsidP="00186988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0" w:name="_Hlk103270610"/>
      <w:r w:rsidRPr="00BE7ECF">
        <w:rPr>
          <w:rFonts w:ascii="Times New Roman" w:hAnsi="Times New Roman"/>
          <w:sz w:val="28"/>
          <w:szCs w:val="28"/>
        </w:rPr>
        <w:t xml:space="preserve">проаналізувати </w:t>
      </w:r>
      <w:r>
        <w:rPr>
          <w:rFonts w:ascii="Times New Roman" w:hAnsi="Times New Roman"/>
          <w:sz w:val="28"/>
          <w:szCs w:val="28"/>
        </w:rPr>
        <w:t>сучасний стан та розвиток екологічного туризму в світі;</w:t>
      </w:r>
      <w:r w:rsidRPr="00BE7ECF">
        <w:rPr>
          <w:rFonts w:ascii="Times New Roman" w:hAnsi="Times New Roman"/>
          <w:sz w:val="28"/>
          <w:szCs w:val="28"/>
        </w:rPr>
        <w:t xml:space="preserve"> </w:t>
      </w:r>
    </w:p>
    <w:p w:rsidR="00186988" w:rsidRPr="00BE7ECF" w:rsidRDefault="00186988" w:rsidP="00186988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E7ECF">
        <w:rPr>
          <w:rFonts w:ascii="Times New Roman" w:hAnsi="Times New Roman"/>
          <w:sz w:val="28"/>
          <w:szCs w:val="28"/>
        </w:rPr>
        <w:t xml:space="preserve">охарактеризувати сучасний стан та основні тенденції розвитку </w:t>
      </w:r>
      <w:r>
        <w:rPr>
          <w:rFonts w:ascii="Times New Roman" w:hAnsi="Times New Roman"/>
          <w:sz w:val="28"/>
          <w:szCs w:val="28"/>
        </w:rPr>
        <w:t xml:space="preserve">екологічного </w:t>
      </w:r>
      <w:r w:rsidRPr="00BE7ECF">
        <w:rPr>
          <w:rFonts w:ascii="Times New Roman" w:hAnsi="Times New Roman"/>
          <w:sz w:val="28"/>
          <w:szCs w:val="28"/>
        </w:rPr>
        <w:t>ту</w:t>
      </w:r>
      <w:r>
        <w:rPr>
          <w:rFonts w:ascii="Times New Roman" w:hAnsi="Times New Roman"/>
          <w:sz w:val="28"/>
          <w:szCs w:val="28"/>
        </w:rPr>
        <w:t>ризму в Україні</w:t>
      </w:r>
      <w:r w:rsidRPr="00BE7ECF">
        <w:rPr>
          <w:rFonts w:ascii="Times New Roman" w:hAnsi="Times New Roman"/>
          <w:sz w:val="28"/>
          <w:szCs w:val="28"/>
        </w:rPr>
        <w:t>;</w:t>
      </w:r>
    </w:p>
    <w:bookmarkEnd w:id="0"/>
    <w:p w:rsidR="00186988" w:rsidRPr="00BE7ECF" w:rsidRDefault="00186988" w:rsidP="00186988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E7ECF">
        <w:rPr>
          <w:rFonts w:ascii="Times New Roman" w:hAnsi="Times New Roman"/>
          <w:sz w:val="28"/>
          <w:szCs w:val="28"/>
        </w:rPr>
        <w:t xml:space="preserve">виявити проблеми та перспективи розвитку </w:t>
      </w:r>
      <w:r>
        <w:rPr>
          <w:rFonts w:ascii="Times New Roman" w:hAnsi="Times New Roman"/>
          <w:sz w:val="28"/>
          <w:szCs w:val="28"/>
        </w:rPr>
        <w:t xml:space="preserve">екологічного  </w:t>
      </w:r>
      <w:r w:rsidRPr="00BE7ECF">
        <w:rPr>
          <w:rFonts w:ascii="Times New Roman" w:hAnsi="Times New Roman"/>
          <w:sz w:val="28"/>
          <w:szCs w:val="28"/>
        </w:rPr>
        <w:t>туризму</w:t>
      </w:r>
      <w:r>
        <w:rPr>
          <w:rFonts w:ascii="Times New Roman" w:hAnsi="Times New Roman"/>
          <w:sz w:val="28"/>
          <w:szCs w:val="28"/>
        </w:rPr>
        <w:t xml:space="preserve"> в Україні</w:t>
      </w:r>
      <w:r w:rsidRPr="00BE7ECF">
        <w:rPr>
          <w:rFonts w:ascii="Times New Roman" w:hAnsi="Times New Roman"/>
          <w:sz w:val="28"/>
          <w:szCs w:val="28"/>
        </w:rPr>
        <w:t>.</w:t>
      </w:r>
    </w:p>
    <w:p w:rsidR="00186988" w:rsidRPr="00346C35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AF5025">
        <w:rPr>
          <w:rFonts w:ascii="Times New Roman" w:hAnsi="Times New Roman"/>
          <w:bCs/>
          <w:i/>
          <w:sz w:val="28"/>
          <w:szCs w:val="28"/>
        </w:rPr>
        <w:t>Об’єкт дослідження</w:t>
      </w:r>
      <w:r w:rsidRPr="00346C35">
        <w:rPr>
          <w:rFonts w:ascii="Times New Roman" w:hAnsi="Times New Roman"/>
          <w:sz w:val="28"/>
          <w:szCs w:val="28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екологічний туризм</w:t>
      </w:r>
      <w:r w:rsidRPr="00346C35">
        <w:rPr>
          <w:rFonts w:ascii="Times New Roman" w:hAnsi="Times New Roman"/>
          <w:sz w:val="28"/>
          <w:szCs w:val="28"/>
        </w:rPr>
        <w:t>.</w:t>
      </w:r>
    </w:p>
    <w:p w:rsidR="00186988" w:rsidRPr="00A63C4D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5025">
        <w:rPr>
          <w:rFonts w:ascii="Times New Roman" w:hAnsi="Times New Roman"/>
          <w:bCs/>
          <w:i/>
          <w:sz w:val="28"/>
          <w:szCs w:val="28"/>
        </w:rPr>
        <w:t>Предмет дослідження</w:t>
      </w:r>
      <w:r w:rsidRPr="009E4FC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9E4FCC">
        <w:rPr>
          <w:rFonts w:ascii="Times New Roman" w:hAnsi="Times New Roman"/>
          <w:sz w:val="28"/>
          <w:szCs w:val="28"/>
        </w:rPr>
        <w:t xml:space="preserve"> особливості та тенденції сучасного розвитку </w:t>
      </w:r>
      <w:r>
        <w:rPr>
          <w:rFonts w:ascii="Times New Roman" w:hAnsi="Times New Roman"/>
          <w:sz w:val="28"/>
          <w:szCs w:val="28"/>
        </w:rPr>
        <w:t xml:space="preserve">екологічного </w:t>
      </w:r>
      <w:r w:rsidRPr="009E4FCC">
        <w:rPr>
          <w:rFonts w:ascii="Times New Roman" w:hAnsi="Times New Roman"/>
          <w:sz w:val="28"/>
          <w:szCs w:val="28"/>
        </w:rPr>
        <w:t>туризму в</w:t>
      </w:r>
      <w:r>
        <w:rPr>
          <w:rFonts w:ascii="Times New Roman" w:hAnsi="Times New Roman"/>
          <w:sz w:val="28"/>
          <w:szCs w:val="28"/>
        </w:rPr>
        <w:t xml:space="preserve"> Україні</w:t>
      </w:r>
      <w:r w:rsidRPr="009E4FCC">
        <w:rPr>
          <w:rFonts w:ascii="Times New Roman" w:hAnsi="Times New Roman"/>
          <w:color w:val="C00000"/>
          <w:sz w:val="28"/>
          <w:szCs w:val="28"/>
        </w:rPr>
        <w:t>.</w:t>
      </w:r>
    </w:p>
    <w:p w:rsidR="00186988" w:rsidRPr="009944CB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944CB">
        <w:rPr>
          <w:rFonts w:ascii="Times New Roman" w:hAnsi="Times New Roman"/>
          <w:sz w:val="28"/>
          <w:szCs w:val="28"/>
        </w:rPr>
        <w:t xml:space="preserve">Для досягнення мети та вирішення поставлених завдань використовувалися такі </w:t>
      </w:r>
      <w:r w:rsidRPr="00AF5025">
        <w:rPr>
          <w:rFonts w:ascii="Times New Roman" w:hAnsi="Times New Roman"/>
          <w:bCs/>
          <w:i/>
          <w:sz w:val="28"/>
          <w:szCs w:val="28"/>
        </w:rPr>
        <w:t>методи дослідження</w:t>
      </w:r>
      <w:r w:rsidRPr="009944CB">
        <w:rPr>
          <w:rFonts w:ascii="Times New Roman" w:hAnsi="Times New Roman"/>
          <w:b/>
          <w:bCs/>
          <w:sz w:val="28"/>
          <w:szCs w:val="28"/>
        </w:rPr>
        <w:t>:</w:t>
      </w:r>
      <w:r w:rsidRPr="009944CB">
        <w:rPr>
          <w:rFonts w:ascii="Times New Roman" w:hAnsi="Times New Roman"/>
          <w:sz w:val="28"/>
          <w:szCs w:val="28"/>
        </w:rPr>
        <w:t xml:space="preserve"> </w:t>
      </w:r>
      <w:r w:rsidRPr="00EC4455">
        <w:rPr>
          <w:rFonts w:ascii="Times New Roman" w:hAnsi="Times New Roman"/>
          <w:sz w:val="28"/>
          <w:szCs w:val="28"/>
        </w:rPr>
        <w:t>спостереження, порівняння, системний, індуктивний та дедуктивний, а також конк</w:t>
      </w:r>
      <w:r>
        <w:rPr>
          <w:rFonts w:ascii="Times New Roman" w:hAnsi="Times New Roman"/>
          <w:sz w:val="28"/>
          <w:szCs w:val="28"/>
        </w:rPr>
        <w:t>ретнонаукові методи - історико-</w:t>
      </w:r>
      <w:r w:rsidRPr="00EC4455">
        <w:rPr>
          <w:rFonts w:ascii="Times New Roman" w:hAnsi="Times New Roman"/>
          <w:sz w:val="28"/>
          <w:szCs w:val="28"/>
        </w:rPr>
        <w:t xml:space="preserve">географічний, </w:t>
      </w:r>
      <w:r w:rsidRPr="00BE7ECF">
        <w:rPr>
          <w:rFonts w:ascii="Times New Roman" w:hAnsi="Times New Roman"/>
          <w:sz w:val="28"/>
          <w:szCs w:val="28"/>
        </w:rPr>
        <w:t>картографічний, класифікації, типізації.</w:t>
      </w:r>
    </w:p>
    <w:p w:rsidR="00186988" w:rsidRPr="00B375D9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E7ECF">
        <w:rPr>
          <w:rFonts w:ascii="Times New Roman" w:hAnsi="Times New Roman"/>
          <w:sz w:val="28"/>
          <w:szCs w:val="28"/>
        </w:rPr>
        <w:t xml:space="preserve">При написані </w:t>
      </w:r>
      <w:r>
        <w:rPr>
          <w:rFonts w:ascii="Times New Roman" w:hAnsi="Times New Roman"/>
          <w:sz w:val="28"/>
          <w:szCs w:val="28"/>
          <w:lang w:val="uk-UA"/>
        </w:rPr>
        <w:t>кваліфікаційної роботи</w:t>
      </w:r>
      <w:r w:rsidRPr="00BE7ECF">
        <w:rPr>
          <w:rFonts w:ascii="Times New Roman" w:hAnsi="Times New Roman"/>
          <w:sz w:val="28"/>
          <w:szCs w:val="28"/>
        </w:rPr>
        <w:t xml:space="preserve"> автором особисто зібраний та опрацьований картографічний, літературний матеріал, сформульовані методичні підходи та висновки. Використані наукові положення, запозичені в інших авторів, мають відповідні п</w:t>
      </w:r>
      <w:r w:rsidRPr="00EC4455">
        <w:rPr>
          <w:rFonts w:ascii="Times New Roman" w:hAnsi="Times New Roman"/>
          <w:sz w:val="28"/>
          <w:szCs w:val="28"/>
        </w:rPr>
        <w:t>осилання.</w:t>
      </w:r>
    </w:p>
    <w:p w:rsidR="00186988" w:rsidRDefault="00186988" w:rsidP="001869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5025">
        <w:rPr>
          <w:rFonts w:ascii="Times New Roman" w:hAnsi="Times New Roman"/>
          <w:bCs/>
          <w:i/>
          <w:sz w:val="28"/>
          <w:szCs w:val="28"/>
        </w:rPr>
        <w:t>Структурa тa обсяг рoбoти.</w:t>
      </w:r>
      <w:r w:rsidRPr="00537613">
        <w:rPr>
          <w:rFonts w:ascii="Times New Roman" w:hAnsi="Times New Roman"/>
          <w:sz w:val="28"/>
          <w:szCs w:val="28"/>
        </w:rPr>
        <w:t xml:space="preserve"> </w:t>
      </w:r>
      <w:r w:rsidRPr="009E4FCC">
        <w:rPr>
          <w:rFonts w:ascii="Times New Roman" w:hAnsi="Times New Roman"/>
          <w:sz w:val="28"/>
          <w:szCs w:val="28"/>
        </w:rPr>
        <w:t>Рoбoтa склaдaється зі вступу, трьох рoздiлiв, виснoвкiв, списку викoристaних джерел та додатків.</w:t>
      </w:r>
      <w:r w:rsidRPr="00537613">
        <w:rPr>
          <w:rFonts w:ascii="Times New Roman" w:hAnsi="Times New Roman"/>
          <w:sz w:val="28"/>
          <w:szCs w:val="28"/>
        </w:rPr>
        <w:t xml:space="preserve"> </w:t>
      </w:r>
      <w:r w:rsidRPr="00700D4C">
        <w:rPr>
          <w:rFonts w:ascii="Times New Roman" w:hAnsi="Times New Roman"/>
          <w:sz w:val="28"/>
          <w:szCs w:val="28"/>
        </w:rPr>
        <w:t xml:space="preserve">В першому розділі розглянуті теоретичні основи дослідження </w:t>
      </w:r>
      <w:r>
        <w:rPr>
          <w:rFonts w:ascii="Times New Roman" w:hAnsi="Times New Roman"/>
          <w:sz w:val="28"/>
          <w:szCs w:val="28"/>
        </w:rPr>
        <w:t xml:space="preserve">екологічного </w:t>
      </w:r>
      <w:r w:rsidRPr="00700D4C">
        <w:rPr>
          <w:rFonts w:ascii="Times New Roman" w:hAnsi="Times New Roman"/>
          <w:sz w:val="28"/>
          <w:szCs w:val="28"/>
        </w:rPr>
        <w:t>туризму,</w:t>
      </w:r>
      <w:r>
        <w:rPr>
          <w:rFonts w:ascii="Times New Roman" w:hAnsi="Times New Roman"/>
          <w:sz w:val="28"/>
          <w:szCs w:val="28"/>
        </w:rPr>
        <w:t xml:space="preserve"> тут</w:t>
      </w:r>
      <w:r w:rsidRPr="00700D4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lastRenderedPageBreak/>
        <w:t>розглянуті особливості с</w:t>
      </w:r>
      <w:r w:rsidRPr="00700D4C">
        <w:rPr>
          <w:rFonts w:ascii="Times New Roman" w:hAnsi="Times New Roman"/>
          <w:sz w:val="28"/>
          <w:szCs w:val="28"/>
        </w:rPr>
        <w:t xml:space="preserve">тановлення та напрямки дослідження </w:t>
      </w:r>
      <w:r>
        <w:rPr>
          <w:rFonts w:ascii="Times New Roman" w:hAnsi="Times New Roman"/>
          <w:sz w:val="28"/>
          <w:szCs w:val="28"/>
        </w:rPr>
        <w:t xml:space="preserve"> екологічного </w:t>
      </w:r>
      <w:r w:rsidRPr="00700D4C">
        <w:rPr>
          <w:rFonts w:ascii="Times New Roman" w:hAnsi="Times New Roman"/>
          <w:sz w:val="28"/>
          <w:szCs w:val="28"/>
        </w:rPr>
        <w:t>туризму</w:t>
      </w:r>
      <w:r>
        <w:rPr>
          <w:rFonts w:ascii="Times New Roman" w:hAnsi="Times New Roman"/>
          <w:sz w:val="28"/>
          <w:szCs w:val="28"/>
        </w:rPr>
        <w:t>,</w:t>
      </w:r>
      <w:r w:rsidRPr="00700D4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схарактеризовано </w:t>
      </w:r>
      <w:r w:rsidRPr="00700D4C">
        <w:rPr>
          <w:rFonts w:ascii="Times New Roman" w:hAnsi="Times New Roman"/>
          <w:sz w:val="28"/>
          <w:szCs w:val="28"/>
        </w:rPr>
        <w:t>понятт</w:t>
      </w:r>
      <w:r>
        <w:rPr>
          <w:rFonts w:ascii="Times New Roman" w:hAnsi="Times New Roman"/>
          <w:sz w:val="28"/>
          <w:szCs w:val="28"/>
        </w:rPr>
        <w:t>я екотуризм та екологічний туризм</w:t>
      </w:r>
      <w:r w:rsidRPr="00700D4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другому розділі схарактеризований аналіз розвитку екологічного туризму в світі та Україні. </w:t>
      </w:r>
      <w:r w:rsidRPr="00F32248">
        <w:rPr>
          <w:rFonts w:ascii="Times New Roman" w:hAnsi="Times New Roman"/>
          <w:sz w:val="28"/>
          <w:szCs w:val="28"/>
        </w:rPr>
        <w:t xml:space="preserve">Третій розділ присвячений </w:t>
      </w:r>
      <w:r>
        <w:rPr>
          <w:rFonts w:ascii="Times New Roman" w:hAnsi="Times New Roman"/>
          <w:sz w:val="28"/>
          <w:szCs w:val="28"/>
        </w:rPr>
        <w:t xml:space="preserve"> проблемам та перспективам розвитку екологічного туризму в Україні.</w:t>
      </w:r>
    </w:p>
    <w:p w:rsidR="00186988" w:rsidRDefault="00186988" w:rsidP="00186988">
      <w:pPr>
        <w:pStyle w:val="2"/>
        <w:tabs>
          <w:tab w:val="left" w:pos="2260"/>
        </w:tabs>
        <w:ind w:firstLine="709"/>
        <w:rPr>
          <w:szCs w:val="28"/>
        </w:rPr>
      </w:pPr>
    </w:p>
    <w:p w:rsidR="00186988" w:rsidRDefault="00186988" w:rsidP="00186988">
      <w:pPr>
        <w:pStyle w:val="2"/>
        <w:tabs>
          <w:tab w:val="left" w:pos="2260"/>
        </w:tabs>
        <w:ind w:firstLine="709"/>
        <w:rPr>
          <w:szCs w:val="28"/>
        </w:rPr>
      </w:pPr>
    </w:p>
    <w:p w:rsidR="00186988" w:rsidRDefault="00186988" w:rsidP="00186988">
      <w:pPr>
        <w:pStyle w:val="2"/>
        <w:tabs>
          <w:tab w:val="left" w:pos="2260"/>
        </w:tabs>
        <w:ind w:firstLine="709"/>
        <w:rPr>
          <w:szCs w:val="28"/>
        </w:rPr>
      </w:pPr>
    </w:p>
    <w:p w:rsidR="00186988" w:rsidRDefault="00186988" w:rsidP="00186988">
      <w:pPr>
        <w:pStyle w:val="2"/>
        <w:tabs>
          <w:tab w:val="left" w:pos="2260"/>
        </w:tabs>
        <w:ind w:firstLine="709"/>
        <w:rPr>
          <w:szCs w:val="28"/>
        </w:rPr>
      </w:pPr>
    </w:p>
    <w:p w:rsidR="00186988" w:rsidRDefault="00186988" w:rsidP="00186988">
      <w:pPr>
        <w:pStyle w:val="2"/>
        <w:tabs>
          <w:tab w:val="left" w:pos="2260"/>
        </w:tabs>
        <w:ind w:firstLine="709"/>
        <w:rPr>
          <w:szCs w:val="28"/>
        </w:rPr>
      </w:pPr>
    </w:p>
    <w:p w:rsidR="003B7106" w:rsidRDefault="003B710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Default="006B1516">
      <w:pPr>
        <w:rPr>
          <w:lang w:val="uk-UA"/>
        </w:rPr>
      </w:pPr>
    </w:p>
    <w:p w:rsidR="006B1516" w:rsidRPr="00A42A51" w:rsidRDefault="006B1516" w:rsidP="006B1516">
      <w:pPr>
        <w:pStyle w:val="2"/>
        <w:ind w:firstLine="709"/>
        <w:jc w:val="center"/>
        <w:rPr>
          <w:b/>
          <w:szCs w:val="28"/>
        </w:rPr>
      </w:pPr>
      <w:r w:rsidRPr="00A42A51">
        <w:rPr>
          <w:b/>
          <w:szCs w:val="28"/>
        </w:rPr>
        <w:lastRenderedPageBreak/>
        <w:t>ВИСНОВКИ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Україна має численні туристично-рекреаційні ресурси та необхідну туристичну інфраструктуру для успішного розвитку екотуризму. У кожному регіоні України є природні заповідники та історико-культурні пам'ятки, які є основою для розвитку екотуризму.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У міжнародній практиці поняття екотуризму включає наступні положення</w:t>
      </w:r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>: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>- с</w:t>
      </w: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тале і безперервне використання природних рекреаційних ресурсів;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- забезпечення природного та соціокультурного різноманіття; та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- інтеграція екотуризму в місцевий економічний розвиток; та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- екологічна освіта (підвищення обізнаності) туристів і місцевих жителів.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Можна стверджувати, що сучасна концепція екотуризму наголошує на необхідності збереження природної та культурної спадщини і біорізноманіття, а також покращення екологічних, соціальних та економічних умов регіонів, які відвідують екотуристи.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Хоча зрозуміло, що Україна тільки розпочала шлях розвитку екотуризму і все ще далека від світових тенденцій у цьому виді туризму, все ж є певні позитивні зміни у цій сфері. Серед позитивних зрушень у секторі можна виділити наступні тенденції</w:t>
      </w:r>
      <w:r w:rsidRPr="00604C44">
        <w:t>: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>- п</w:t>
      </w: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оступовий розвиток рекреаційної інфраструктури на природоохоронних територіях та розробка нових туристичних маршрутів і екологічних стежок регулярно фіксується у відповідних щорічних звітах про стан навколишнього природного середовища в Україні;</w:t>
      </w:r>
      <w:r w:rsidRPr="00063AA8"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  <w:t xml:space="preserve"> 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- ведеться активна робота з розвитку стратегічного планування туристичного сектору на основі програмно-цільового підходу; 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>- з</w:t>
      </w: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більшується кількість господарств, що приймають екотуристів, а також споживча база екотуризму;</w:t>
      </w:r>
      <w:r w:rsidRPr="00063AA8"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  <w:t xml:space="preserve"> 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>- в</w:t>
      </w: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се більшого значення набувають питання захисту та збереження довкілля.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lastRenderedPageBreak/>
        <w:t>Пріоритетними регіонами для розвитку екотуризму в Україні є: - Західні регіони: західні: Закарпатська, Івано-Франківська, Львівська, Хмельницька області - південні: Запорізька, Івано-Франківська, Львівська, Хмельницька області півд, Миколаївська, Херсонська області - Центральний та Північний регіони: Київська, Полтавська та Чернігівська області.</w:t>
      </w:r>
    </w:p>
    <w:p w:rsidR="006B1516" w:rsidRPr="00063AA8" w:rsidRDefault="006B1516" w:rsidP="006B151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</w:pP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Розгляд проблем розвитку екотуризму, які наразі розвиваються поза</w:t>
      </w:r>
      <w:r w:rsidRPr="00063AA8">
        <w:rPr>
          <w:rFonts w:ascii="Times New Roman" w:hAnsi="Times New Roman"/>
          <w:color w:val="000000"/>
          <w:sz w:val="28"/>
          <w:szCs w:val="28"/>
          <w:shd w:val="clear" w:color="auto" w:fill="F0F2F5"/>
          <w:lang w:val="uk-UA" w:eastAsia="uk-UA"/>
        </w:rPr>
        <w:t xml:space="preserve"> </w:t>
      </w:r>
      <w:r w:rsidRPr="00063AA8">
        <w:rPr>
          <w:rFonts w:ascii="Times New Roman" w:hAnsi="Times New Roman"/>
          <w:color w:val="000000"/>
          <w:sz w:val="28"/>
          <w:szCs w:val="28"/>
          <w:lang w:val="uk-UA" w:eastAsia="uk-UA"/>
        </w:rPr>
        <w:t>межами єдиної концепції соціально-економічного розвитку, свідчить про те, що наша країна має проблеми, які успішно вирішили світові лідери у сфері екотуризму. Вирішення виявлених проблем та реалізація запропонованих у цій статті заходів забезпечить підвищення привабливості особливо охоронюваних природних територій країни для туристів і сприятиме вирішенню природоохоронних та соціально-економічних проблем конкретних регіонів.</w:t>
      </w:r>
    </w:p>
    <w:p w:rsidR="006B1516" w:rsidRDefault="006B1516" w:rsidP="006B1516">
      <w:pPr>
        <w:pStyle w:val="2"/>
        <w:ind w:firstLine="709"/>
        <w:rPr>
          <w:color w:val="000000"/>
          <w:szCs w:val="28"/>
          <w:lang w:eastAsia="uk-UA"/>
        </w:rPr>
      </w:pPr>
      <w:r w:rsidRPr="00063AA8">
        <w:rPr>
          <w:color w:val="000000"/>
          <w:szCs w:val="28"/>
          <w:lang w:eastAsia="uk-UA"/>
        </w:rPr>
        <w:t>Розвиток екотуризму в Україні є одним з найперспективніших шляхів покращення стану природно-заповідного фонду та інших природних територій. Екотуризм не потребує збереження заповідників, створення нових природоохоронних територій, підвищення екологічної свідомості серед туристів, позитивного впливу на економічну ситуацію в регіоні, можливостей для просування за кордоном і, головне, значних інвестицій. Однак для залучення потенційних туристів необхідно розробити маркетингову стратегію просування екотуризму. На сьогоднішній день в країні мало реклами екотуризму. Тому постійний розвиток та вдосконалення цього сектору може зробити його одним з найбільш конкурентоспроможних видів туризму в країні.</w:t>
      </w:r>
    </w:p>
    <w:p w:rsidR="006B1516" w:rsidRDefault="006B1516" w:rsidP="006B1516">
      <w:pPr>
        <w:pStyle w:val="2"/>
        <w:ind w:firstLine="709"/>
        <w:rPr>
          <w:color w:val="000000"/>
          <w:szCs w:val="28"/>
          <w:lang w:eastAsia="uk-UA"/>
        </w:rPr>
      </w:pPr>
    </w:p>
    <w:p w:rsidR="006B1516" w:rsidRDefault="006B1516" w:rsidP="006B1516">
      <w:pPr>
        <w:pStyle w:val="2"/>
        <w:ind w:firstLine="709"/>
        <w:rPr>
          <w:color w:val="000000"/>
          <w:szCs w:val="28"/>
          <w:lang w:eastAsia="uk-UA"/>
        </w:rPr>
      </w:pPr>
    </w:p>
    <w:p w:rsidR="006B1516" w:rsidRDefault="006B1516" w:rsidP="006B1516">
      <w:pPr>
        <w:pStyle w:val="2"/>
        <w:ind w:firstLine="709"/>
        <w:rPr>
          <w:color w:val="000000"/>
          <w:szCs w:val="28"/>
          <w:lang w:eastAsia="uk-UA"/>
        </w:rPr>
      </w:pPr>
    </w:p>
    <w:p w:rsidR="006B1516" w:rsidRDefault="006B1516" w:rsidP="006B1516">
      <w:pPr>
        <w:pStyle w:val="2"/>
        <w:ind w:firstLine="709"/>
        <w:rPr>
          <w:color w:val="000000"/>
          <w:szCs w:val="28"/>
          <w:lang w:eastAsia="uk-UA"/>
        </w:rPr>
      </w:pPr>
    </w:p>
    <w:p w:rsidR="006B1516" w:rsidRDefault="006B1516" w:rsidP="006B1516">
      <w:pPr>
        <w:pStyle w:val="2"/>
        <w:ind w:firstLine="709"/>
        <w:rPr>
          <w:color w:val="000000"/>
          <w:szCs w:val="28"/>
          <w:lang w:eastAsia="uk-UA"/>
        </w:rPr>
      </w:pPr>
    </w:p>
    <w:p w:rsidR="006B1516" w:rsidRPr="00063AA8" w:rsidRDefault="006B1516" w:rsidP="006B1516">
      <w:pPr>
        <w:pStyle w:val="2"/>
        <w:ind w:firstLine="709"/>
        <w:rPr>
          <w:szCs w:val="28"/>
        </w:rPr>
      </w:pPr>
    </w:p>
    <w:p w:rsidR="006B1516" w:rsidRPr="0089665D" w:rsidRDefault="006B1516" w:rsidP="006B1516">
      <w:pPr>
        <w:pStyle w:val="2"/>
        <w:tabs>
          <w:tab w:val="left" w:pos="0"/>
        </w:tabs>
        <w:ind w:firstLine="0"/>
        <w:jc w:val="center"/>
        <w:rPr>
          <w:b/>
          <w:szCs w:val="28"/>
        </w:rPr>
      </w:pPr>
      <w:r w:rsidRPr="0089665D">
        <w:rPr>
          <w:b/>
          <w:szCs w:val="28"/>
          <w:lang w:eastAsia="en-US"/>
        </w:rPr>
        <w:lastRenderedPageBreak/>
        <w:t>СПИСОК ВИКОРИСТАНИХ ДЖЕРЕЛ</w:t>
      </w:r>
    </w:p>
    <w:p w:rsidR="006B1516" w:rsidRDefault="006B1516" w:rsidP="006B1516">
      <w:pPr>
        <w:pStyle w:val="2"/>
        <w:ind w:firstLine="709"/>
        <w:rPr>
          <w:szCs w:val="28"/>
        </w:rPr>
      </w:pP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1. Абрамов В. В. Тонкошкур В.В. Історія туризму : підручник. Харків : Форт, 2010. 286 с.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2. Бейдик О. О. Розвиток понятійно-термінологічного апарату рекреаційної географії та географії туризму. Туризм у ХХІ столітті: глобальні тенденції і регіональні особливості: Матеріали міжнар. наук.-практ. конф. 2002. С. 479-485.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3. Бейдик О.О. Словник – довідник з географії туризму, рекреалогії та рекреаційної географії. К.: Палітра, 1998.130с.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4. Бейдик О. О. Словник-довідник з географії туризму, рекреалогії та рекреаційної географії. Київ: Палітра, 1997. 130 с.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5.  Богуш Л. Г. Екотуризм як вектор інтеграції соціально-економічної та екологічн</w:t>
      </w:r>
      <w:r>
        <w:rPr>
          <w:rFonts w:ascii="Times New Roman" w:hAnsi="Times New Roman"/>
          <w:sz w:val="28"/>
          <w:szCs w:val="28"/>
          <w:lang w:val="uk-UA"/>
        </w:rPr>
        <w:t xml:space="preserve">ої складових сталого розвитку. </w:t>
      </w:r>
      <w:r w:rsidRPr="00BE7BC9">
        <w:rPr>
          <w:rFonts w:ascii="Times New Roman" w:hAnsi="Times New Roman"/>
          <w:sz w:val="28"/>
          <w:szCs w:val="28"/>
          <w:lang w:val="en-US"/>
        </w:rPr>
        <w:t>URL</w:t>
      </w:r>
      <w:r w:rsidRPr="00BE7BC9">
        <w:rPr>
          <w:rFonts w:ascii="Times New Roman" w:hAnsi="Times New Roman"/>
          <w:sz w:val="28"/>
          <w:szCs w:val="28"/>
          <w:lang w:val="uk-UA"/>
        </w:rPr>
        <w:t>: http://economics-of-nature.net/uploads/arhiv/2008/ Bogush.pdf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6. Ван Ціншен, Топчієв О. Г. Теоретичні та методичні аспекти рекреаційної географії: сучасний підхід. Український географічний журнал. 2003. №1. С.45-49.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7. Войченко І. В. Туризм на порозі ХХІ століття: освіта, культура, екологія. Київ: КІТЕП, 1999. 12 с.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8.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Гальків Л.І. Стан та перспективи розвитку екологічного туризму в Україні / Л.І. Гальків, О.В. Килин, Н.М. Стручок // Вісник ОНУ ім. І.І. Мечникова. 2015. Т. 20. Bип. 3. С. 189–193. </w:t>
      </w:r>
    </w:p>
    <w:p w:rsidR="006B1516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9. Гетьман В. Основні завдання і проблеми розвитку екотуризму в національних природних парках і біосферних заповідниках України // Краєзнавство. Географія. Туризм. 2002. № 35 (280).C. 4-8.</w:t>
      </w:r>
    </w:p>
    <w:p w:rsidR="006B1516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10.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Голуб М. О. Оцінка потенціалу екологічного туризму в Україні / О. Г. Зима, М. О. Голуб // Вісник Київського національного торгівельноекономічного університету. – №5(103), 2015.  С. 53–63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11.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Державна служба статистики України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en-US"/>
        </w:rPr>
        <w:t>URL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: http://www.ukrstat.gov.ua/. 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lastRenderedPageBreak/>
        <w:t>12.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Дмитрук О. Ю. Екологічний туризм: сучасні концепції менеджменту і маркетингу: [навч. посіб.] / О. Ю. Дмитрук. К.: Альтерпрес, 2004. 192 с. 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13.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Дроздов А. В. Основи екологічного туризму.  К., 2005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14.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Еко і сільський туризм: точки перетину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E7BC9">
        <w:rPr>
          <w:rFonts w:ascii="Times New Roman" w:hAnsi="Times New Roman"/>
          <w:sz w:val="28"/>
          <w:szCs w:val="28"/>
          <w:lang w:val="en-US"/>
        </w:rPr>
        <w:t>URL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5" w:history="1">
        <w:r w:rsidRPr="00BE7BC9">
          <w:rPr>
            <w:rFonts w:ascii="Times New Roman" w:hAnsi="Times New Roman"/>
            <w:color w:val="000000"/>
            <w:sz w:val="28"/>
            <w:szCs w:val="28"/>
            <w:lang w:val="uk-UA"/>
          </w:rPr>
          <w:t>https://mykrai.wordpress.com</w:t>
        </w:r>
      </w:hyperlink>
      <w:r w:rsidRPr="00BE7B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15. Енциклопедичний словник-довідник з туризму / [авт.-уклад. В. А. Смолій, В. К. Федорченко, В. І. Цибух]. К. : Слово, 2006. 372 с</w:t>
      </w:r>
    </w:p>
    <w:p w:rsidR="006B1516" w:rsidRPr="008F4748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E7BC9">
        <w:rPr>
          <w:rFonts w:ascii="Times New Roman" w:hAnsi="Times New Roman"/>
          <w:sz w:val="28"/>
          <w:szCs w:val="28"/>
        </w:rPr>
        <w:t>16.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</w:rPr>
        <w:t xml:space="preserve">Закон України «Про туризм». </w:t>
      </w:r>
      <w:r w:rsidRPr="00BE7BC9">
        <w:rPr>
          <w:rFonts w:ascii="Times New Roman" w:hAnsi="Times New Roman"/>
          <w:sz w:val="28"/>
          <w:szCs w:val="28"/>
          <w:lang w:val="en-US"/>
        </w:rPr>
        <w:t>URL</w:t>
      </w:r>
      <w:r w:rsidRPr="008F4748">
        <w:rPr>
          <w:rFonts w:ascii="Times New Roman" w:hAnsi="Times New Roman"/>
          <w:sz w:val="28"/>
          <w:szCs w:val="28"/>
        </w:rPr>
        <w:t xml:space="preserve">: </w:t>
      </w:r>
      <w:r w:rsidRPr="00BE7BC9">
        <w:rPr>
          <w:rFonts w:ascii="Times New Roman" w:hAnsi="Times New Roman"/>
          <w:sz w:val="28"/>
          <w:szCs w:val="28"/>
          <w:lang w:val="en-US"/>
        </w:rPr>
        <w:t>http</w:t>
      </w:r>
      <w:r w:rsidRPr="008F4748">
        <w:rPr>
          <w:rFonts w:ascii="Times New Roman" w:hAnsi="Times New Roman"/>
          <w:sz w:val="28"/>
          <w:szCs w:val="28"/>
        </w:rPr>
        <w:t>://</w:t>
      </w:r>
      <w:r w:rsidRPr="00BE7BC9">
        <w:rPr>
          <w:rFonts w:ascii="Times New Roman" w:hAnsi="Times New Roman"/>
          <w:sz w:val="28"/>
          <w:szCs w:val="28"/>
          <w:lang w:val="en-US"/>
        </w:rPr>
        <w:t>zakon</w:t>
      </w:r>
      <w:r w:rsidRPr="008F4748">
        <w:rPr>
          <w:rFonts w:ascii="Times New Roman" w:hAnsi="Times New Roman"/>
          <w:sz w:val="28"/>
          <w:szCs w:val="28"/>
        </w:rPr>
        <w:t>3.</w:t>
      </w:r>
      <w:r w:rsidRPr="00BE7BC9">
        <w:rPr>
          <w:rFonts w:ascii="Times New Roman" w:hAnsi="Times New Roman"/>
          <w:sz w:val="28"/>
          <w:szCs w:val="28"/>
          <w:lang w:val="en-US"/>
        </w:rPr>
        <w:t>rada</w:t>
      </w:r>
      <w:r w:rsidRPr="008F4748">
        <w:rPr>
          <w:rFonts w:ascii="Times New Roman" w:hAnsi="Times New Roman"/>
          <w:sz w:val="28"/>
          <w:szCs w:val="28"/>
        </w:rPr>
        <w:t>.</w:t>
      </w:r>
      <w:r w:rsidRPr="00BE7BC9">
        <w:rPr>
          <w:rFonts w:ascii="Times New Roman" w:hAnsi="Times New Roman"/>
          <w:sz w:val="28"/>
          <w:szCs w:val="28"/>
          <w:lang w:val="en-US"/>
        </w:rPr>
        <w:t>gov</w:t>
      </w:r>
      <w:r w:rsidRPr="008F4748">
        <w:rPr>
          <w:rFonts w:ascii="Times New Roman" w:hAnsi="Times New Roman"/>
          <w:sz w:val="28"/>
          <w:szCs w:val="28"/>
        </w:rPr>
        <w:t>.</w:t>
      </w:r>
      <w:r w:rsidRPr="00BE7BC9">
        <w:rPr>
          <w:rFonts w:ascii="Times New Roman" w:hAnsi="Times New Roman"/>
          <w:sz w:val="28"/>
          <w:szCs w:val="28"/>
          <w:lang w:val="en-US"/>
        </w:rPr>
        <w:t>ua</w:t>
      </w:r>
      <w:r w:rsidRPr="008F4748">
        <w:rPr>
          <w:rFonts w:ascii="Times New Roman" w:hAnsi="Times New Roman"/>
          <w:sz w:val="28"/>
          <w:szCs w:val="28"/>
        </w:rPr>
        <w:t>/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17.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Закон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BE7BC9">
        <w:rPr>
          <w:rFonts w:ascii="Times New Roman" w:hAnsi="Times New Roman"/>
          <w:sz w:val="28"/>
          <w:szCs w:val="28"/>
          <w:lang w:val="uk-UA"/>
        </w:rPr>
        <w:t>Про туризм</w:t>
      </w:r>
      <w:r>
        <w:rPr>
          <w:rFonts w:ascii="Times New Roman" w:hAnsi="Times New Roman"/>
          <w:sz w:val="28"/>
          <w:szCs w:val="28"/>
          <w:lang w:val="uk-UA"/>
        </w:rPr>
        <w:t>».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 URL: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6" w:history="1">
        <w:r w:rsidRPr="0075269A">
          <w:rPr>
            <w:rStyle w:val="a8"/>
            <w:rFonts w:ascii="Times New Roman" w:hAnsi="Times New Roman"/>
            <w:sz w:val="28"/>
            <w:szCs w:val="28"/>
            <w:lang w:val="uk-UA"/>
          </w:rPr>
          <w:t>https://ips.ligazakon.net/document/</w:t>
        </w:r>
      </w:hyperlink>
      <w:r w:rsidRPr="007526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JF6G800I?an=5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18.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Качанівський В.С. Концепція розвитку туризму в Україні. Львів: Брама, 2006. 317 с.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19.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Любіцева О. О. Методика розробки турів : навчальний посібник / О. О. Любіцева. К. : Альтерпрес, 2003. 104 с. 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20. Мальська М. П. Країнознавство: теорія та практика. Підручник / М.П. Мальська, Н.В. Антонюк, Ю.С. Зінько, Н.М. Ганич. К.: Центр учбової літератури, 2012. 528 с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21. Олійник Я. Б. Екологічний туризм на теренах національних природних парків і біосферних заповідників України в міжнародний рік екотуризму та гір / Я. Б. Олійник, В. І. Гетьман // Вісн. Київ. націон. ун-ту імен</w:t>
      </w:r>
      <w:r>
        <w:rPr>
          <w:rFonts w:ascii="Times New Roman" w:hAnsi="Times New Roman"/>
          <w:sz w:val="28"/>
          <w:szCs w:val="28"/>
          <w:lang w:val="uk-UA"/>
        </w:rPr>
        <w:t xml:space="preserve">і Тараса Шевченка. Сер. геогр. </w:t>
      </w:r>
      <w:r w:rsidRPr="00BE7BC9">
        <w:rPr>
          <w:rFonts w:ascii="Times New Roman" w:hAnsi="Times New Roman"/>
          <w:sz w:val="28"/>
          <w:szCs w:val="28"/>
          <w:lang w:val="uk-UA"/>
        </w:rPr>
        <w:t>2002. Вип. 48. С. 5-11.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22.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Офіційний сайт Всесвітньої туристичної організації. </w:t>
      </w:r>
      <w:r w:rsidRPr="00BE7BC9">
        <w:rPr>
          <w:rFonts w:ascii="Times New Roman" w:hAnsi="Times New Roman"/>
          <w:sz w:val="28"/>
          <w:szCs w:val="28"/>
          <w:lang w:val="en-US"/>
        </w:rPr>
        <w:t>URL</w:t>
      </w:r>
      <w:r w:rsidRPr="00BE7BC9">
        <w:rPr>
          <w:rFonts w:ascii="Times New Roman" w:hAnsi="Times New Roman"/>
          <w:sz w:val="28"/>
          <w:szCs w:val="28"/>
          <w:lang w:val="uk-UA"/>
        </w:rPr>
        <w:t>: http://www2.unwto.org/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23.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Офіційний сайт світової спадщини ЮНЕСКО. </w:t>
      </w:r>
      <w:r w:rsidRPr="00BE7BC9">
        <w:rPr>
          <w:rFonts w:ascii="Times New Roman" w:hAnsi="Times New Roman"/>
          <w:sz w:val="28"/>
          <w:szCs w:val="28"/>
          <w:lang w:val="en-US"/>
        </w:rPr>
        <w:t>URL</w:t>
      </w:r>
      <w:r w:rsidRPr="00BE7BC9">
        <w:rPr>
          <w:rFonts w:ascii="Times New Roman" w:hAnsi="Times New Roman"/>
          <w:sz w:val="28"/>
          <w:szCs w:val="28"/>
          <w:lang w:val="uk-UA"/>
        </w:rPr>
        <w:t>: http://whc.unesco.org.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24.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Панкова Є. В. Туристичне краєзнавство: навчальний посібник / Є. В. Панкова. К. : Альтерпрес, 2003. 352 с.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 xml:space="preserve">25. Природно-заповідний фонд України </w:t>
      </w:r>
      <w:r w:rsidRPr="00BE7BC9">
        <w:rPr>
          <w:rFonts w:ascii="Times New Roman" w:hAnsi="Times New Roman"/>
          <w:sz w:val="28"/>
          <w:szCs w:val="28"/>
          <w:lang w:val="en-US"/>
        </w:rPr>
        <w:t>URL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7" w:history="1">
        <w:r w:rsidRPr="00BE7BC9">
          <w:rPr>
            <w:rFonts w:ascii="Times New Roman" w:hAnsi="Times New Roman"/>
            <w:color w:val="000000"/>
            <w:sz w:val="28"/>
            <w:szCs w:val="28"/>
            <w:lang w:val="uk-UA"/>
          </w:rPr>
          <w:t>http://www.menr.gov.ua/pzfond</w:t>
        </w:r>
      </w:hyperlink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26. Про природно-заповідний фонд України: Закон України від 16 черв</w:t>
      </w:r>
      <w:r>
        <w:rPr>
          <w:rFonts w:ascii="Times New Roman" w:hAnsi="Times New Roman"/>
          <w:sz w:val="28"/>
          <w:szCs w:val="28"/>
          <w:lang w:val="uk-UA"/>
        </w:rPr>
        <w:t>ня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 1992 р. № 2456-ХІІ.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en-US"/>
        </w:rPr>
        <w:t>URL</w:t>
      </w:r>
      <w:r w:rsidRPr="00BE7BC9">
        <w:rPr>
          <w:rFonts w:ascii="Times New Roman" w:hAnsi="Times New Roman"/>
          <w:sz w:val="28"/>
          <w:szCs w:val="28"/>
          <w:lang w:val="uk-UA"/>
        </w:rPr>
        <w:t>: https://zakon.rada.gov.ua/ laws/show/2456-12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27.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Рунців О. І. Проблеми розвитку екологічного туризму в Україні / Рунців О. І.// Вісник наукових досліджень. 2006. Вип. 1. С. 180–183. (Серія «Туризм»).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" w:name="_Hlk137283029"/>
      <w:r w:rsidRPr="00BE7BC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28. Семенов В.Ф., Назаренко О.В. Географія туризму: навчальний посібник. Одеса: Атлант, 2016. 405 с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bookmarkEnd w:id="1"/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29.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Смаль І. В. Туристичні ресурси світу: навч. посібник / І. В. Смаль. Ніжин: НДУ ім. Н.В.Гоголя, 2010.  336 с.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" w:name="_Hlk137283063"/>
      <w:r w:rsidRPr="00BE7BC9">
        <w:rPr>
          <w:rFonts w:ascii="Times New Roman" w:hAnsi="Times New Roman"/>
          <w:sz w:val="28"/>
          <w:szCs w:val="28"/>
          <w:lang w:val="uk-UA"/>
        </w:rPr>
        <w:t>30.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Сорокіна Г. О. Екологічний туризм: навч. посіб. / Г. О. Сорокіна. Луганськ: Вид-во ДЗ «ЛНУ імені Тараса Шевченка», 2013.206 с.</w:t>
      </w:r>
    </w:p>
    <w:bookmarkEnd w:id="2"/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E7BC9">
        <w:rPr>
          <w:rFonts w:ascii="Times New Roman" w:hAnsi="Times New Roman"/>
          <w:sz w:val="28"/>
          <w:szCs w:val="28"/>
          <w:lang w:val="uk-UA"/>
        </w:rPr>
        <w:t>31.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Українська асоціація активного та екологічного туризму. </w:t>
      </w:r>
      <w:r w:rsidRPr="00BE7BC9">
        <w:rPr>
          <w:rFonts w:ascii="Times New Roman" w:hAnsi="Times New Roman"/>
          <w:sz w:val="28"/>
          <w:szCs w:val="28"/>
          <w:lang w:val="en-US"/>
        </w:rPr>
        <w:t>URL</w:t>
      </w:r>
      <w:r w:rsidRPr="00BE7BC9">
        <w:rPr>
          <w:rFonts w:ascii="Times New Roman" w:hAnsi="Times New Roman"/>
          <w:sz w:val="28"/>
          <w:szCs w:val="28"/>
          <w:lang w:val="uk-UA"/>
        </w:rPr>
        <w:t>: ht</w:t>
      </w:r>
      <w:r>
        <w:rPr>
          <w:rFonts w:ascii="Times New Roman" w:hAnsi="Times New Roman"/>
          <w:sz w:val="28"/>
          <w:szCs w:val="28"/>
          <w:lang w:val="uk-UA"/>
        </w:rPr>
        <w:t>tp://uaeta.org/ua/tourism/17.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32.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>Фоменко Н.В. Рекреаційні ресурси та курортологія : підручник / Н.В. Фоменко. – К.: Центр навчальної літератури, 2007. 312 с.</w:t>
      </w:r>
    </w:p>
    <w:p w:rsidR="006B1516" w:rsidRPr="00BE7BC9" w:rsidRDefault="006B1516" w:rsidP="006B1516">
      <w:pPr>
        <w:tabs>
          <w:tab w:val="left" w:pos="0"/>
        </w:tabs>
        <w:spacing w:after="0" w:line="360" w:lineRule="auto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33. IGotoWorld. Все про Україну на туристичному порталі [Електронний ресурс]. </w:t>
      </w:r>
      <w:r w:rsidRPr="00BE7BC9">
        <w:rPr>
          <w:rFonts w:ascii="Times New Roman" w:hAnsi="Times New Roman"/>
          <w:sz w:val="28"/>
          <w:szCs w:val="28"/>
          <w:lang w:val="en-US"/>
        </w:rPr>
        <w:t>URL</w:t>
      </w:r>
      <w:r w:rsidRPr="00BE7BC9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8" w:history="1">
        <w:r w:rsidRPr="00BE7BC9">
          <w:rPr>
            <w:rFonts w:ascii="Times New Roman" w:hAnsi="Times New Roman"/>
            <w:color w:val="000000"/>
            <w:sz w:val="28"/>
            <w:szCs w:val="28"/>
            <w:lang w:val="uk-UA"/>
          </w:rPr>
          <w:t>https://ua.igotoworld.com/</w:t>
        </w:r>
      </w:hyperlink>
    </w:p>
    <w:p w:rsidR="006B1516" w:rsidRPr="000D0143" w:rsidRDefault="006B1516" w:rsidP="006B1516">
      <w:pPr>
        <w:pStyle w:val="a7"/>
        <w:tabs>
          <w:tab w:val="left" w:pos="0"/>
          <w:tab w:val="center" w:pos="4677"/>
          <w:tab w:val="left" w:pos="5600"/>
          <w:tab w:val="left" w:pos="7160"/>
        </w:tabs>
        <w:spacing w:after="0" w:line="360" w:lineRule="auto"/>
        <w:ind w:left="0"/>
        <w:jc w:val="both"/>
        <w:rPr>
          <w:rStyle w:val="a3"/>
          <w:rFonts w:ascii="Times New Roman" w:hAnsi="Times New Roman"/>
          <w:b w:val="0"/>
          <w:sz w:val="28"/>
          <w:szCs w:val="28"/>
          <w:lang w:val="uk-UA"/>
        </w:rPr>
      </w:pPr>
      <w:bookmarkStart w:id="3" w:name="_Hlk137283085"/>
      <w:r w:rsidRPr="00BE7BC9">
        <w:rPr>
          <w:rFonts w:ascii="Times New Roman" w:hAnsi="Times New Roman"/>
          <w:sz w:val="28"/>
          <w:szCs w:val="28"/>
          <w:lang w:val="uk-UA"/>
        </w:rPr>
        <w:t xml:space="preserve">34. Lascurain H. The Future of Ecotourism / H. Ceballos-Lascurain // Mexico jorum. 1988. 17 January.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BE7BC9">
        <w:rPr>
          <w:rFonts w:ascii="Times New Roman" w:hAnsi="Times New Roman"/>
          <w:sz w:val="28"/>
          <w:szCs w:val="28"/>
          <w:lang w:val="uk-UA"/>
        </w:rPr>
        <w:t>. 13.</w:t>
      </w:r>
      <w:bookmarkEnd w:id="3"/>
    </w:p>
    <w:p w:rsidR="006B1516" w:rsidRPr="00186988" w:rsidRDefault="006B1516">
      <w:pPr>
        <w:rPr>
          <w:lang w:val="uk-UA"/>
        </w:rPr>
      </w:pPr>
      <w:bookmarkStart w:id="4" w:name="_GoBack"/>
      <w:bookmarkEnd w:id="4"/>
    </w:p>
    <w:sectPr w:rsidR="006B1516" w:rsidRPr="001869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9110786"/>
    <w:multiLevelType w:val="hybridMultilevel"/>
    <w:tmpl w:val="E2E8A038"/>
    <w:lvl w:ilvl="0" w:tplc="30EE883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6988"/>
    <w:rsid w:val="00186988"/>
    <w:rsid w:val="003B7106"/>
    <w:rsid w:val="006B1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63F3C4-4A05-475A-9E71-7EEED7844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988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186988"/>
    <w:pPr>
      <w:widowControl w:val="0"/>
      <w:spacing w:before="320" w:after="0" w:line="480" w:lineRule="auto"/>
      <w:ind w:firstLine="560"/>
      <w:jc w:val="both"/>
    </w:pPr>
    <w:rPr>
      <w:rFonts w:ascii="Times New Roman" w:eastAsia="Calibri" w:hAnsi="Times New Roman" w:cs="Times New Roman"/>
      <w:sz w:val="18"/>
      <w:szCs w:val="20"/>
      <w:lang w:eastAsia="ru-RU"/>
    </w:rPr>
  </w:style>
  <w:style w:type="character" w:styleId="a3">
    <w:name w:val="Strong"/>
    <w:basedOn w:val="a0"/>
    <w:qFormat/>
    <w:rsid w:val="00186988"/>
    <w:rPr>
      <w:b/>
    </w:rPr>
  </w:style>
  <w:style w:type="paragraph" w:customStyle="1" w:styleId="a4">
    <w:name w:val="Содержимое таблицы"/>
    <w:basedOn w:val="a"/>
    <w:rsid w:val="00186988"/>
    <w:pPr>
      <w:widowControl w:val="0"/>
      <w:suppressLineNumbers/>
      <w:suppressAutoHyphens/>
      <w:spacing w:after="0" w:line="240" w:lineRule="auto"/>
    </w:pPr>
    <w:rPr>
      <w:rFonts w:ascii="Times New Roman" w:eastAsia="Calibri" w:hAnsi="Times New Roman"/>
      <w:kern w:val="2"/>
      <w:sz w:val="20"/>
      <w:szCs w:val="20"/>
      <w:lang w:eastAsia="ru-RU"/>
    </w:rPr>
  </w:style>
  <w:style w:type="character" w:customStyle="1" w:styleId="submenu-table">
    <w:name w:val="submenu-table"/>
    <w:basedOn w:val="a0"/>
    <w:rsid w:val="00186988"/>
    <w:rPr>
      <w:rFonts w:cs="Times New Roman"/>
    </w:rPr>
  </w:style>
  <w:style w:type="paragraph" w:styleId="a5">
    <w:name w:val="Body Text Indent"/>
    <w:basedOn w:val="a"/>
    <w:link w:val="a6"/>
    <w:rsid w:val="00186988"/>
    <w:pPr>
      <w:spacing w:after="0" w:line="360" w:lineRule="auto"/>
      <w:ind w:firstLine="709"/>
      <w:jc w:val="both"/>
    </w:pPr>
    <w:rPr>
      <w:rFonts w:ascii="Times New Roman" w:eastAsia="Calibri" w:hAnsi="Times New Roman"/>
      <w:sz w:val="28"/>
      <w:szCs w:val="24"/>
      <w:lang w:eastAsia="ru-RU"/>
    </w:rPr>
  </w:style>
  <w:style w:type="character" w:customStyle="1" w:styleId="a6">
    <w:name w:val="Основной текст с отступом Знак"/>
    <w:basedOn w:val="a0"/>
    <w:link w:val="a5"/>
    <w:rsid w:val="00186988"/>
    <w:rPr>
      <w:rFonts w:ascii="Times New Roman" w:eastAsia="Calibri" w:hAnsi="Times New Roman" w:cs="Times New Roman"/>
      <w:sz w:val="28"/>
      <w:szCs w:val="24"/>
      <w:lang w:eastAsia="ru-RU"/>
    </w:rPr>
  </w:style>
  <w:style w:type="paragraph" w:styleId="2">
    <w:name w:val="Body Text Indent 2"/>
    <w:basedOn w:val="a"/>
    <w:link w:val="20"/>
    <w:rsid w:val="00186988"/>
    <w:pPr>
      <w:spacing w:after="0" w:line="360" w:lineRule="auto"/>
      <w:ind w:firstLine="720"/>
      <w:jc w:val="both"/>
    </w:pPr>
    <w:rPr>
      <w:rFonts w:ascii="Times New Roman" w:eastAsia="Calibri" w:hAnsi="Times New Roman"/>
      <w:sz w:val="28"/>
      <w:szCs w:val="24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rsid w:val="00186988"/>
    <w:rPr>
      <w:rFonts w:ascii="Times New Roman" w:eastAsia="Calibri" w:hAnsi="Times New Roman" w:cs="Times New Roman"/>
      <w:sz w:val="28"/>
      <w:szCs w:val="24"/>
      <w:lang w:val="uk-UA" w:eastAsia="ru-RU"/>
    </w:rPr>
  </w:style>
  <w:style w:type="paragraph" w:customStyle="1" w:styleId="ListParagraph">
    <w:name w:val="List Paragraph"/>
    <w:basedOn w:val="a"/>
    <w:rsid w:val="00186988"/>
    <w:pPr>
      <w:ind w:left="720"/>
      <w:contextualSpacing/>
    </w:pPr>
  </w:style>
  <w:style w:type="paragraph" w:styleId="a7">
    <w:name w:val="Normal (Web)"/>
    <w:aliases w:val="Обычный (веб) Знак,Обычный (Web)"/>
    <w:basedOn w:val="a"/>
    <w:rsid w:val="006B1516"/>
    <w:pPr>
      <w:ind w:left="720"/>
      <w:contextualSpacing/>
    </w:pPr>
  </w:style>
  <w:style w:type="character" w:styleId="a8">
    <w:name w:val="Hyperlink"/>
    <w:basedOn w:val="a0"/>
    <w:rsid w:val="006B151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a.igotoworld.com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enr.gov.ua/pzfon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ps.ligazakon.net/document/" TargetMode="External"/><Relationship Id="rId5" Type="http://schemas.openxmlformats.org/officeDocument/2006/relationships/hyperlink" Target="https://mykrai.wordpress.co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2255</Words>
  <Characters>12857</Characters>
  <Application>Microsoft Office Word</Application>
  <DocSecurity>0</DocSecurity>
  <Lines>107</Lines>
  <Paragraphs>30</Paragraphs>
  <ScaleCrop>false</ScaleCrop>
  <Company/>
  <LinksUpToDate>false</LinksUpToDate>
  <CharactersWithSpaces>15082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2023-09-29T08:00:00Z</dcterms:created>
  <dcterms:modified xsi:type="dcterms:W3CDTF">2023-09-29T08:01:00Z</dcterms:modified>
</cp:coreProperties>
</file>